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7D" w:rsidRPr="00A24144" w:rsidRDefault="002C5A79" w:rsidP="002C5A79">
      <w:pPr>
        <w:spacing w:after="0" w:line="240" w:lineRule="auto"/>
        <w:jc w:val="center"/>
        <w:rPr>
          <w:rStyle w:val="Ttulodellibro"/>
        </w:rPr>
      </w:pPr>
      <w:bookmarkStart w:id="0" w:name="_Hlk61565811"/>
      <w:r>
        <w:rPr>
          <w:rFonts w:ascii="Arial" w:eastAsia="Arial" w:hAnsi="Arial" w:cs="Arial"/>
          <w:b/>
          <w:sz w:val="24"/>
          <w:szCs w:val="24"/>
        </w:rPr>
        <w:t xml:space="preserve">ACTA: </w:t>
      </w:r>
      <w:r w:rsidR="00CB58F5">
        <w:rPr>
          <w:rFonts w:ascii="Arial" w:eastAsia="Arial" w:hAnsi="Arial" w:cs="Arial"/>
          <w:b/>
          <w:sz w:val="24"/>
          <w:szCs w:val="24"/>
        </w:rPr>
        <w:t xml:space="preserve">SOLEMNE </w:t>
      </w:r>
      <w:r w:rsidR="00FB6857" w:rsidRPr="00FB6857">
        <w:rPr>
          <w:rFonts w:ascii="Arial" w:eastAsia="Arial" w:hAnsi="Arial" w:cs="Arial"/>
          <w:b/>
          <w:sz w:val="24"/>
          <w:szCs w:val="24"/>
        </w:rPr>
        <w:t>DÉCIMA</w:t>
      </w:r>
      <w:r w:rsidR="000B4C20">
        <w:rPr>
          <w:rFonts w:ascii="Arial" w:eastAsia="Arial" w:hAnsi="Arial" w:cs="Arial"/>
          <w:b/>
          <w:sz w:val="24"/>
          <w:szCs w:val="24"/>
        </w:rPr>
        <w:t xml:space="preserve"> </w:t>
      </w:r>
      <w:r w:rsidR="00A30ADA">
        <w:rPr>
          <w:rFonts w:ascii="Arial" w:eastAsia="Arial" w:hAnsi="Arial" w:cs="Arial"/>
          <w:b/>
          <w:sz w:val="24"/>
          <w:szCs w:val="24"/>
        </w:rPr>
        <w:t>SESIÓN</w:t>
      </w:r>
      <w:r w:rsidR="00CB58F5">
        <w:rPr>
          <w:rFonts w:ascii="Arial" w:eastAsia="Arial" w:hAnsi="Arial" w:cs="Arial"/>
          <w:b/>
          <w:sz w:val="24"/>
          <w:szCs w:val="24"/>
        </w:rPr>
        <w:t xml:space="preserve"> </w:t>
      </w:r>
      <w:r w:rsidR="00082628">
        <w:rPr>
          <w:rFonts w:ascii="Arial" w:eastAsia="Arial" w:hAnsi="Arial" w:cs="Arial"/>
          <w:b/>
          <w:sz w:val="24"/>
          <w:szCs w:val="24"/>
        </w:rPr>
        <w:t>(</w:t>
      </w:r>
      <w:r w:rsidR="00CB58F5">
        <w:rPr>
          <w:rFonts w:ascii="Arial" w:eastAsia="Arial" w:hAnsi="Arial" w:cs="Arial"/>
          <w:b/>
          <w:sz w:val="24"/>
          <w:szCs w:val="24"/>
        </w:rPr>
        <w:t>ORDINARIA</w:t>
      </w:r>
      <w:r w:rsidR="00082628">
        <w:rPr>
          <w:rFonts w:ascii="Arial" w:eastAsia="Arial" w:hAnsi="Arial" w:cs="Arial"/>
          <w:b/>
          <w:sz w:val="24"/>
          <w:szCs w:val="24"/>
        </w:rPr>
        <w:t>)</w:t>
      </w:r>
      <w:r w:rsidR="00CB58F5">
        <w:rPr>
          <w:rFonts w:ascii="Arial" w:eastAsia="Arial" w:hAnsi="Arial" w:cs="Arial"/>
          <w:b/>
          <w:sz w:val="24"/>
          <w:szCs w:val="24"/>
        </w:rPr>
        <w:t xml:space="preserve"> DEL CONSEJO </w:t>
      </w:r>
      <w:r w:rsidR="000B4C20">
        <w:rPr>
          <w:rFonts w:ascii="Arial" w:eastAsia="Arial" w:hAnsi="Arial" w:cs="Arial"/>
          <w:b/>
          <w:sz w:val="24"/>
          <w:szCs w:val="24"/>
        </w:rPr>
        <w:t>DEL INSTITUTO DE JUSTICIA ALTERNATIVA DEL ESTADO DE JALISCO</w:t>
      </w:r>
    </w:p>
    <w:p w:rsidR="00E7507D" w:rsidRPr="00A24144" w:rsidRDefault="00E7507D">
      <w:pPr>
        <w:spacing w:after="0" w:line="240" w:lineRule="auto"/>
        <w:rPr>
          <w:rStyle w:val="Ttulodellibro"/>
        </w:rPr>
      </w:pPr>
    </w:p>
    <w:p w:rsidR="00FB6857" w:rsidRDefault="000B4C20" w:rsidP="00FB6857">
      <w:pPr>
        <w:spacing w:after="0" w:line="240" w:lineRule="auto"/>
        <w:rPr>
          <w:rFonts w:ascii="Arial" w:eastAsia="Arial" w:hAnsi="Arial" w:cs="Arial"/>
          <w:b/>
          <w:bCs/>
          <w:iCs/>
          <w:sz w:val="24"/>
          <w:szCs w:val="24"/>
        </w:rPr>
      </w:pPr>
      <w:bookmarkStart w:id="1" w:name="_Hlk61565834"/>
      <w:bookmarkEnd w:id="0"/>
      <w:r w:rsidRPr="00CB58F5">
        <w:rPr>
          <w:rFonts w:ascii="Arial" w:eastAsia="Arial" w:hAnsi="Arial" w:cs="Arial"/>
          <w:b/>
          <w:bCs/>
          <w:iCs/>
          <w:sz w:val="24"/>
          <w:szCs w:val="24"/>
        </w:rPr>
        <w:t xml:space="preserve">LUGAR: </w:t>
      </w:r>
      <w:r w:rsidR="00FB6857">
        <w:rPr>
          <w:rFonts w:ascii="Arial" w:eastAsia="Arial" w:hAnsi="Arial" w:cs="Arial"/>
          <w:b/>
          <w:bCs/>
          <w:iCs/>
          <w:sz w:val="24"/>
          <w:szCs w:val="24"/>
        </w:rPr>
        <w:t>SALÓN DE PLENOS “IGNACIO L. VALLARTA”, PALACIO DE JUSTICIA</w:t>
      </w:r>
    </w:p>
    <w:p w:rsidR="00E7507D" w:rsidRPr="00FB6857" w:rsidRDefault="00FB6857" w:rsidP="00FB6857">
      <w:pPr>
        <w:spacing w:after="0" w:line="240" w:lineRule="auto"/>
        <w:rPr>
          <w:rFonts w:ascii="Arial" w:eastAsia="Arial" w:hAnsi="Arial" w:cs="Arial"/>
          <w:b/>
          <w:bCs/>
          <w:iCs/>
          <w:sz w:val="24"/>
          <w:szCs w:val="24"/>
        </w:rPr>
      </w:pPr>
      <w:r>
        <w:rPr>
          <w:rFonts w:ascii="Arial" w:eastAsia="Arial" w:hAnsi="Arial" w:cs="Arial"/>
          <w:b/>
          <w:sz w:val="24"/>
          <w:szCs w:val="24"/>
        </w:rPr>
        <w:t>HORA: 10</w:t>
      </w:r>
      <w:r w:rsidR="000B4C20">
        <w:rPr>
          <w:rFonts w:ascii="Arial" w:eastAsia="Arial" w:hAnsi="Arial" w:cs="Arial"/>
          <w:b/>
          <w:sz w:val="24"/>
          <w:szCs w:val="24"/>
        </w:rPr>
        <w:t>:</w:t>
      </w:r>
      <w:r w:rsidR="00125CF9">
        <w:rPr>
          <w:rFonts w:ascii="Arial" w:eastAsia="Arial" w:hAnsi="Arial" w:cs="Arial"/>
          <w:b/>
          <w:sz w:val="24"/>
          <w:szCs w:val="24"/>
        </w:rPr>
        <w:t>00 DIEZ HORAS</w:t>
      </w:r>
    </w:p>
    <w:p w:rsidR="00E7507D" w:rsidRDefault="000B4C20">
      <w:pPr>
        <w:spacing w:after="0" w:line="240" w:lineRule="auto"/>
        <w:rPr>
          <w:rFonts w:ascii="Arial" w:eastAsia="Arial" w:hAnsi="Arial" w:cs="Arial"/>
          <w:b/>
          <w:sz w:val="24"/>
          <w:szCs w:val="24"/>
        </w:rPr>
      </w:pPr>
      <w:r>
        <w:rPr>
          <w:rFonts w:ascii="Arial" w:eastAsia="Arial" w:hAnsi="Arial" w:cs="Arial"/>
          <w:b/>
          <w:sz w:val="24"/>
          <w:szCs w:val="24"/>
        </w:rPr>
        <w:t xml:space="preserve">FECHA: </w:t>
      </w:r>
      <w:r w:rsidR="00FB6857">
        <w:rPr>
          <w:rFonts w:ascii="Arial" w:eastAsia="Arial" w:hAnsi="Arial" w:cs="Arial"/>
          <w:b/>
          <w:sz w:val="24"/>
          <w:szCs w:val="24"/>
        </w:rPr>
        <w:t xml:space="preserve">VIERNES </w:t>
      </w:r>
      <w:r w:rsidR="004B4A63">
        <w:rPr>
          <w:rFonts w:ascii="Arial" w:eastAsia="Arial" w:hAnsi="Arial" w:cs="Arial"/>
          <w:b/>
          <w:sz w:val="24"/>
          <w:szCs w:val="24"/>
        </w:rPr>
        <w:t>1</w:t>
      </w:r>
      <w:r w:rsidR="00CB58F5">
        <w:rPr>
          <w:rFonts w:ascii="Arial" w:eastAsia="Arial" w:hAnsi="Arial" w:cs="Arial"/>
          <w:b/>
          <w:sz w:val="24"/>
          <w:szCs w:val="24"/>
        </w:rPr>
        <w:t>5</w:t>
      </w:r>
      <w:r w:rsidR="00A10AEE">
        <w:rPr>
          <w:rFonts w:ascii="Arial" w:eastAsia="Arial" w:hAnsi="Arial" w:cs="Arial"/>
          <w:b/>
          <w:sz w:val="24"/>
          <w:szCs w:val="24"/>
        </w:rPr>
        <w:t xml:space="preserve"> </w:t>
      </w:r>
      <w:r w:rsidR="00FB6857">
        <w:rPr>
          <w:rFonts w:ascii="Arial" w:eastAsia="Arial" w:hAnsi="Arial" w:cs="Arial"/>
          <w:b/>
          <w:sz w:val="24"/>
          <w:szCs w:val="24"/>
        </w:rPr>
        <w:t>DE ENERO DE 2021</w:t>
      </w:r>
    </w:p>
    <w:p w:rsidR="00E7507D" w:rsidRDefault="00E7507D">
      <w:pPr>
        <w:spacing w:after="0" w:line="240" w:lineRule="auto"/>
        <w:jc w:val="both"/>
        <w:rPr>
          <w:rFonts w:ascii="Arial" w:eastAsia="Arial" w:hAnsi="Arial" w:cs="Arial"/>
          <w:sz w:val="24"/>
          <w:szCs w:val="24"/>
        </w:rPr>
      </w:pPr>
      <w:bookmarkStart w:id="2" w:name="_gjdgxs" w:colFirst="0" w:colLast="0"/>
      <w:bookmarkEnd w:id="1"/>
      <w:bookmarkEnd w:id="2"/>
    </w:p>
    <w:p w:rsidR="009F4B14" w:rsidRDefault="000B4C20" w:rsidP="00CB58F5">
      <w:pPr>
        <w:spacing w:after="0"/>
        <w:jc w:val="both"/>
        <w:rPr>
          <w:rFonts w:ascii="Arial" w:eastAsia="Arial" w:hAnsi="Arial" w:cs="Arial"/>
          <w:sz w:val="24"/>
          <w:szCs w:val="24"/>
        </w:rPr>
      </w:pPr>
      <w:r w:rsidRPr="00A16026">
        <w:rPr>
          <w:rFonts w:ascii="Arial" w:eastAsia="Arial" w:hAnsi="Arial" w:cs="Arial"/>
          <w:b/>
          <w:sz w:val="28"/>
          <w:szCs w:val="24"/>
        </w:rPr>
        <w:t xml:space="preserve">PRESIDENTE DEL </w:t>
      </w:r>
      <w:r w:rsidR="00E959D1" w:rsidRPr="00A16026">
        <w:rPr>
          <w:rFonts w:ascii="Arial" w:eastAsia="Arial" w:hAnsi="Arial" w:cs="Arial"/>
          <w:b/>
          <w:sz w:val="28"/>
          <w:szCs w:val="24"/>
        </w:rPr>
        <w:t>CONSEJO:</w:t>
      </w:r>
      <w:r w:rsidRPr="00A16026">
        <w:rPr>
          <w:rFonts w:ascii="Arial" w:eastAsia="Arial" w:hAnsi="Arial" w:cs="Arial"/>
          <w:sz w:val="28"/>
          <w:szCs w:val="24"/>
        </w:rPr>
        <w:t xml:space="preserve"> </w:t>
      </w:r>
      <w:r>
        <w:rPr>
          <w:rFonts w:ascii="Arial" w:eastAsia="Arial" w:hAnsi="Arial" w:cs="Arial"/>
          <w:sz w:val="24"/>
          <w:szCs w:val="24"/>
        </w:rPr>
        <w:t>Buenos días tengan</w:t>
      </w:r>
      <w:r w:rsidR="00C2778F">
        <w:rPr>
          <w:rFonts w:ascii="Arial" w:eastAsia="Arial" w:hAnsi="Arial" w:cs="Arial"/>
          <w:sz w:val="24"/>
          <w:szCs w:val="24"/>
        </w:rPr>
        <w:t xml:space="preserve"> Consejeras y Consejeros, </w:t>
      </w:r>
      <w:r w:rsidR="002C45F3">
        <w:rPr>
          <w:rFonts w:ascii="Arial" w:eastAsia="Arial" w:hAnsi="Arial" w:cs="Arial"/>
          <w:sz w:val="24"/>
          <w:szCs w:val="24"/>
        </w:rPr>
        <w:t>integrantes de</w:t>
      </w:r>
      <w:r w:rsidR="00082628">
        <w:rPr>
          <w:rFonts w:ascii="Arial" w:eastAsia="Arial" w:hAnsi="Arial" w:cs="Arial"/>
          <w:sz w:val="24"/>
          <w:szCs w:val="24"/>
        </w:rPr>
        <w:t>l PLENO DEL CONSEJO del INSTITUTO DE JUSTICIA ALTERNATIVA DEL ESTADO DE JALISCO</w:t>
      </w:r>
      <w:r w:rsidR="002C45F3">
        <w:rPr>
          <w:rFonts w:ascii="Arial" w:eastAsia="Arial" w:hAnsi="Arial" w:cs="Arial"/>
          <w:sz w:val="24"/>
          <w:szCs w:val="24"/>
        </w:rPr>
        <w:t xml:space="preserve"> </w:t>
      </w:r>
      <w:r w:rsidR="00C2778F">
        <w:rPr>
          <w:rFonts w:ascii="Arial" w:eastAsia="Arial" w:hAnsi="Arial" w:cs="Arial"/>
          <w:sz w:val="24"/>
          <w:szCs w:val="24"/>
        </w:rPr>
        <w:t>bienvenidos a</w:t>
      </w:r>
      <w:r w:rsidR="009F4B14">
        <w:rPr>
          <w:rFonts w:ascii="Arial" w:eastAsia="Arial" w:hAnsi="Arial" w:cs="Arial"/>
          <w:sz w:val="24"/>
          <w:szCs w:val="24"/>
        </w:rPr>
        <w:t xml:space="preserve"> la y los representantes de los tres poderes de gobierno que nos honran como invitados especiales, a</w:t>
      </w:r>
      <w:r w:rsidR="00C2778F">
        <w:rPr>
          <w:rFonts w:ascii="Arial" w:eastAsia="Arial" w:hAnsi="Arial" w:cs="Arial"/>
          <w:sz w:val="24"/>
          <w:szCs w:val="24"/>
        </w:rPr>
        <w:t xml:space="preserve"> </w:t>
      </w:r>
      <w:r w:rsidR="009F4B14">
        <w:rPr>
          <w:rFonts w:ascii="Arial" w:eastAsia="Arial" w:hAnsi="Arial" w:cs="Arial"/>
          <w:sz w:val="24"/>
          <w:szCs w:val="24"/>
        </w:rPr>
        <w:t xml:space="preserve">todas y </w:t>
      </w:r>
      <w:r w:rsidR="00082628">
        <w:rPr>
          <w:rFonts w:ascii="Arial" w:eastAsia="Arial" w:hAnsi="Arial" w:cs="Arial"/>
          <w:sz w:val="24"/>
          <w:szCs w:val="24"/>
        </w:rPr>
        <w:t>todos</w:t>
      </w:r>
      <w:r w:rsidR="009F4B14">
        <w:rPr>
          <w:rFonts w:ascii="Arial" w:eastAsia="Arial" w:hAnsi="Arial" w:cs="Arial"/>
          <w:sz w:val="24"/>
          <w:szCs w:val="24"/>
        </w:rPr>
        <w:t xml:space="preserve"> los </w:t>
      </w:r>
      <w:r w:rsidR="00082628">
        <w:rPr>
          <w:rFonts w:ascii="Arial" w:eastAsia="Arial" w:hAnsi="Arial" w:cs="Arial"/>
          <w:sz w:val="24"/>
          <w:szCs w:val="24"/>
        </w:rPr>
        <w:t>distinguidos</w:t>
      </w:r>
      <w:r w:rsidR="00C2778F">
        <w:rPr>
          <w:rFonts w:ascii="Arial" w:eastAsia="Arial" w:hAnsi="Arial" w:cs="Arial"/>
          <w:sz w:val="24"/>
          <w:szCs w:val="24"/>
        </w:rPr>
        <w:t xml:space="preserve"> </w:t>
      </w:r>
      <w:r w:rsidR="00455726">
        <w:rPr>
          <w:rFonts w:ascii="Arial" w:eastAsia="Arial" w:hAnsi="Arial" w:cs="Arial"/>
          <w:sz w:val="24"/>
          <w:szCs w:val="24"/>
        </w:rPr>
        <w:t>asistentes que nos acompañan</w:t>
      </w:r>
      <w:r w:rsidR="009F4B14">
        <w:rPr>
          <w:rFonts w:ascii="Arial" w:eastAsia="Arial" w:hAnsi="Arial" w:cs="Arial"/>
          <w:sz w:val="24"/>
          <w:szCs w:val="24"/>
        </w:rPr>
        <w:t xml:space="preserve"> en esta </w:t>
      </w:r>
      <w:r w:rsidR="002E0BDC" w:rsidRPr="002E0BDC">
        <w:rPr>
          <w:rFonts w:ascii="Arial" w:eastAsia="Arial" w:hAnsi="Arial" w:cs="Arial"/>
          <w:b/>
          <w:sz w:val="24"/>
          <w:szCs w:val="24"/>
        </w:rPr>
        <w:t>SESIÓN PÚBLICA Y SOLEMNE</w:t>
      </w:r>
      <w:r w:rsidR="009E5C40">
        <w:rPr>
          <w:rFonts w:ascii="Arial" w:eastAsia="Arial" w:hAnsi="Arial" w:cs="Arial"/>
          <w:sz w:val="24"/>
          <w:szCs w:val="24"/>
        </w:rPr>
        <w:t xml:space="preserve">. </w:t>
      </w:r>
    </w:p>
    <w:p w:rsidR="009F4B14" w:rsidRDefault="009F4B14" w:rsidP="00CB58F5">
      <w:pPr>
        <w:spacing w:after="0"/>
        <w:jc w:val="both"/>
        <w:rPr>
          <w:rFonts w:ascii="Arial" w:eastAsia="Arial" w:hAnsi="Arial" w:cs="Arial"/>
          <w:sz w:val="24"/>
          <w:szCs w:val="24"/>
        </w:rPr>
      </w:pPr>
    </w:p>
    <w:p w:rsidR="00B233CA" w:rsidRDefault="009F4B14" w:rsidP="00CB58F5">
      <w:pPr>
        <w:spacing w:after="0"/>
        <w:jc w:val="both"/>
        <w:rPr>
          <w:rFonts w:ascii="Arial" w:eastAsia="Arial" w:hAnsi="Arial" w:cs="Arial"/>
          <w:sz w:val="24"/>
          <w:szCs w:val="24"/>
        </w:rPr>
      </w:pPr>
      <w:r>
        <w:rPr>
          <w:rFonts w:ascii="Arial" w:eastAsia="Arial" w:hAnsi="Arial" w:cs="Arial"/>
          <w:sz w:val="24"/>
          <w:szCs w:val="24"/>
        </w:rPr>
        <w:t xml:space="preserve">Agradecemos </w:t>
      </w:r>
      <w:r w:rsidR="009B35AF">
        <w:rPr>
          <w:rFonts w:ascii="Arial" w:eastAsia="Arial" w:hAnsi="Arial" w:cs="Arial"/>
          <w:sz w:val="24"/>
          <w:szCs w:val="24"/>
        </w:rPr>
        <w:t>su</w:t>
      </w:r>
      <w:r w:rsidR="00CB58F5">
        <w:rPr>
          <w:rFonts w:ascii="Arial" w:eastAsia="Arial" w:hAnsi="Arial" w:cs="Arial"/>
          <w:sz w:val="24"/>
          <w:szCs w:val="24"/>
        </w:rPr>
        <w:t xml:space="preserve"> presencia</w:t>
      </w:r>
      <w:r w:rsidR="00C2778F">
        <w:rPr>
          <w:rFonts w:ascii="Arial" w:eastAsia="Arial" w:hAnsi="Arial" w:cs="Arial"/>
          <w:sz w:val="24"/>
          <w:szCs w:val="24"/>
        </w:rPr>
        <w:t xml:space="preserve"> </w:t>
      </w:r>
      <w:r w:rsidR="00CB58F5">
        <w:rPr>
          <w:rFonts w:ascii="Arial" w:eastAsia="Arial" w:hAnsi="Arial" w:cs="Arial"/>
          <w:sz w:val="24"/>
          <w:szCs w:val="24"/>
        </w:rPr>
        <w:t xml:space="preserve">a esta importante </w:t>
      </w:r>
      <w:r w:rsidR="00FB6857" w:rsidRPr="00FB6857">
        <w:rPr>
          <w:rFonts w:ascii="Arial" w:eastAsia="Arial" w:hAnsi="Arial" w:cs="Arial"/>
          <w:b/>
          <w:sz w:val="24"/>
          <w:szCs w:val="24"/>
        </w:rPr>
        <w:t>DÉCIMA</w:t>
      </w:r>
      <w:r w:rsidR="00FB6857">
        <w:rPr>
          <w:rFonts w:ascii="Arial" w:eastAsia="Arial" w:hAnsi="Arial" w:cs="Arial"/>
          <w:sz w:val="24"/>
          <w:szCs w:val="24"/>
        </w:rPr>
        <w:t xml:space="preserve"> </w:t>
      </w:r>
      <w:r w:rsidR="00FB6857">
        <w:rPr>
          <w:rFonts w:ascii="Arial" w:eastAsia="Arial" w:hAnsi="Arial" w:cs="Arial"/>
          <w:b/>
          <w:sz w:val="24"/>
          <w:szCs w:val="24"/>
        </w:rPr>
        <w:t xml:space="preserve">SESIÓN ORDINARIA </w:t>
      </w:r>
      <w:r w:rsidR="00C2778F">
        <w:rPr>
          <w:rFonts w:ascii="Arial" w:eastAsia="Arial" w:hAnsi="Arial" w:cs="Arial"/>
          <w:sz w:val="24"/>
          <w:szCs w:val="24"/>
        </w:rPr>
        <w:t xml:space="preserve">del </w:t>
      </w:r>
      <w:r w:rsidR="00736BEA">
        <w:rPr>
          <w:rFonts w:ascii="Arial" w:eastAsia="Arial" w:hAnsi="Arial" w:cs="Arial"/>
          <w:sz w:val="24"/>
          <w:szCs w:val="24"/>
        </w:rPr>
        <w:t>INSTITUTO DE JUSTICIA ALTERNATIVA</w:t>
      </w:r>
      <w:r w:rsidR="008233B2">
        <w:rPr>
          <w:rFonts w:ascii="Arial" w:eastAsia="Arial" w:hAnsi="Arial" w:cs="Arial"/>
          <w:sz w:val="24"/>
          <w:szCs w:val="24"/>
        </w:rPr>
        <w:t xml:space="preserve"> DEL ESTADO DE JALISCO</w:t>
      </w:r>
      <w:r w:rsidR="00736BEA">
        <w:rPr>
          <w:rFonts w:ascii="Arial" w:eastAsia="Arial" w:hAnsi="Arial" w:cs="Arial"/>
          <w:sz w:val="24"/>
          <w:szCs w:val="24"/>
        </w:rPr>
        <w:t xml:space="preserve"> </w:t>
      </w:r>
      <w:r w:rsidR="00C2778F">
        <w:rPr>
          <w:rFonts w:ascii="Arial" w:eastAsia="Arial" w:hAnsi="Arial" w:cs="Arial"/>
          <w:sz w:val="24"/>
          <w:szCs w:val="24"/>
        </w:rPr>
        <w:t xml:space="preserve">y </w:t>
      </w:r>
      <w:r w:rsidR="002E0BDC">
        <w:rPr>
          <w:rFonts w:ascii="Arial" w:eastAsia="Arial" w:hAnsi="Arial" w:cs="Arial"/>
          <w:sz w:val="24"/>
          <w:szCs w:val="24"/>
        </w:rPr>
        <w:t>primera</w:t>
      </w:r>
      <w:r w:rsidR="00CB58F5">
        <w:rPr>
          <w:rFonts w:ascii="Arial" w:eastAsia="Arial" w:hAnsi="Arial" w:cs="Arial"/>
          <w:sz w:val="24"/>
          <w:szCs w:val="24"/>
        </w:rPr>
        <w:t xml:space="preserve"> del año 202</w:t>
      </w:r>
      <w:r w:rsidR="00AA1E42">
        <w:rPr>
          <w:rFonts w:ascii="Arial" w:eastAsia="Arial" w:hAnsi="Arial" w:cs="Arial"/>
          <w:sz w:val="24"/>
          <w:szCs w:val="24"/>
        </w:rPr>
        <w:t>1</w:t>
      </w:r>
      <w:r w:rsidR="00CB58F5">
        <w:rPr>
          <w:rFonts w:ascii="Arial" w:eastAsia="Arial" w:hAnsi="Arial" w:cs="Arial"/>
          <w:sz w:val="24"/>
          <w:szCs w:val="24"/>
        </w:rPr>
        <w:t xml:space="preserve">. </w:t>
      </w:r>
    </w:p>
    <w:p w:rsidR="00EC1544" w:rsidRDefault="00EC1544" w:rsidP="00CB58F5">
      <w:pPr>
        <w:spacing w:after="0"/>
        <w:jc w:val="both"/>
        <w:rPr>
          <w:rFonts w:ascii="Arial" w:eastAsia="Arial" w:hAnsi="Arial" w:cs="Arial"/>
          <w:sz w:val="24"/>
          <w:szCs w:val="24"/>
        </w:rPr>
      </w:pPr>
    </w:p>
    <w:p w:rsidR="00E7507D" w:rsidRDefault="00CB58F5" w:rsidP="00CB58F5">
      <w:pPr>
        <w:spacing w:after="0"/>
        <w:jc w:val="both"/>
        <w:rPr>
          <w:rFonts w:ascii="Arial" w:eastAsia="Arial" w:hAnsi="Arial" w:cs="Arial"/>
          <w:sz w:val="24"/>
          <w:szCs w:val="24"/>
        </w:rPr>
      </w:pPr>
      <w:r>
        <w:rPr>
          <w:rFonts w:ascii="Arial" w:eastAsia="Arial" w:hAnsi="Arial" w:cs="Arial"/>
          <w:sz w:val="24"/>
          <w:szCs w:val="24"/>
        </w:rPr>
        <w:t>P</w:t>
      </w:r>
      <w:r w:rsidR="009E5C40">
        <w:rPr>
          <w:rFonts w:ascii="Arial" w:eastAsia="Arial" w:hAnsi="Arial" w:cs="Arial"/>
          <w:sz w:val="24"/>
          <w:szCs w:val="24"/>
        </w:rPr>
        <w:t>roced</w:t>
      </w:r>
      <w:r w:rsidR="00EC1544">
        <w:rPr>
          <w:rFonts w:ascii="Arial" w:eastAsia="Arial" w:hAnsi="Arial" w:cs="Arial"/>
          <w:sz w:val="24"/>
          <w:szCs w:val="24"/>
        </w:rPr>
        <w:t>emos</w:t>
      </w:r>
      <w:r w:rsidR="009E5C40">
        <w:rPr>
          <w:rFonts w:ascii="Arial" w:eastAsia="Arial" w:hAnsi="Arial" w:cs="Arial"/>
          <w:sz w:val="24"/>
          <w:szCs w:val="24"/>
        </w:rPr>
        <w:t xml:space="preserve"> a</w:t>
      </w:r>
      <w:r w:rsidR="00C2778F">
        <w:rPr>
          <w:rFonts w:ascii="Arial" w:eastAsia="Arial" w:hAnsi="Arial" w:cs="Arial"/>
          <w:sz w:val="24"/>
          <w:szCs w:val="24"/>
        </w:rPr>
        <w:t xml:space="preserve">l inicio de la </w:t>
      </w:r>
      <w:r w:rsidR="009E5C40">
        <w:rPr>
          <w:rFonts w:ascii="Arial" w:eastAsia="Arial" w:hAnsi="Arial" w:cs="Arial"/>
          <w:sz w:val="24"/>
          <w:szCs w:val="24"/>
        </w:rPr>
        <w:t>misma</w:t>
      </w:r>
      <w:r w:rsidR="00C2778F">
        <w:rPr>
          <w:rFonts w:ascii="Arial" w:eastAsia="Arial" w:hAnsi="Arial" w:cs="Arial"/>
          <w:sz w:val="24"/>
          <w:szCs w:val="24"/>
        </w:rPr>
        <w:t>,</w:t>
      </w:r>
      <w:r w:rsidR="009E5C40">
        <w:rPr>
          <w:rFonts w:ascii="Arial" w:eastAsia="Arial" w:hAnsi="Arial" w:cs="Arial"/>
          <w:sz w:val="24"/>
          <w:szCs w:val="24"/>
        </w:rPr>
        <w:t xml:space="preserve"> </w:t>
      </w:r>
      <w:r w:rsidR="00B233CA">
        <w:rPr>
          <w:rFonts w:ascii="Arial" w:eastAsia="Arial" w:hAnsi="Arial" w:cs="Arial"/>
          <w:sz w:val="24"/>
          <w:szCs w:val="24"/>
        </w:rPr>
        <w:t xml:space="preserve"> sesion</w:t>
      </w:r>
      <w:r w:rsidR="00EC1544">
        <w:rPr>
          <w:rFonts w:ascii="Arial" w:eastAsia="Arial" w:hAnsi="Arial" w:cs="Arial"/>
          <w:sz w:val="24"/>
          <w:szCs w:val="24"/>
        </w:rPr>
        <w:t>ando</w:t>
      </w:r>
      <w:r w:rsidR="00B233CA">
        <w:rPr>
          <w:rFonts w:ascii="Arial" w:eastAsia="Arial" w:hAnsi="Arial" w:cs="Arial"/>
          <w:sz w:val="24"/>
          <w:szCs w:val="24"/>
        </w:rPr>
        <w:t xml:space="preserve"> en est</w:t>
      </w:r>
      <w:r w:rsidR="00EC1544">
        <w:rPr>
          <w:rFonts w:ascii="Arial" w:eastAsia="Arial" w:hAnsi="Arial" w:cs="Arial"/>
          <w:sz w:val="24"/>
          <w:szCs w:val="24"/>
        </w:rPr>
        <w:t xml:space="preserve">e </w:t>
      </w:r>
      <w:r w:rsidR="00B233CA">
        <w:rPr>
          <w:rFonts w:ascii="Arial" w:eastAsia="Arial" w:hAnsi="Arial" w:cs="Arial"/>
          <w:sz w:val="24"/>
          <w:szCs w:val="24"/>
        </w:rPr>
        <w:t xml:space="preserve">importante </w:t>
      </w:r>
      <w:r w:rsidR="00EC1544">
        <w:rPr>
          <w:rFonts w:ascii="Arial" w:eastAsia="Arial" w:hAnsi="Arial" w:cs="Arial"/>
          <w:sz w:val="24"/>
          <w:szCs w:val="24"/>
        </w:rPr>
        <w:t xml:space="preserve">Salón de Plenos “Ignacio L. Vallarta” del Palacio de Justicia </w:t>
      </w:r>
      <w:r w:rsidR="00B233CA">
        <w:rPr>
          <w:rFonts w:ascii="Arial" w:eastAsia="Arial" w:hAnsi="Arial" w:cs="Arial"/>
          <w:sz w:val="24"/>
          <w:szCs w:val="24"/>
        </w:rPr>
        <w:t>dada la solemnidad que reviste el presente acto</w:t>
      </w:r>
      <w:r w:rsidR="00EC1544">
        <w:rPr>
          <w:rFonts w:ascii="Arial" w:eastAsia="Arial" w:hAnsi="Arial" w:cs="Arial"/>
          <w:sz w:val="24"/>
          <w:szCs w:val="24"/>
        </w:rPr>
        <w:t xml:space="preserve"> y que nos  garantiza las condiciones necesarias para tomar las </w:t>
      </w:r>
      <w:r w:rsidR="00EC1544" w:rsidRPr="007A6AA4">
        <w:rPr>
          <w:rFonts w:ascii="Arial" w:eastAsia="Arial" w:hAnsi="Arial" w:cs="Arial"/>
          <w:sz w:val="24"/>
          <w:szCs w:val="24"/>
          <w:lang w:val="es-ES"/>
        </w:rPr>
        <w:t xml:space="preserve">medidas de seguridad </w:t>
      </w:r>
      <w:r w:rsidR="00EC1544">
        <w:rPr>
          <w:rFonts w:ascii="Arial" w:eastAsia="Arial" w:hAnsi="Arial" w:cs="Arial"/>
          <w:sz w:val="24"/>
          <w:szCs w:val="24"/>
          <w:lang w:val="es-ES"/>
        </w:rPr>
        <w:t xml:space="preserve">exigidas </w:t>
      </w:r>
      <w:r w:rsidR="00EC1544">
        <w:rPr>
          <w:rFonts w:ascii="Arial" w:eastAsia="Arial" w:hAnsi="Arial" w:cs="Arial"/>
          <w:sz w:val="24"/>
          <w:szCs w:val="24"/>
        </w:rPr>
        <w:t xml:space="preserve">para su desarrollo durante esta </w:t>
      </w:r>
      <w:r w:rsidR="00EC1544" w:rsidRPr="007A6AA4">
        <w:rPr>
          <w:rFonts w:ascii="Arial" w:hAnsi="Arial" w:cs="Arial"/>
          <w:sz w:val="24"/>
        </w:rPr>
        <w:t>emergencia sanitaria</w:t>
      </w:r>
      <w:r w:rsidR="00EC1544">
        <w:rPr>
          <w:rFonts w:ascii="Arial" w:hAnsi="Arial" w:cs="Arial"/>
          <w:sz w:val="24"/>
        </w:rPr>
        <w:t xml:space="preserve">, por lo que </w:t>
      </w:r>
      <w:r w:rsidR="009E5C40">
        <w:rPr>
          <w:rFonts w:ascii="Arial" w:eastAsia="Arial" w:hAnsi="Arial" w:cs="Arial"/>
          <w:sz w:val="24"/>
          <w:szCs w:val="24"/>
        </w:rPr>
        <w:t>con fundamento</w:t>
      </w:r>
      <w:r w:rsidR="0076483A">
        <w:rPr>
          <w:rFonts w:ascii="Arial" w:eastAsia="Arial" w:hAnsi="Arial" w:cs="Arial"/>
          <w:sz w:val="24"/>
          <w:szCs w:val="24"/>
        </w:rPr>
        <w:t xml:space="preserve"> en</w:t>
      </w:r>
      <w:r w:rsidR="000B4C20">
        <w:rPr>
          <w:rFonts w:ascii="Arial" w:eastAsia="Arial" w:hAnsi="Arial" w:cs="Arial"/>
          <w:sz w:val="24"/>
          <w:szCs w:val="24"/>
        </w:rPr>
        <w:t xml:space="preserve"> lo que dispuesto por los</w:t>
      </w:r>
      <w:r w:rsidR="000B4C20" w:rsidRPr="00A73D15">
        <w:rPr>
          <w:rFonts w:ascii="Arial" w:eastAsia="Arial" w:hAnsi="Arial" w:cs="Arial"/>
          <w:sz w:val="24"/>
          <w:szCs w:val="24"/>
        </w:rPr>
        <w:t xml:space="preserve"> artículo</w:t>
      </w:r>
      <w:r w:rsidR="000F1AC1" w:rsidRPr="00A73D15">
        <w:rPr>
          <w:rFonts w:ascii="Arial" w:eastAsia="Arial" w:hAnsi="Arial" w:cs="Arial"/>
          <w:sz w:val="24"/>
          <w:szCs w:val="24"/>
        </w:rPr>
        <w:t>s</w:t>
      </w:r>
      <w:r w:rsidR="00F419E9" w:rsidRPr="00A73D15">
        <w:rPr>
          <w:rFonts w:ascii="Arial" w:eastAsia="Arial" w:hAnsi="Arial" w:cs="Arial"/>
          <w:sz w:val="24"/>
          <w:szCs w:val="24"/>
        </w:rPr>
        <w:t xml:space="preserve"> </w:t>
      </w:r>
      <w:r w:rsidR="00C2778F">
        <w:rPr>
          <w:rFonts w:ascii="Arial" w:eastAsia="Arial" w:hAnsi="Arial" w:cs="Arial"/>
          <w:sz w:val="24"/>
          <w:szCs w:val="24"/>
        </w:rPr>
        <w:t xml:space="preserve">24 fracción XII, 26 fracción II, </w:t>
      </w:r>
      <w:r w:rsidR="0076483A">
        <w:rPr>
          <w:rFonts w:ascii="Arial" w:eastAsia="Arial" w:hAnsi="Arial" w:cs="Arial"/>
          <w:sz w:val="24"/>
          <w:szCs w:val="24"/>
        </w:rPr>
        <w:t>28 fracci</w:t>
      </w:r>
      <w:r w:rsidR="008233B2">
        <w:rPr>
          <w:rFonts w:ascii="Arial" w:eastAsia="Arial" w:hAnsi="Arial" w:cs="Arial"/>
          <w:sz w:val="24"/>
          <w:szCs w:val="24"/>
        </w:rPr>
        <w:t xml:space="preserve">ones VIII y </w:t>
      </w:r>
      <w:r w:rsidR="003D2C79">
        <w:rPr>
          <w:rFonts w:ascii="Arial" w:eastAsia="Arial" w:hAnsi="Arial" w:cs="Arial"/>
          <w:sz w:val="24"/>
          <w:szCs w:val="24"/>
        </w:rPr>
        <w:t>XII, 31, 33 fracciones</w:t>
      </w:r>
      <w:r w:rsidR="0076483A">
        <w:rPr>
          <w:rFonts w:ascii="Arial" w:eastAsia="Arial" w:hAnsi="Arial" w:cs="Arial"/>
          <w:sz w:val="24"/>
          <w:szCs w:val="24"/>
        </w:rPr>
        <w:t xml:space="preserve"> I y IV de la Ley de Justicia Alternativa del Estado de Jalisco; así como en el artículo 30 fracción XIII del Reglamento Interno; además en lo preceptuado en los artículos 5 punto 1, incisos b) y d), 7 punto 1, subpuntos a, b y c, 9 punto 1 inciso a), y punto 2, 10 puntos 1 y 2 y 11 todos estos del Reglamento de Sesiones del Consejo</w:t>
      </w:r>
      <w:r w:rsidR="008233B2">
        <w:rPr>
          <w:rFonts w:ascii="Arial" w:eastAsia="Arial" w:hAnsi="Arial" w:cs="Arial"/>
          <w:sz w:val="24"/>
          <w:szCs w:val="24"/>
        </w:rPr>
        <w:t xml:space="preserve">, </w:t>
      </w:r>
      <w:r w:rsidR="000B4C20">
        <w:rPr>
          <w:rFonts w:ascii="Arial" w:eastAsia="Arial" w:hAnsi="Arial" w:cs="Arial"/>
          <w:sz w:val="24"/>
          <w:szCs w:val="24"/>
        </w:rPr>
        <w:t xml:space="preserve">siendo las </w:t>
      </w:r>
      <w:r w:rsidR="004A1189">
        <w:rPr>
          <w:rFonts w:ascii="Arial" w:eastAsia="Arial" w:hAnsi="Arial" w:cs="Arial"/>
          <w:sz w:val="24"/>
          <w:szCs w:val="24"/>
        </w:rPr>
        <w:t>10 diez</w:t>
      </w:r>
      <w:r w:rsidR="000B4C20">
        <w:rPr>
          <w:rFonts w:ascii="Arial" w:eastAsia="Arial" w:hAnsi="Arial" w:cs="Arial"/>
          <w:sz w:val="24"/>
          <w:szCs w:val="24"/>
        </w:rPr>
        <w:t xml:space="preserve"> horas</w:t>
      </w:r>
      <w:r w:rsidR="004A1189">
        <w:rPr>
          <w:rFonts w:ascii="Arial" w:eastAsia="Arial" w:hAnsi="Arial" w:cs="Arial"/>
          <w:sz w:val="24"/>
          <w:szCs w:val="24"/>
        </w:rPr>
        <w:t xml:space="preserve"> con veintitrés minutos</w:t>
      </w:r>
      <w:r w:rsidR="000B4C20">
        <w:rPr>
          <w:rFonts w:ascii="Arial" w:eastAsia="Arial" w:hAnsi="Arial" w:cs="Arial"/>
          <w:sz w:val="24"/>
          <w:szCs w:val="24"/>
        </w:rPr>
        <w:t xml:space="preserve">, iniciamos formalmente los </w:t>
      </w:r>
      <w:r w:rsidR="00A10AEE">
        <w:rPr>
          <w:rFonts w:ascii="Arial" w:eastAsia="Arial" w:hAnsi="Arial" w:cs="Arial"/>
          <w:sz w:val="24"/>
          <w:szCs w:val="24"/>
        </w:rPr>
        <w:t>trabajos de</w:t>
      </w:r>
      <w:r w:rsidR="000B4C20">
        <w:rPr>
          <w:rFonts w:ascii="Arial" w:eastAsia="Arial" w:hAnsi="Arial" w:cs="Arial"/>
          <w:sz w:val="24"/>
          <w:szCs w:val="24"/>
        </w:rPr>
        <w:t xml:space="preserve"> esta </w:t>
      </w:r>
      <w:r w:rsidR="00A30ADA">
        <w:rPr>
          <w:rFonts w:ascii="Arial" w:eastAsia="Arial" w:hAnsi="Arial" w:cs="Arial"/>
          <w:sz w:val="24"/>
          <w:szCs w:val="24"/>
        </w:rPr>
        <w:t>Sesión</w:t>
      </w:r>
      <w:r w:rsidR="000B4C20">
        <w:rPr>
          <w:rFonts w:ascii="Arial" w:eastAsia="Arial" w:hAnsi="Arial" w:cs="Arial"/>
          <w:sz w:val="24"/>
          <w:szCs w:val="24"/>
        </w:rPr>
        <w:t>.</w:t>
      </w:r>
    </w:p>
    <w:p w:rsidR="00E7507D" w:rsidRDefault="00E7507D" w:rsidP="00CB58F5">
      <w:pPr>
        <w:spacing w:after="0"/>
        <w:jc w:val="both"/>
        <w:rPr>
          <w:rFonts w:ascii="Arial" w:eastAsia="Arial" w:hAnsi="Arial" w:cs="Arial"/>
          <w:sz w:val="24"/>
          <w:szCs w:val="24"/>
        </w:rPr>
      </w:pPr>
    </w:p>
    <w:p w:rsidR="00E7507D" w:rsidRDefault="00D445B2" w:rsidP="00CB58F5">
      <w:pPr>
        <w:spacing w:after="0"/>
        <w:jc w:val="both"/>
        <w:rPr>
          <w:rFonts w:ascii="Arial" w:eastAsia="Arial" w:hAnsi="Arial" w:cs="Arial"/>
          <w:sz w:val="24"/>
          <w:szCs w:val="24"/>
        </w:rPr>
      </w:pPr>
      <w:r>
        <w:rPr>
          <w:rFonts w:ascii="Arial" w:eastAsia="Arial" w:hAnsi="Arial" w:cs="Arial"/>
          <w:sz w:val="24"/>
          <w:szCs w:val="24"/>
        </w:rPr>
        <w:t xml:space="preserve">Para comenzar, le solicito </w:t>
      </w:r>
      <w:r w:rsidR="000B4C20">
        <w:rPr>
          <w:rFonts w:ascii="Arial" w:eastAsia="Arial" w:hAnsi="Arial" w:cs="Arial"/>
          <w:sz w:val="24"/>
          <w:szCs w:val="24"/>
        </w:rPr>
        <w:t xml:space="preserve">al </w:t>
      </w:r>
      <w:r w:rsidR="000B4C20">
        <w:rPr>
          <w:rFonts w:ascii="Arial" w:eastAsia="Arial" w:hAnsi="Arial" w:cs="Arial"/>
          <w:b/>
          <w:sz w:val="24"/>
          <w:szCs w:val="24"/>
        </w:rPr>
        <w:t>Dr. Héctor Antonio Emiliano Magallanes Ramírez,</w:t>
      </w:r>
      <w:r w:rsidR="000B4C20">
        <w:rPr>
          <w:rFonts w:ascii="Arial" w:eastAsia="Arial" w:hAnsi="Arial" w:cs="Arial"/>
          <w:sz w:val="24"/>
          <w:szCs w:val="24"/>
        </w:rPr>
        <w:t xml:space="preserve"> Secretario Técnico del Instituto de Justicia Alternativa y Secretario de Acuerdos de este consejo, verifique la presencia de los miembros que integran</w:t>
      </w:r>
      <w:r w:rsidR="00287509">
        <w:rPr>
          <w:rFonts w:ascii="Arial" w:eastAsia="Arial" w:hAnsi="Arial" w:cs="Arial"/>
          <w:sz w:val="24"/>
          <w:szCs w:val="24"/>
        </w:rPr>
        <w:t xml:space="preserve"> el Pleno de este </w:t>
      </w:r>
      <w:r w:rsidR="0076483A">
        <w:rPr>
          <w:rFonts w:ascii="Arial" w:eastAsia="Arial" w:hAnsi="Arial" w:cs="Arial"/>
          <w:sz w:val="24"/>
          <w:szCs w:val="24"/>
        </w:rPr>
        <w:t>órgano colegiado</w:t>
      </w:r>
      <w:r w:rsidR="000B4C20">
        <w:rPr>
          <w:rFonts w:ascii="Arial" w:eastAsia="Arial" w:hAnsi="Arial" w:cs="Arial"/>
          <w:sz w:val="24"/>
          <w:szCs w:val="24"/>
        </w:rPr>
        <w:t>:</w:t>
      </w:r>
    </w:p>
    <w:p w:rsidR="00E7507D" w:rsidRDefault="00E7507D">
      <w:pPr>
        <w:spacing w:after="0" w:line="240" w:lineRule="auto"/>
        <w:jc w:val="both"/>
        <w:rPr>
          <w:rFonts w:ascii="Arial" w:eastAsia="Arial" w:hAnsi="Arial" w:cs="Arial"/>
          <w:i/>
          <w:sz w:val="24"/>
          <w:szCs w:val="24"/>
        </w:rPr>
      </w:pPr>
    </w:p>
    <w:p w:rsidR="00E7507D" w:rsidRPr="004A1189" w:rsidRDefault="00785879">
      <w:pPr>
        <w:spacing w:after="0" w:line="240" w:lineRule="auto"/>
        <w:jc w:val="both"/>
        <w:rPr>
          <w:rFonts w:ascii="Arial" w:eastAsia="Arial" w:hAnsi="Arial" w:cs="Arial"/>
          <w:i/>
          <w:sz w:val="24"/>
          <w:szCs w:val="24"/>
        </w:rPr>
      </w:pPr>
      <w:r w:rsidRPr="004A1189">
        <w:rPr>
          <w:rFonts w:ascii="Arial" w:eastAsia="Arial" w:hAnsi="Arial" w:cs="Arial"/>
          <w:b/>
          <w:sz w:val="28"/>
          <w:szCs w:val="24"/>
        </w:rPr>
        <w:t xml:space="preserve">(I) </w:t>
      </w:r>
      <w:r w:rsidR="000B4C20" w:rsidRPr="004A1189">
        <w:rPr>
          <w:rFonts w:ascii="Arial" w:eastAsia="Arial" w:hAnsi="Arial" w:cs="Arial"/>
          <w:b/>
          <w:sz w:val="28"/>
          <w:szCs w:val="24"/>
        </w:rPr>
        <w:t>SECRETARIO TÉCNICO:</w:t>
      </w:r>
      <w:r w:rsidR="000B4C20" w:rsidRPr="004A1189">
        <w:rPr>
          <w:rFonts w:ascii="Arial" w:eastAsia="Arial" w:hAnsi="Arial" w:cs="Arial"/>
          <w:sz w:val="28"/>
          <w:szCs w:val="24"/>
        </w:rPr>
        <w:t xml:space="preserve"> </w:t>
      </w:r>
      <w:r w:rsidR="000B4C20" w:rsidRPr="004A1189">
        <w:rPr>
          <w:rFonts w:ascii="Arial" w:eastAsia="Arial" w:hAnsi="Arial" w:cs="Arial"/>
          <w:i/>
          <w:sz w:val="24"/>
          <w:szCs w:val="24"/>
        </w:rPr>
        <w:t xml:space="preserve">Para que los acuerdos que aquí se emitan y tengan validez legal, procederé a tomar </w:t>
      </w:r>
      <w:r w:rsidR="002E0BDC" w:rsidRPr="004A1189">
        <w:rPr>
          <w:rFonts w:ascii="Arial" w:eastAsia="Arial" w:hAnsi="Arial" w:cs="Arial"/>
          <w:i/>
          <w:sz w:val="24"/>
          <w:szCs w:val="24"/>
        </w:rPr>
        <w:t xml:space="preserve">LISTA DE ASISTENCIA </w:t>
      </w:r>
      <w:r w:rsidR="0066304C" w:rsidRPr="004A1189">
        <w:rPr>
          <w:rFonts w:ascii="Arial" w:eastAsia="Arial" w:hAnsi="Arial" w:cs="Arial"/>
          <w:i/>
          <w:sz w:val="24"/>
          <w:szCs w:val="24"/>
        </w:rPr>
        <w:t>de l</w:t>
      </w:r>
      <w:r w:rsidR="00F819ED" w:rsidRPr="004A1189">
        <w:rPr>
          <w:rFonts w:ascii="Arial" w:eastAsia="Arial" w:hAnsi="Arial" w:cs="Arial"/>
          <w:i/>
          <w:sz w:val="24"/>
          <w:szCs w:val="24"/>
        </w:rPr>
        <w:t>as y l</w:t>
      </w:r>
      <w:r w:rsidR="0066304C" w:rsidRPr="004A1189">
        <w:rPr>
          <w:rFonts w:ascii="Arial" w:eastAsia="Arial" w:hAnsi="Arial" w:cs="Arial"/>
          <w:i/>
          <w:sz w:val="24"/>
          <w:szCs w:val="24"/>
        </w:rPr>
        <w:t xml:space="preserve">os </w:t>
      </w:r>
      <w:r w:rsidR="0066304C" w:rsidRPr="004A1189">
        <w:rPr>
          <w:rFonts w:ascii="Arial" w:eastAsia="Arial" w:hAnsi="Arial" w:cs="Arial"/>
          <w:i/>
          <w:sz w:val="24"/>
          <w:szCs w:val="24"/>
        </w:rPr>
        <w:lastRenderedPageBreak/>
        <w:t>Consejeros presentes</w:t>
      </w:r>
      <w:r w:rsidR="00B233CA" w:rsidRPr="004A1189">
        <w:rPr>
          <w:rFonts w:ascii="Arial" w:eastAsia="Arial" w:hAnsi="Arial" w:cs="Arial"/>
          <w:i/>
          <w:sz w:val="24"/>
          <w:szCs w:val="24"/>
        </w:rPr>
        <w:t>, por lo que les solicito atentamente tengan a bien responder con la palabra “PRESENTE” después de escuchar su nombre</w:t>
      </w:r>
      <w:r w:rsidR="000B4C20" w:rsidRPr="004A1189">
        <w:rPr>
          <w:rFonts w:ascii="Arial" w:eastAsia="Arial" w:hAnsi="Arial" w:cs="Arial"/>
          <w:i/>
          <w:sz w:val="24"/>
          <w:szCs w:val="24"/>
        </w:rPr>
        <w:t xml:space="preserve">: </w:t>
      </w:r>
    </w:p>
    <w:p w:rsidR="00E7507D" w:rsidRPr="004A1189" w:rsidRDefault="00E7507D">
      <w:pPr>
        <w:spacing w:after="0" w:line="240" w:lineRule="auto"/>
        <w:jc w:val="both"/>
        <w:rPr>
          <w:rFonts w:ascii="Arial" w:eastAsia="Arial" w:hAnsi="Arial" w:cs="Arial"/>
          <w:i/>
          <w:sz w:val="24"/>
          <w:szCs w:val="24"/>
        </w:rPr>
      </w:pPr>
    </w:p>
    <w:p w:rsidR="00E7507D" w:rsidRPr="0066304C" w:rsidRDefault="000B4C20" w:rsidP="00C347B8">
      <w:pPr>
        <w:pBdr>
          <w:top w:val="nil"/>
          <w:left w:val="nil"/>
          <w:bottom w:val="nil"/>
          <w:right w:val="nil"/>
          <w:between w:val="nil"/>
        </w:pBdr>
        <w:spacing w:after="0" w:line="240" w:lineRule="auto"/>
        <w:jc w:val="both"/>
        <w:rPr>
          <w:rFonts w:ascii="Arial" w:eastAsia="Arial" w:hAnsi="Arial" w:cs="Arial"/>
          <w:i/>
          <w:color w:val="000000"/>
          <w:sz w:val="24"/>
          <w:szCs w:val="24"/>
        </w:rPr>
      </w:pPr>
      <w:r w:rsidRPr="004A1189">
        <w:rPr>
          <w:rFonts w:ascii="Arial" w:eastAsia="Arial" w:hAnsi="Arial" w:cs="Arial"/>
          <w:i/>
          <w:sz w:val="24"/>
          <w:szCs w:val="24"/>
        </w:rPr>
        <w:t>I. DR. GUILLERMO RA</w:t>
      </w:r>
      <w:r w:rsidR="0017262F" w:rsidRPr="004A1189">
        <w:rPr>
          <w:rFonts w:ascii="Arial" w:eastAsia="Arial" w:hAnsi="Arial" w:cs="Arial"/>
          <w:i/>
          <w:sz w:val="24"/>
          <w:szCs w:val="24"/>
        </w:rPr>
        <w:t>Ú</w:t>
      </w:r>
      <w:r w:rsidRPr="004A1189">
        <w:rPr>
          <w:rFonts w:ascii="Arial" w:eastAsia="Arial" w:hAnsi="Arial" w:cs="Arial"/>
          <w:i/>
          <w:sz w:val="24"/>
          <w:szCs w:val="24"/>
        </w:rPr>
        <w:t>L ZEPEDA LECUONA, DIRECTOR GENERAL</w:t>
      </w:r>
      <w:r w:rsidR="00B233CA" w:rsidRPr="004A1189">
        <w:rPr>
          <w:rFonts w:ascii="Arial" w:eastAsia="Arial" w:hAnsi="Arial" w:cs="Arial"/>
          <w:i/>
          <w:sz w:val="24"/>
          <w:szCs w:val="24"/>
        </w:rPr>
        <w:t xml:space="preserve"> DEL INSTITUTO DE JUSTICIA ALTERNATIVA DEL ESTADO DE JALISCO</w:t>
      </w:r>
      <w:r w:rsidRPr="004A1189">
        <w:rPr>
          <w:rFonts w:ascii="Arial" w:eastAsia="Arial" w:hAnsi="Arial" w:cs="Arial"/>
          <w:i/>
          <w:sz w:val="24"/>
          <w:szCs w:val="24"/>
        </w:rPr>
        <w:t>, EN SU CALIDAD DE PRESIDENTE DEL CONSEJO</w:t>
      </w:r>
      <w:r w:rsidR="00B233CA" w:rsidRPr="004A1189">
        <w:rPr>
          <w:rFonts w:ascii="Arial" w:eastAsia="Arial" w:hAnsi="Arial" w:cs="Arial"/>
          <w:i/>
          <w:sz w:val="24"/>
          <w:szCs w:val="24"/>
        </w:rPr>
        <w:t xml:space="preserve">, </w:t>
      </w:r>
      <w:r w:rsidR="004A1189" w:rsidRPr="004A1189">
        <w:rPr>
          <w:rFonts w:ascii="Arial" w:eastAsia="Arial" w:hAnsi="Arial" w:cs="Arial"/>
          <w:i/>
          <w:sz w:val="24"/>
          <w:szCs w:val="24"/>
        </w:rPr>
        <w:t>PRESENTE.</w:t>
      </w:r>
    </w:p>
    <w:p w:rsidR="00E7507D" w:rsidRDefault="00E7507D" w:rsidP="00C347B8">
      <w:pPr>
        <w:pBdr>
          <w:top w:val="nil"/>
          <w:left w:val="nil"/>
          <w:bottom w:val="nil"/>
          <w:right w:val="nil"/>
          <w:between w:val="nil"/>
        </w:pBdr>
        <w:spacing w:after="0" w:line="240" w:lineRule="auto"/>
        <w:jc w:val="both"/>
        <w:rPr>
          <w:rFonts w:ascii="Arial" w:eastAsia="Arial" w:hAnsi="Arial" w:cs="Arial"/>
          <w:i/>
          <w:color w:val="000000"/>
          <w:sz w:val="24"/>
          <w:szCs w:val="24"/>
          <w:highlight w:val="lightGray"/>
        </w:rPr>
      </w:pPr>
    </w:p>
    <w:p w:rsidR="00F819ED" w:rsidRPr="004A1189" w:rsidRDefault="000B4C20" w:rsidP="00C347B8">
      <w:pPr>
        <w:pBdr>
          <w:top w:val="nil"/>
          <w:left w:val="nil"/>
          <w:bottom w:val="nil"/>
          <w:right w:val="nil"/>
          <w:between w:val="nil"/>
        </w:pBdr>
        <w:spacing w:after="0" w:line="240" w:lineRule="auto"/>
        <w:jc w:val="both"/>
        <w:rPr>
          <w:rFonts w:ascii="Arial" w:eastAsia="Arial" w:hAnsi="Arial" w:cs="Arial"/>
          <w:i/>
          <w:color w:val="000000"/>
          <w:sz w:val="24"/>
          <w:szCs w:val="24"/>
        </w:rPr>
      </w:pPr>
      <w:r w:rsidRPr="004A1189">
        <w:rPr>
          <w:rFonts w:ascii="Arial" w:eastAsia="Arial" w:hAnsi="Arial" w:cs="Arial"/>
          <w:i/>
          <w:color w:val="000000"/>
          <w:sz w:val="24"/>
          <w:szCs w:val="24"/>
        </w:rPr>
        <w:t>II.</w:t>
      </w:r>
      <w:r w:rsidR="00F819ED" w:rsidRPr="004A1189">
        <w:rPr>
          <w:rFonts w:ascii="Arial" w:eastAsia="Arial" w:hAnsi="Arial" w:cs="Arial"/>
          <w:i/>
          <w:color w:val="000000"/>
          <w:sz w:val="24"/>
          <w:szCs w:val="24"/>
        </w:rPr>
        <w:t xml:space="preserve"> MGDO. </w:t>
      </w:r>
      <w:r w:rsidR="00FB6857" w:rsidRPr="004A1189">
        <w:rPr>
          <w:rFonts w:ascii="Arial" w:eastAsia="Arial" w:hAnsi="Arial" w:cs="Arial"/>
          <w:i/>
          <w:color w:val="000000"/>
          <w:sz w:val="24"/>
          <w:szCs w:val="24"/>
        </w:rPr>
        <w:t>DANIEL ESPINOSA LICÓN</w:t>
      </w:r>
      <w:r w:rsidR="00F819ED" w:rsidRPr="004A1189">
        <w:rPr>
          <w:rFonts w:ascii="Arial" w:eastAsia="Arial" w:hAnsi="Arial" w:cs="Arial"/>
          <w:i/>
          <w:color w:val="000000"/>
          <w:sz w:val="24"/>
          <w:szCs w:val="24"/>
        </w:rPr>
        <w:t xml:space="preserve">, PRESIDENTE DEL SUPREMO TRIBUNAL DE JUSTICIA </w:t>
      </w:r>
      <w:r w:rsidR="00F6054B" w:rsidRPr="004A1189">
        <w:rPr>
          <w:rFonts w:ascii="Arial" w:eastAsia="Arial" w:hAnsi="Arial" w:cs="Arial"/>
          <w:i/>
          <w:color w:val="000000"/>
          <w:sz w:val="24"/>
          <w:szCs w:val="24"/>
        </w:rPr>
        <w:t>Y DEL CONSEJO DE LA JUDICATURA, AMBOS DEL ESTADO DE JALISCO y</w:t>
      </w:r>
      <w:r w:rsidR="00F819ED" w:rsidRPr="004A1189">
        <w:rPr>
          <w:rFonts w:ascii="Arial" w:eastAsia="Arial" w:hAnsi="Arial" w:cs="Arial"/>
          <w:i/>
          <w:color w:val="000000"/>
          <w:sz w:val="24"/>
          <w:szCs w:val="24"/>
        </w:rPr>
        <w:t xml:space="preserve"> </w:t>
      </w:r>
      <w:r w:rsidR="00B233CA" w:rsidRPr="004A1189">
        <w:rPr>
          <w:rFonts w:ascii="Arial" w:eastAsia="Arial" w:hAnsi="Arial" w:cs="Arial"/>
          <w:i/>
          <w:color w:val="000000"/>
          <w:sz w:val="24"/>
          <w:szCs w:val="24"/>
        </w:rPr>
        <w:t xml:space="preserve">REPRESENTANTE DEL PODER JUDICIAL, </w:t>
      </w:r>
      <w:r w:rsidR="004A1189" w:rsidRPr="004A1189">
        <w:rPr>
          <w:rFonts w:ascii="Arial" w:eastAsia="Arial" w:hAnsi="Arial" w:cs="Arial"/>
          <w:i/>
          <w:color w:val="000000"/>
          <w:sz w:val="24"/>
          <w:szCs w:val="24"/>
        </w:rPr>
        <w:t>PRESENTE.</w:t>
      </w:r>
    </w:p>
    <w:p w:rsidR="004A1189" w:rsidRPr="00A87FC5" w:rsidRDefault="004A1189" w:rsidP="00C347B8">
      <w:pPr>
        <w:pBdr>
          <w:top w:val="nil"/>
          <w:left w:val="nil"/>
          <w:bottom w:val="nil"/>
          <w:right w:val="nil"/>
          <w:between w:val="nil"/>
        </w:pBdr>
        <w:spacing w:after="0" w:line="240" w:lineRule="auto"/>
        <w:jc w:val="both"/>
        <w:rPr>
          <w:rFonts w:ascii="Arial" w:eastAsia="Arial" w:hAnsi="Arial" w:cs="Arial"/>
          <w:i/>
          <w:color w:val="000000"/>
          <w:sz w:val="24"/>
          <w:szCs w:val="24"/>
          <w:highlight w:val="yellow"/>
        </w:rPr>
      </w:pPr>
    </w:p>
    <w:p w:rsidR="00F819ED" w:rsidRPr="00DE5A5E" w:rsidRDefault="00F819ED" w:rsidP="00C347B8">
      <w:pPr>
        <w:pBdr>
          <w:top w:val="nil"/>
          <w:left w:val="nil"/>
          <w:bottom w:val="nil"/>
          <w:right w:val="nil"/>
          <w:between w:val="nil"/>
        </w:pBdr>
        <w:spacing w:after="0" w:line="240" w:lineRule="auto"/>
        <w:jc w:val="both"/>
        <w:rPr>
          <w:rFonts w:ascii="Arial" w:eastAsia="Arial" w:hAnsi="Arial" w:cs="Arial"/>
          <w:i/>
          <w:color w:val="000000"/>
          <w:sz w:val="24"/>
          <w:szCs w:val="24"/>
        </w:rPr>
      </w:pPr>
      <w:r w:rsidRPr="00DE5A5E">
        <w:rPr>
          <w:rFonts w:ascii="Arial" w:eastAsia="Arial" w:hAnsi="Arial" w:cs="Arial"/>
          <w:i/>
          <w:color w:val="000000"/>
          <w:sz w:val="24"/>
          <w:szCs w:val="24"/>
        </w:rPr>
        <w:t xml:space="preserve">III. </w:t>
      </w:r>
      <w:r w:rsidR="00561486" w:rsidRPr="00DE5A5E">
        <w:rPr>
          <w:rFonts w:ascii="Arial" w:eastAsia="Arial" w:hAnsi="Arial" w:cs="Arial"/>
          <w:i/>
          <w:color w:val="000000"/>
          <w:sz w:val="24"/>
          <w:szCs w:val="24"/>
        </w:rPr>
        <w:t xml:space="preserve">LIC. </w:t>
      </w:r>
      <w:r w:rsidRPr="00DE5A5E">
        <w:rPr>
          <w:rFonts w:ascii="Arial" w:eastAsia="Arial" w:hAnsi="Arial" w:cs="Arial"/>
          <w:i/>
          <w:color w:val="000000"/>
          <w:sz w:val="24"/>
          <w:szCs w:val="24"/>
        </w:rPr>
        <w:t xml:space="preserve">PALOMA ROMANA MAGALLANES DE LA ROSA, </w:t>
      </w:r>
      <w:r w:rsidR="00561486" w:rsidRPr="00DE5A5E">
        <w:rPr>
          <w:rFonts w:ascii="Arial" w:eastAsia="Arial" w:hAnsi="Arial" w:cs="Arial"/>
          <w:color w:val="000000"/>
          <w:sz w:val="24"/>
          <w:szCs w:val="24"/>
        </w:rPr>
        <w:t xml:space="preserve">JUEZA SÉPTIMO DE CONTROL Y JUICIO ORAL DEL PRIMER DISTRITO JUDICIAL DEL ESTADO DE JALISCO, </w:t>
      </w:r>
      <w:r w:rsidRPr="00DE5A5E">
        <w:rPr>
          <w:rFonts w:ascii="Arial" w:eastAsia="Arial" w:hAnsi="Arial" w:cs="Arial"/>
          <w:i/>
          <w:color w:val="000000"/>
          <w:sz w:val="24"/>
          <w:szCs w:val="24"/>
        </w:rPr>
        <w:t>REPRESENTANTE DE</w:t>
      </w:r>
      <w:r w:rsidR="00B233CA" w:rsidRPr="00DE5A5E">
        <w:rPr>
          <w:rFonts w:ascii="Arial" w:eastAsia="Arial" w:hAnsi="Arial" w:cs="Arial"/>
          <w:i/>
          <w:color w:val="000000"/>
          <w:sz w:val="24"/>
          <w:szCs w:val="24"/>
        </w:rPr>
        <w:t>SIGNADA POR EL CONSEJO DE L</w:t>
      </w:r>
      <w:r w:rsidR="004A1189" w:rsidRPr="00DE5A5E">
        <w:rPr>
          <w:rFonts w:ascii="Arial" w:eastAsia="Arial" w:hAnsi="Arial" w:cs="Arial"/>
          <w:i/>
          <w:color w:val="000000"/>
          <w:sz w:val="24"/>
          <w:szCs w:val="24"/>
        </w:rPr>
        <w:t>A JUDICATURA DEL PODER JUDICIAL, PRESENTE.</w:t>
      </w:r>
    </w:p>
    <w:p w:rsidR="00281348" w:rsidRDefault="00281348" w:rsidP="00C347B8">
      <w:pPr>
        <w:pBdr>
          <w:top w:val="nil"/>
          <w:left w:val="nil"/>
          <w:bottom w:val="nil"/>
          <w:right w:val="nil"/>
          <w:between w:val="nil"/>
        </w:pBdr>
        <w:spacing w:after="0" w:line="240" w:lineRule="auto"/>
        <w:jc w:val="both"/>
        <w:rPr>
          <w:rFonts w:ascii="Arial" w:eastAsia="Arial" w:hAnsi="Arial" w:cs="Arial"/>
          <w:i/>
          <w:color w:val="000000"/>
          <w:sz w:val="24"/>
          <w:szCs w:val="24"/>
          <w:highlight w:val="lightGray"/>
        </w:rPr>
      </w:pPr>
    </w:p>
    <w:p w:rsidR="005F26FF" w:rsidRPr="00DE5A5E" w:rsidRDefault="00281348" w:rsidP="00C347B8">
      <w:pPr>
        <w:pBdr>
          <w:top w:val="nil"/>
          <w:left w:val="nil"/>
          <w:bottom w:val="nil"/>
          <w:right w:val="nil"/>
          <w:between w:val="nil"/>
        </w:pBdr>
        <w:spacing w:after="0" w:line="240" w:lineRule="auto"/>
        <w:jc w:val="both"/>
        <w:rPr>
          <w:rFonts w:ascii="Arial" w:eastAsia="Arial" w:hAnsi="Arial" w:cs="Arial"/>
          <w:b/>
          <w:bCs/>
          <w:i/>
          <w:color w:val="000000"/>
          <w:sz w:val="24"/>
          <w:szCs w:val="24"/>
        </w:rPr>
      </w:pPr>
      <w:r w:rsidRPr="00DE5A5E">
        <w:rPr>
          <w:rFonts w:ascii="Arial" w:eastAsia="Arial" w:hAnsi="Arial" w:cs="Arial"/>
          <w:i/>
          <w:color w:val="000000"/>
          <w:sz w:val="24"/>
          <w:szCs w:val="24"/>
        </w:rPr>
        <w:t>IV.</w:t>
      </w:r>
      <w:r w:rsidR="005F26FF" w:rsidRPr="00DE5A5E">
        <w:rPr>
          <w:rFonts w:ascii="Arial" w:eastAsia="Arial" w:hAnsi="Arial" w:cs="Arial"/>
          <w:i/>
          <w:color w:val="000000"/>
          <w:sz w:val="24"/>
          <w:szCs w:val="24"/>
        </w:rPr>
        <w:t xml:space="preserve"> </w:t>
      </w:r>
      <w:r w:rsidR="005F26FF" w:rsidRPr="00DE5A5E">
        <w:rPr>
          <w:rFonts w:ascii="Arial" w:eastAsia="Arial" w:hAnsi="Arial" w:cs="Arial"/>
          <w:i/>
          <w:sz w:val="24"/>
          <w:szCs w:val="24"/>
        </w:rPr>
        <w:t>MTRO. JUAN CARLOS MÁRQUEZ ROSAS, PROCURADOR SOCIAL DEL ESTADO Y</w:t>
      </w:r>
      <w:r w:rsidR="005F26FF" w:rsidRPr="00DE5A5E">
        <w:rPr>
          <w:rFonts w:ascii="Arial" w:eastAsia="Arial" w:hAnsi="Arial" w:cs="Arial"/>
          <w:i/>
          <w:color w:val="000000"/>
          <w:sz w:val="24"/>
          <w:szCs w:val="24"/>
        </w:rPr>
        <w:t xml:space="preserve"> REPRESENTANTE DEL PODER EJECUTIVO, </w:t>
      </w:r>
      <w:r w:rsidR="00DE5A5E" w:rsidRPr="00DE5A5E">
        <w:rPr>
          <w:rFonts w:ascii="Arial" w:eastAsia="Arial" w:hAnsi="Arial" w:cs="Arial"/>
          <w:i/>
          <w:color w:val="000000"/>
          <w:sz w:val="24"/>
          <w:szCs w:val="24"/>
        </w:rPr>
        <w:t>PRESENTE.</w:t>
      </w:r>
    </w:p>
    <w:p w:rsidR="005F26FF" w:rsidRPr="00DE5A5E" w:rsidRDefault="00281348" w:rsidP="00C347B8">
      <w:pPr>
        <w:pBdr>
          <w:top w:val="nil"/>
          <w:left w:val="nil"/>
          <w:bottom w:val="nil"/>
          <w:right w:val="nil"/>
          <w:between w:val="nil"/>
        </w:pBdr>
        <w:spacing w:after="0"/>
        <w:jc w:val="both"/>
        <w:rPr>
          <w:rFonts w:ascii="Arial" w:eastAsia="Arial" w:hAnsi="Arial" w:cs="Arial"/>
          <w:i/>
          <w:color w:val="000000"/>
          <w:sz w:val="24"/>
          <w:szCs w:val="24"/>
        </w:rPr>
      </w:pPr>
      <w:r w:rsidRPr="00DE5A5E">
        <w:rPr>
          <w:rFonts w:ascii="Arial" w:eastAsia="Arial" w:hAnsi="Arial" w:cs="Arial"/>
          <w:i/>
          <w:color w:val="000000"/>
          <w:sz w:val="24"/>
          <w:szCs w:val="24"/>
        </w:rPr>
        <w:t xml:space="preserve"> </w:t>
      </w:r>
    </w:p>
    <w:p w:rsidR="00281348" w:rsidRPr="00DE5A5E" w:rsidRDefault="005F26FF" w:rsidP="00C347B8">
      <w:pPr>
        <w:pBdr>
          <w:top w:val="nil"/>
          <w:left w:val="nil"/>
          <w:bottom w:val="nil"/>
          <w:right w:val="nil"/>
          <w:between w:val="nil"/>
        </w:pBdr>
        <w:spacing w:after="0"/>
        <w:jc w:val="both"/>
        <w:rPr>
          <w:rFonts w:ascii="Arial" w:eastAsia="Arial" w:hAnsi="Arial" w:cs="Arial"/>
          <w:i/>
          <w:color w:val="000000"/>
          <w:sz w:val="24"/>
          <w:szCs w:val="24"/>
        </w:rPr>
      </w:pPr>
      <w:r w:rsidRPr="00DE5A5E">
        <w:rPr>
          <w:rFonts w:ascii="Arial" w:eastAsia="Arial" w:hAnsi="Arial" w:cs="Arial"/>
          <w:i/>
          <w:color w:val="000000"/>
          <w:sz w:val="24"/>
          <w:szCs w:val="24"/>
        </w:rPr>
        <w:t xml:space="preserve">V. </w:t>
      </w:r>
      <w:r w:rsidR="00281348" w:rsidRPr="00DE5A5E">
        <w:rPr>
          <w:rFonts w:ascii="Arial" w:eastAsia="Arial" w:hAnsi="Arial" w:cs="Arial"/>
          <w:i/>
          <w:color w:val="000000"/>
          <w:sz w:val="24"/>
          <w:szCs w:val="24"/>
        </w:rPr>
        <w:t>MTRO. LUIS JOAQUÍN MÉNDEZ RUIZ,</w:t>
      </w:r>
      <w:r w:rsidR="00F6054B" w:rsidRPr="00DE5A5E">
        <w:rPr>
          <w:rFonts w:ascii="Arial" w:eastAsia="Arial" w:hAnsi="Arial" w:cs="Arial"/>
          <w:i/>
          <w:color w:val="000000"/>
          <w:sz w:val="24"/>
          <w:szCs w:val="24"/>
        </w:rPr>
        <w:t xml:space="preserve"> FISCAL EJECUTIVO DE INVESTIGACIÓN CRIMINAL DE LA FISCALÍA GENERAL DEL ESTADO Y </w:t>
      </w:r>
      <w:r w:rsidR="00281348" w:rsidRPr="00DE5A5E">
        <w:rPr>
          <w:rFonts w:ascii="Arial" w:eastAsia="Arial" w:hAnsi="Arial" w:cs="Arial"/>
          <w:i/>
          <w:color w:val="000000"/>
          <w:sz w:val="24"/>
          <w:szCs w:val="24"/>
        </w:rPr>
        <w:t xml:space="preserve"> REPRESENTANTE DEL PODER EJECUTIVO, </w:t>
      </w:r>
      <w:r w:rsidR="00DE5A5E" w:rsidRPr="00DE5A5E">
        <w:rPr>
          <w:rFonts w:ascii="Arial" w:eastAsia="Arial" w:hAnsi="Arial" w:cs="Arial"/>
          <w:i/>
          <w:color w:val="000000"/>
          <w:sz w:val="24"/>
          <w:szCs w:val="24"/>
        </w:rPr>
        <w:t>PRESENTE.</w:t>
      </w:r>
    </w:p>
    <w:p w:rsidR="00281348" w:rsidRPr="00DE5A5E" w:rsidRDefault="00281348" w:rsidP="00C347B8">
      <w:pPr>
        <w:pBdr>
          <w:top w:val="nil"/>
          <w:left w:val="nil"/>
          <w:bottom w:val="nil"/>
          <w:right w:val="nil"/>
          <w:between w:val="nil"/>
        </w:pBdr>
        <w:spacing w:after="0" w:line="240" w:lineRule="auto"/>
        <w:jc w:val="both"/>
        <w:rPr>
          <w:rFonts w:ascii="Arial" w:eastAsia="Arial" w:hAnsi="Arial" w:cs="Arial"/>
          <w:i/>
          <w:color w:val="000000"/>
          <w:sz w:val="24"/>
          <w:szCs w:val="24"/>
        </w:rPr>
      </w:pPr>
    </w:p>
    <w:p w:rsidR="00A87FC5" w:rsidRPr="00DE5A5E" w:rsidRDefault="00A87FC5" w:rsidP="00C347B8">
      <w:pPr>
        <w:pBdr>
          <w:top w:val="nil"/>
          <w:left w:val="nil"/>
          <w:bottom w:val="nil"/>
          <w:right w:val="nil"/>
          <w:between w:val="nil"/>
        </w:pBdr>
        <w:spacing w:after="0" w:line="240" w:lineRule="auto"/>
        <w:jc w:val="both"/>
        <w:rPr>
          <w:rFonts w:ascii="Arial" w:eastAsia="Arial" w:hAnsi="Arial" w:cs="Arial"/>
          <w:i/>
          <w:color w:val="000000"/>
          <w:sz w:val="24"/>
          <w:szCs w:val="24"/>
        </w:rPr>
      </w:pPr>
    </w:p>
    <w:p w:rsidR="00F4292A" w:rsidRPr="00DE5A5E" w:rsidRDefault="00D53F78" w:rsidP="00C347B8">
      <w:pPr>
        <w:pBdr>
          <w:top w:val="nil"/>
          <w:left w:val="nil"/>
          <w:bottom w:val="nil"/>
          <w:right w:val="nil"/>
          <w:between w:val="nil"/>
        </w:pBdr>
        <w:spacing w:after="0" w:line="240" w:lineRule="auto"/>
        <w:jc w:val="both"/>
        <w:rPr>
          <w:rFonts w:ascii="Arial" w:eastAsia="Arial" w:hAnsi="Arial" w:cs="Arial"/>
          <w:i/>
          <w:sz w:val="24"/>
          <w:szCs w:val="24"/>
        </w:rPr>
      </w:pPr>
      <w:r w:rsidRPr="00DE5A5E">
        <w:rPr>
          <w:rFonts w:ascii="Arial" w:eastAsia="Arial" w:hAnsi="Arial" w:cs="Arial"/>
          <w:i/>
          <w:sz w:val="24"/>
          <w:szCs w:val="24"/>
        </w:rPr>
        <w:t>V</w:t>
      </w:r>
      <w:r w:rsidR="00A87FC5" w:rsidRPr="00DE5A5E">
        <w:rPr>
          <w:rFonts w:ascii="Arial" w:eastAsia="Arial" w:hAnsi="Arial" w:cs="Arial"/>
          <w:i/>
          <w:sz w:val="24"/>
          <w:szCs w:val="24"/>
        </w:rPr>
        <w:t>I</w:t>
      </w:r>
      <w:r w:rsidRPr="00DE5A5E">
        <w:rPr>
          <w:rFonts w:ascii="Arial" w:eastAsia="Arial" w:hAnsi="Arial" w:cs="Arial"/>
          <w:i/>
          <w:sz w:val="24"/>
          <w:szCs w:val="24"/>
        </w:rPr>
        <w:t xml:space="preserve">.- </w:t>
      </w:r>
      <w:r w:rsidR="00F4292A" w:rsidRPr="00DE5A5E">
        <w:rPr>
          <w:rFonts w:ascii="Arial" w:eastAsia="Arial" w:hAnsi="Arial" w:cs="Arial"/>
          <w:i/>
          <w:sz w:val="24"/>
          <w:szCs w:val="24"/>
        </w:rPr>
        <w:t xml:space="preserve">LIC. GERARDO AGUILAR FLORES, REPRESENTANTE SUPLENTE </w:t>
      </w:r>
      <w:r w:rsidR="00D554FC" w:rsidRPr="00DE5A5E">
        <w:rPr>
          <w:rFonts w:ascii="Arial" w:eastAsia="Arial" w:hAnsi="Arial" w:cs="Arial"/>
          <w:i/>
          <w:sz w:val="24"/>
          <w:szCs w:val="24"/>
        </w:rPr>
        <w:t xml:space="preserve">DESIGNADO </w:t>
      </w:r>
      <w:r w:rsidR="00F4292A" w:rsidRPr="00DE5A5E">
        <w:rPr>
          <w:rFonts w:ascii="Arial" w:eastAsia="Arial" w:hAnsi="Arial" w:cs="Arial"/>
          <w:i/>
          <w:sz w:val="24"/>
          <w:szCs w:val="24"/>
        </w:rPr>
        <w:t>DEL PODER LEGISLATIVO DE LA COMISIÓN DE PUNTOS</w:t>
      </w:r>
      <w:r w:rsidR="00C347B8">
        <w:rPr>
          <w:rFonts w:ascii="Arial" w:eastAsia="Arial" w:hAnsi="Arial" w:cs="Arial"/>
          <w:i/>
          <w:sz w:val="24"/>
          <w:szCs w:val="24"/>
        </w:rPr>
        <w:t xml:space="preserve"> CONSTITUCIONALES Y ELECTORALES, PRESENTE.</w:t>
      </w:r>
    </w:p>
    <w:p w:rsidR="00F4292A" w:rsidRPr="00DE5A5E" w:rsidRDefault="00F4292A" w:rsidP="00C347B8">
      <w:pPr>
        <w:pBdr>
          <w:top w:val="nil"/>
          <w:left w:val="nil"/>
          <w:bottom w:val="nil"/>
          <w:right w:val="nil"/>
          <w:between w:val="nil"/>
        </w:pBdr>
        <w:spacing w:after="0" w:line="240" w:lineRule="auto"/>
        <w:jc w:val="both"/>
        <w:rPr>
          <w:rFonts w:ascii="Arial" w:eastAsia="Arial" w:hAnsi="Arial" w:cs="Arial"/>
          <w:i/>
          <w:sz w:val="24"/>
          <w:szCs w:val="24"/>
        </w:rPr>
      </w:pPr>
    </w:p>
    <w:p w:rsidR="00D53F78" w:rsidRPr="00DE5A5E" w:rsidRDefault="00D53F78" w:rsidP="00C347B8">
      <w:pPr>
        <w:pBdr>
          <w:top w:val="nil"/>
          <w:left w:val="nil"/>
          <w:bottom w:val="nil"/>
          <w:right w:val="nil"/>
          <w:between w:val="nil"/>
        </w:pBdr>
        <w:spacing w:after="0" w:line="240" w:lineRule="auto"/>
        <w:jc w:val="both"/>
        <w:rPr>
          <w:rFonts w:ascii="Arial" w:eastAsia="Arial" w:hAnsi="Arial" w:cs="Arial"/>
          <w:i/>
          <w:sz w:val="24"/>
          <w:szCs w:val="24"/>
        </w:rPr>
      </w:pPr>
    </w:p>
    <w:p w:rsidR="00F4292A" w:rsidRPr="00DE5A5E" w:rsidRDefault="00A87FC5" w:rsidP="00C347B8">
      <w:pPr>
        <w:pBdr>
          <w:top w:val="nil"/>
          <w:left w:val="nil"/>
          <w:bottom w:val="nil"/>
          <w:right w:val="nil"/>
          <w:between w:val="nil"/>
        </w:pBdr>
        <w:spacing w:after="0" w:line="240" w:lineRule="auto"/>
        <w:jc w:val="both"/>
        <w:rPr>
          <w:rFonts w:ascii="Arial" w:eastAsia="Arial" w:hAnsi="Arial" w:cs="Arial"/>
          <w:i/>
          <w:sz w:val="24"/>
          <w:szCs w:val="24"/>
        </w:rPr>
      </w:pPr>
      <w:r w:rsidRPr="00DE5A5E">
        <w:rPr>
          <w:rFonts w:ascii="Arial" w:eastAsia="Arial" w:hAnsi="Arial" w:cs="Arial"/>
          <w:i/>
          <w:color w:val="000000"/>
          <w:sz w:val="24"/>
          <w:szCs w:val="24"/>
        </w:rPr>
        <w:t xml:space="preserve">VII.- DIPUTADO  </w:t>
      </w:r>
      <w:hyperlink r:id="rId7">
        <w:r w:rsidRPr="00DE5A5E">
          <w:rPr>
            <w:rFonts w:ascii="Arial" w:eastAsia="Arial" w:hAnsi="Arial" w:cs="Arial"/>
            <w:i/>
            <w:color w:val="000000"/>
            <w:sz w:val="24"/>
            <w:szCs w:val="24"/>
          </w:rPr>
          <w:t>EDGAR ENRIQUE VELÁZQUEZ GONZÁLEZ</w:t>
        </w:r>
      </w:hyperlink>
      <w:r w:rsidR="00DE5A5E" w:rsidRPr="00DE5A5E">
        <w:rPr>
          <w:rFonts w:ascii="Arial" w:eastAsia="Arial" w:hAnsi="Arial" w:cs="Arial"/>
          <w:i/>
          <w:color w:val="000000"/>
          <w:sz w:val="24"/>
          <w:szCs w:val="24"/>
        </w:rPr>
        <w:t>, PRESIDEN</w:t>
      </w:r>
      <w:r w:rsidR="00C347B8">
        <w:rPr>
          <w:rFonts w:ascii="Arial" w:eastAsia="Arial" w:hAnsi="Arial" w:cs="Arial"/>
          <w:i/>
          <w:color w:val="000000"/>
          <w:sz w:val="24"/>
          <w:szCs w:val="24"/>
        </w:rPr>
        <w:t>TE</w:t>
      </w:r>
      <w:r w:rsidR="00F4292A" w:rsidRPr="00DE5A5E">
        <w:rPr>
          <w:rFonts w:ascii="Arial" w:eastAsia="Arial" w:hAnsi="Arial" w:cs="Arial"/>
          <w:i/>
          <w:color w:val="000000"/>
          <w:sz w:val="24"/>
          <w:szCs w:val="24"/>
        </w:rPr>
        <w:t xml:space="preserve"> DE LA COMISIÓN LEGISLATIVA DE SEGURIDAD Y JUSTICIA DE LA LXII LEGISLATURA DEL CONGRESO DEL ESTADO DE JALISCO Y </w:t>
      </w:r>
      <w:r w:rsidRPr="00DE5A5E">
        <w:rPr>
          <w:rFonts w:ascii="Arial" w:eastAsia="Arial" w:hAnsi="Arial" w:cs="Arial"/>
          <w:i/>
          <w:sz w:val="24"/>
          <w:szCs w:val="24"/>
        </w:rPr>
        <w:t>REPR</w:t>
      </w:r>
      <w:r w:rsidR="00C347B8">
        <w:rPr>
          <w:rFonts w:ascii="Arial" w:eastAsia="Arial" w:hAnsi="Arial" w:cs="Arial"/>
          <w:i/>
          <w:sz w:val="24"/>
          <w:szCs w:val="24"/>
        </w:rPr>
        <w:t>ESENTANTE DEL PODER LEGISLATIVO, PRESENTE.</w:t>
      </w:r>
    </w:p>
    <w:p w:rsidR="00A87FC5" w:rsidRDefault="00A87FC5" w:rsidP="00C347B8">
      <w:pPr>
        <w:pBdr>
          <w:top w:val="nil"/>
          <w:left w:val="nil"/>
          <w:bottom w:val="nil"/>
          <w:right w:val="nil"/>
          <w:between w:val="nil"/>
        </w:pBdr>
        <w:spacing w:after="0" w:line="240" w:lineRule="auto"/>
        <w:jc w:val="both"/>
        <w:rPr>
          <w:rFonts w:ascii="Arial" w:eastAsia="Arial" w:hAnsi="Arial" w:cs="Arial"/>
          <w:i/>
          <w:sz w:val="24"/>
          <w:szCs w:val="24"/>
          <w:highlight w:val="lightGray"/>
        </w:rPr>
      </w:pPr>
    </w:p>
    <w:p w:rsidR="0066304C" w:rsidRDefault="0066304C" w:rsidP="00C347B8">
      <w:pPr>
        <w:pBdr>
          <w:top w:val="nil"/>
          <w:left w:val="nil"/>
          <w:bottom w:val="nil"/>
          <w:right w:val="nil"/>
          <w:between w:val="nil"/>
        </w:pBdr>
        <w:spacing w:after="0" w:line="240" w:lineRule="auto"/>
        <w:jc w:val="both"/>
        <w:rPr>
          <w:rFonts w:ascii="Arial" w:eastAsia="Arial" w:hAnsi="Arial" w:cs="Arial"/>
          <w:i/>
          <w:color w:val="000000"/>
          <w:sz w:val="24"/>
          <w:szCs w:val="24"/>
        </w:rPr>
      </w:pPr>
    </w:p>
    <w:p w:rsidR="00A51136" w:rsidRDefault="000B4C20" w:rsidP="00C347B8">
      <w:pPr>
        <w:pBdr>
          <w:top w:val="nil"/>
          <w:left w:val="nil"/>
          <w:bottom w:val="nil"/>
          <w:right w:val="nil"/>
          <w:between w:val="nil"/>
        </w:pBdr>
        <w:spacing w:after="0"/>
        <w:jc w:val="both"/>
        <w:rPr>
          <w:rFonts w:ascii="Arial" w:eastAsia="Arial" w:hAnsi="Arial" w:cs="Arial"/>
          <w:i/>
          <w:color w:val="000000"/>
          <w:sz w:val="24"/>
          <w:szCs w:val="24"/>
          <w:shd w:val="clear" w:color="auto" w:fill="B7B7B7"/>
        </w:rPr>
      </w:pPr>
      <w:r w:rsidRPr="00C347B8">
        <w:rPr>
          <w:rFonts w:ascii="Arial" w:eastAsia="Arial" w:hAnsi="Arial" w:cs="Arial"/>
          <w:i/>
          <w:color w:val="000000"/>
          <w:sz w:val="24"/>
          <w:szCs w:val="24"/>
        </w:rPr>
        <w:t xml:space="preserve">Doy cuenta </w:t>
      </w:r>
      <w:r w:rsidR="00F4292A" w:rsidRPr="00C347B8">
        <w:rPr>
          <w:rFonts w:ascii="Arial" w:eastAsia="Arial" w:hAnsi="Arial" w:cs="Arial"/>
          <w:i/>
          <w:color w:val="000000"/>
          <w:sz w:val="24"/>
          <w:szCs w:val="24"/>
        </w:rPr>
        <w:t xml:space="preserve">Presidente </w:t>
      </w:r>
      <w:r w:rsidRPr="00C347B8">
        <w:rPr>
          <w:rFonts w:ascii="Arial" w:eastAsia="Arial" w:hAnsi="Arial" w:cs="Arial"/>
          <w:i/>
          <w:color w:val="000000"/>
          <w:sz w:val="24"/>
          <w:szCs w:val="24"/>
        </w:rPr>
        <w:t xml:space="preserve">que se encuentran presentes </w:t>
      </w:r>
      <w:r w:rsidR="00C347B8" w:rsidRPr="00C347B8">
        <w:rPr>
          <w:rFonts w:ascii="Arial" w:eastAsia="Arial" w:hAnsi="Arial" w:cs="Arial"/>
          <w:i/>
          <w:color w:val="000000"/>
          <w:sz w:val="24"/>
          <w:szCs w:val="24"/>
        </w:rPr>
        <w:t>7</w:t>
      </w:r>
      <w:r w:rsidRPr="00C347B8">
        <w:rPr>
          <w:rFonts w:ascii="Arial" w:eastAsia="Arial" w:hAnsi="Arial" w:cs="Arial"/>
          <w:i/>
          <w:color w:val="000000"/>
          <w:sz w:val="24"/>
          <w:szCs w:val="24"/>
        </w:rPr>
        <w:t xml:space="preserve"> de los 7 integrantes de este Consejo, por lo que se cuenta con cuórum </w:t>
      </w:r>
      <w:r w:rsidR="00F4292A" w:rsidRPr="00C347B8">
        <w:rPr>
          <w:rFonts w:ascii="Arial" w:eastAsia="Arial" w:hAnsi="Arial" w:cs="Arial"/>
          <w:i/>
          <w:color w:val="000000"/>
          <w:sz w:val="24"/>
          <w:szCs w:val="24"/>
        </w:rPr>
        <w:t>legal requerido</w:t>
      </w:r>
      <w:r w:rsidR="00A51136" w:rsidRPr="00C347B8">
        <w:rPr>
          <w:rFonts w:ascii="Arial" w:eastAsia="Arial" w:hAnsi="Arial" w:cs="Arial"/>
          <w:i/>
          <w:color w:val="000000"/>
          <w:sz w:val="24"/>
          <w:szCs w:val="24"/>
        </w:rPr>
        <w:t xml:space="preserve"> para sesionar en los términos convocados.</w:t>
      </w:r>
    </w:p>
    <w:p w:rsidR="00E7507D" w:rsidRDefault="00E7507D" w:rsidP="00C347B8">
      <w:pPr>
        <w:pBdr>
          <w:top w:val="nil"/>
          <w:left w:val="nil"/>
          <w:bottom w:val="nil"/>
          <w:right w:val="nil"/>
          <w:between w:val="nil"/>
        </w:pBdr>
        <w:spacing w:after="0" w:line="240" w:lineRule="auto"/>
        <w:jc w:val="both"/>
        <w:rPr>
          <w:rFonts w:ascii="Arial" w:eastAsia="Arial" w:hAnsi="Arial" w:cs="Arial"/>
          <w:color w:val="000000"/>
          <w:sz w:val="24"/>
          <w:szCs w:val="24"/>
        </w:rPr>
      </w:pPr>
    </w:p>
    <w:p w:rsidR="0066304C" w:rsidRDefault="0066304C" w:rsidP="00C347B8">
      <w:pPr>
        <w:pBdr>
          <w:top w:val="nil"/>
          <w:left w:val="nil"/>
          <w:bottom w:val="nil"/>
          <w:right w:val="nil"/>
          <w:between w:val="nil"/>
        </w:pBdr>
        <w:spacing w:after="0" w:line="240" w:lineRule="auto"/>
        <w:jc w:val="both"/>
        <w:rPr>
          <w:rFonts w:ascii="Arial" w:eastAsia="Arial" w:hAnsi="Arial" w:cs="Arial"/>
          <w:b/>
          <w:color w:val="000000"/>
          <w:sz w:val="24"/>
          <w:szCs w:val="24"/>
        </w:rPr>
      </w:pPr>
    </w:p>
    <w:p w:rsidR="00675A23" w:rsidRDefault="000B4C20" w:rsidP="00C347B8">
      <w:pPr>
        <w:pBdr>
          <w:top w:val="nil"/>
          <w:left w:val="nil"/>
          <w:bottom w:val="nil"/>
          <w:right w:val="nil"/>
          <w:between w:val="nil"/>
        </w:pBdr>
        <w:spacing w:after="0" w:line="240" w:lineRule="auto"/>
        <w:jc w:val="both"/>
        <w:rPr>
          <w:rFonts w:ascii="Arial" w:eastAsia="Arial" w:hAnsi="Arial" w:cs="Arial"/>
          <w:sz w:val="24"/>
          <w:szCs w:val="24"/>
        </w:rPr>
      </w:pPr>
      <w:r w:rsidRPr="00A16026">
        <w:rPr>
          <w:rFonts w:ascii="Arial" w:eastAsia="Arial" w:hAnsi="Arial" w:cs="Arial"/>
          <w:b/>
          <w:color w:val="000000"/>
          <w:sz w:val="28"/>
          <w:szCs w:val="24"/>
        </w:rPr>
        <w:lastRenderedPageBreak/>
        <w:t>PRESIDENTE DEL CONSEJO:</w:t>
      </w:r>
      <w:r w:rsidR="00121D0E">
        <w:rPr>
          <w:rFonts w:ascii="Arial" w:eastAsia="Arial" w:hAnsi="Arial" w:cs="Arial"/>
          <w:b/>
          <w:color w:val="000000"/>
          <w:sz w:val="28"/>
          <w:szCs w:val="24"/>
        </w:rPr>
        <w:t xml:space="preserve"> </w:t>
      </w:r>
      <w:r w:rsidR="00121D0E" w:rsidRPr="00121D0E">
        <w:rPr>
          <w:rFonts w:ascii="Arial" w:eastAsia="Arial" w:hAnsi="Arial" w:cs="Arial"/>
          <w:color w:val="000000"/>
          <w:sz w:val="24"/>
          <w:szCs w:val="24"/>
        </w:rPr>
        <w:t>Muchas gracias</w:t>
      </w:r>
      <w:r w:rsidR="00121D0E">
        <w:rPr>
          <w:rFonts w:ascii="Arial" w:eastAsia="Arial" w:hAnsi="Arial" w:cs="Arial"/>
          <w:color w:val="000000"/>
          <w:sz w:val="24"/>
          <w:szCs w:val="24"/>
        </w:rPr>
        <w:t xml:space="preserve"> a todos los miembros del consejo su presencia.</w:t>
      </w:r>
      <w:r w:rsidRPr="00121D0E">
        <w:rPr>
          <w:rFonts w:ascii="Arial" w:eastAsia="Arial" w:hAnsi="Arial" w:cs="Arial"/>
          <w:color w:val="000000"/>
          <w:sz w:val="24"/>
          <w:szCs w:val="24"/>
        </w:rPr>
        <w:t xml:space="preserve"> </w:t>
      </w:r>
      <w:r w:rsidR="00A30ADA">
        <w:rPr>
          <w:rFonts w:ascii="Arial" w:eastAsia="Arial" w:hAnsi="Arial" w:cs="Arial"/>
          <w:sz w:val="24"/>
          <w:szCs w:val="24"/>
        </w:rPr>
        <w:t>En virtud de la verificación</w:t>
      </w:r>
      <w:r w:rsidR="00785879">
        <w:rPr>
          <w:rFonts w:ascii="Arial" w:eastAsia="Arial" w:hAnsi="Arial" w:cs="Arial"/>
          <w:sz w:val="24"/>
          <w:szCs w:val="24"/>
        </w:rPr>
        <w:t xml:space="preserve"> de la </w:t>
      </w:r>
      <w:r w:rsidR="00A30ADA">
        <w:rPr>
          <w:rFonts w:ascii="Arial" w:eastAsia="Arial" w:hAnsi="Arial" w:cs="Arial"/>
          <w:sz w:val="24"/>
          <w:szCs w:val="24"/>
        </w:rPr>
        <w:t xml:space="preserve">existencia del cúorum legal por parte del Secretario, con fundamento en el artículo 12 del Reglamento de Sesiones del Consejo </w:t>
      </w:r>
      <w:r w:rsidR="00A30ADA" w:rsidRPr="00675A23">
        <w:rPr>
          <w:rFonts w:ascii="Arial" w:eastAsia="Arial" w:hAnsi="Arial" w:cs="Arial"/>
          <w:sz w:val="24"/>
          <w:szCs w:val="24"/>
          <w:u w:val="single"/>
        </w:rPr>
        <w:t>declaro formalmente instalada la Sesión</w:t>
      </w:r>
      <w:r w:rsidRPr="00675A23">
        <w:rPr>
          <w:rFonts w:ascii="Arial" w:eastAsia="Arial" w:hAnsi="Arial" w:cs="Arial"/>
          <w:sz w:val="24"/>
          <w:szCs w:val="24"/>
          <w:u w:val="single"/>
        </w:rPr>
        <w:t>.</w:t>
      </w:r>
      <w:r>
        <w:rPr>
          <w:rFonts w:ascii="Arial" w:eastAsia="Arial" w:hAnsi="Arial" w:cs="Arial"/>
          <w:sz w:val="24"/>
          <w:szCs w:val="24"/>
        </w:rPr>
        <w:t xml:space="preserve"> </w:t>
      </w:r>
    </w:p>
    <w:p w:rsidR="00675A23" w:rsidRDefault="00675A23" w:rsidP="00C347B8">
      <w:pPr>
        <w:pBdr>
          <w:top w:val="nil"/>
          <w:left w:val="nil"/>
          <w:bottom w:val="nil"/>
          <w:right w:val="nil"/>
          <w:between w:val="nil"/>
        </w:pBdr>
        <w:spacing w:after="0" w:line="240" w:lineRule="auto"/>
        <w:jc w:val="both"/>
        <w:rPr>
          <w:rFonts w:ascii="Arial" w:eastAsia="Arial" w:hAnsi="Arial" w:cs="Arial"/>
          <w:sz w:val="24"/>
          <w:szCs w:val="24"/>
        </w:rPr>
      </w:pPr>
    </w:p>
    <w:p w:rsidR="00E7507D" w:rsidRDefault="000B4C20">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Para continuar con los trabajos, le </w:t>
      </w:r>
      <w:r w:rsidR="00A30ADA">
        <w:rPr>
          <w:rFonts w:ascii="Arial" w:eastAsia="Arial" w:hAnsi="Arial" w:cs="Arial"/>
          <w:sz w:val="24"/>
          <w:szCs w:val="24"/>
        </w:rPr>
        <w:t>solicito</w:t>
      </w:r>
      <w:r>
        <w:rPr>
          <w:rFonts w:ascii="Arial" w:eastAsia="Arial" w:hAnsi="Arial" w:cs="Arial"/>
          <w:sz w:val="24"/>
          <w:szCs w:val="24"/>
        </w:rPr>
        <w:t xml:space="preserve"> al</w:t>
      </w:r>
      <w:r w:rsidR="00785879">
        <w:rPr>
          <w:rFonts w:ascii="Arial" w:eastAsia="Arial" w:hAnsi="Arial" w:cs="Arial"/>
          <w:sz w:val="24"/>
          <w:szCs w:val="24"/>
        </w:rPr>
        <w:t xml:space="preserve"> </w:t>
      </w:r>
      <w:r w:rsidR="00A30ADA">
        <w:rPr>
          <w:rFonts w:ascii="Arial" w:eastAsia="Arial" w:hAnsi="Arial" w:cs="Arial"/>
          <w:sz w:val="24"/>
          <w:szCs w:val="24"/>
        </w:rPr>
        <w:t>S</w:t>
      </w:r>
      <w:r>
        <w:rPr>
          <w:rFonts w:ascii="Arial" w:eastAsia="Arial" w:hAnsi="Arial" w:cs="Arial"/>
          <w:sz w:val="24"/>
          <w:szCs w:val="24"/>
        </w:rPr>
        <w:t xml:space="preserve">ecretario </w:t>
      </w:r>
      <w:r w:rsidR="00785879">
        <w:rPr>
          <w:rFonts w:ascii="Arial" w:eastAsia="Arial" w:hAnsi="Arial" w:cs="Arial"/>
          <w:sz w:val="24"/>
          <w:szCs w:val="24"/>
        </w:rPr>
        <w:t>de Acuerdos</w:t>
      </w:r>
      <w:r>
        <w:rPr>
          <w:rFonts w:ascii="Arial" w:eastAsia="Arial" w:hAnsi="Arial" w:cs="Arial"/>
          <w:sz w:val="24"/>
          <w:szCs w:val="24"/>
        </w:rPr>
        <w:t xml:space="preserve">, proceda a dar lectura </w:t>
      </w:r>
      <w:r w:rsidR="0012131C">
        <w:rPr>
          <w:rFonts w:ascii="Arial" w:eastAsia="Arial" w:hAnsi="Arial" w:cs="Arial"/>
          <w:sz w:val="24"/>
          <w:szCs w:val="24"/>
        </w:rPr>
        <w:t>al</w:t>
      </w:r>
      <w:r>
        <w:rPr>
          <w:rFonts w:ascii="Arial" w:eastAsia="Arial" w:hAnsi="Arial" w:cs="Arial"/>
          <w:sz w:val="24"/>
          <w:szCs w:val="24"/>
        </w:rPr>
        <w:t xml:space="preserve"> </w:t>
      </w:r>
      <w:r w:rsidR="0012131C">
        <w:rPr>
          <w:rFonts w:ascii="Arial" w:eastAsia="Arial" w:hAnsi="Arial" w:cs="Arial"/>
          <w:sz w:val="24"/>
          <w:szCs w:val="24"/>
        </w:rPr>
        <w:t>O</w:t>
      </w:r>
      <w:r>
        <w:rPr>
          <w:rFonts w:ascii="Arial" w:eastAsia="Arial" w:hAnsi="Arial" w:cs="Arial"/>
          <w:sz w:val="24"/>
          <w:szCs w:val="24"/>
        </w:rPr>
        <w:t xml:space="preserve">rden del </w:t>
      </w:r>
      <w:r w:rsidR="0012131C">
        <w:rPr>
          <w:rFonts w:ascii="Arial" w:eastAsia="Arial" w:hAnsi="Arial" w:cs="Arial"/>
          <w:sz w:val="24"/>
          <w:szCs w:val="24"/>
        </w:rPr>
        <w:t>D</w:t>
      </w:r>
      <w:r>
        <w:rPr>
          <w:rFonts w:ascii="Arial" w:eastAsia="Arial" w:hAnsi="Arial" w:cs="Arial"/>
          <w:sz w:val="24"/>
          <w:szCs w:val="24"/>
        </w:rPr>
        <w:t xml:space="preserve">ía propuesto para la presente </w:t>
      </w:r>
      <w:r w:rsidR="00A30ADA">
        <w:rPr>
          <w:rFonts w:ascii="Arial" w:eastAsia="Arial" w:hAnsi="Arial" w:cs="Arial"/>
          <w:sz w:val="24"/>
          <w:szCs w:val="24"/>
        </w:rPr>
        <w:t>Sesión</w:t>
      </w:r>
      <w:r w:rsidR="00785879">
        <w:rPr>
          <w:rFonts w:ascii="Arial" w:eastAsia="Arial" w:hAnsi="Arial" w:cs="Arial"/>
          <w:sz w:val="24"/>
          <w:szCs w:val="24"/>
        </w:rPr>
        <w:t>,</w:t>
      </w:r>
      <w:r w:rsidR="00785879" w:rsidRPr="0012131C">
        <w:rPr>
          <w:rFonts w:ascii="Arial" w:eastAsia="Arial" w:hAnsi="Arial" w:cs="Arial"/>
          <w:b/>
          <w:sz w:val="24"/>
          <w:szCs w:val="24"/>
          <w:u w:val="single"/>
        </w:rPr>
        <w:t xml:space="preserve"> </w:t>
      </w:r>
      <w:r w:rsidR="0012131C" w:rsidRPr="0012131C">
        <w:rPr>
          <w:rFonts w:ascii="Arial" w:eastAsia="Arial" w:hAnsi="Arial" w:cs="Arial"/>
          <w:b/>
          <w:sz w:val="24"/>
          <w:szCs w:val="24"/>
          <w:u w:val="single"/>
        </w:rPr>
        <w:t xml:space="preserve">haciendo previamente </w:t>
      </w:r>
      <w:r w:rsidR="00785879" w:rsidRPr="0012131C">
        <w:rPr>
          <w:rFonts w:ascii="Arial" w:eastAsia="Arial" w:hAnsi="Arial" w:cs="Arial"/>
          <w:b/>
          <w:sz w:val="24"/>
          <w:szCs w:val="24"/>
          <w:u w:val="single"/>
        </w:rPr>
        <w:t>la</w:t>
      </w:r>
      <w:r w:rsidR="0012131C" w:rsidRPr="0012131C">
        <w:rPr>
          <w:rFonts w:ascii="Arial" w:eastAsia="Arial" w:hAnsi="Arial" w:cs="Arial"/>
          <w:b/>
          <w:sz w:val="24"/>
          <w:szCs w:val="24"/>
          <w:u w:val="single"/>
        </w:rPr>
        <w:t>s</w:t>
      </w:r>
      <w:r w:rsidR="00785879" w:rsidRPr="0012131C">
        <w:rPr>
          <w:rFonts w:ascii="Arial" w:eastAsia="Arial" w:hAnsi="Arial" w:cs="Arial"/>
          <w:b/>
          <w:sz w:val="24"/>
          <w:szCs w:val="24"/>
          <w:u w:val="single"/>
        </w:rPr>
        <w:t xml:space="preserve"> siguiente</w:t>
      </w:r>
      <w:r w:rsidR="0012131C" w:rsidRPr="0012131C">
        <w:rPr>
          <w:rFonts w:ascii="Arial" w:eastAsia="Arial" w:hAnsi="Arial" w:cs="Arial"/>
          <w:b/>
          <w:sz w:val="24"/>
          <w:szCs w:val="24"/>
          <w:u w:val="single"/>
        </w:rPr>
        <w:t>s</w:t>
      </w:r>
      <w:r w:rsidR="00785879" w:rsidRPr="0012131C">
        <w:rPr>
          <w:rFonts w:ascii="Arial" w:eastAsia="Arial" w:hAnsi="Arial" w:cs="Arial"/>
          <w:b/>
          <w:sz w:val="24"/>
          <w:szCs w:val="24"/>
          <w:u w:val="single"/>
        </w:rPr>
        <w:t xml:space="preserve"> moci</w:t>
      </w:r>
      <w:r w:rsidR="0012131C" w:rsidRPr="0012131C">
        <w:rPr>
          <w:rFonts w:ascii="Arial" w:eastAsia="Arial" w:hAnsi="Arial" w:cs="Arial"/>
          <w:b/>
          <w:sz w:val="24"/>
          <w:szCs w:val="24"/>
          <w:u w:val="single"/>
        </w:rPr>
        <w:t>o</w:t>
      </w:r>
      <w:r w:rsidR="00785879" w:rsidRPr="0012131C">
        <w:rPr>
          <w:rFonts w:ascii="Arial" w:eastAsia="Arial" w:hAnsi="Arial" w:cs="Arial"/>
          <w:b/>
          <w:sz w:val="24"/>
          <w:szCs w:val="24"/>
          <w:u w:val="single"/>
        </w:rPr>
        <w:t>n</w:t>
      </w:r>
      <w:r w:rsidR="0012131C" w:rsidRPr="0012131C">
        <w:rPr>
          <w:rFonts w:ascii="Arial" w:eastAsia="Arial" w:hAnsi="Arial" w:cs="Arial"/>
          <w:b/>
          <w:sz w:val="24"/>
          <w:szCs w:val="24"/>
          <w:u w:val="single"/>
        </w:rPr>
        <w:t>es</w:t>
      </w:r>
      <w:r w:rsidR="0012131C">
        <w:rPr>
          <w:rFonts w:ascii="Arial" w:eastAsia="Arial" w:hAnsi="Arial" w:cs="Arial"/>
          <w:sz w:val="24"/>
          <w:szCs w:val="24"/>
        </w:rPr>
        <w:t xml:space="preserve">: </w:t>
      </w:r>
    </w:p>
    <w:p w:rsidR="0012131C" w:rsidRDefault="0012131C">
      <w:pPr>
        <w:pBdr>
          <w:top w:val="nil"/>
          <w:left w:val="nil"/>
          <w:bottom w:val="nil"/>
          <w:right w:val="nil"/>
          <w:between w:val="nil"/>
        </w:pBdr>
        <w:spacing w:after="0" w:line="240" w:lineRule="auto"/>
        <w:jc w:val="both"/>
        <w:rPr>
          <w:rFonts w:ascii="Arial" w:eastAsia="Arial" w:hAnsi="Arial" w:cs="Arial"/>
          <w:sz w:val="24"/>
          <w:szCs w:val="24"/>
        </w:rPr>
      </w:pPr>
    </w:p>
    <w:p w:rsidR="00675A23" w:rsidRDefault="0012131C" w:rsidP="0012131C">
      <w:pPr>
        <w:pStyle w:val="Prrafodelista"/>
        <w:numPr>
          <w:ilvl w:val="0"/>
          <w:numId w:val="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Que para el </w:t>
      </w:r>
      <w:r w:rsidRPr="0012131C">
        <w:rPr>
          <w:rFonts w:ascii="Arial" w:eastAsia="Arial" w:hAnsi="Arial" w:cs="Arial"/>
          <w:b/>
          <w:sz w:val="24"/>
          <w:szCs w:val="24"/>
        </w:rPr>
        <w:t>PUNTO VI SEXTO</w:t>
      </w:r>
      <w:r>
        <w:rPr>
          <w:rFonts w:ascii="Arial" w:eastAsia="Arial" w:hAnsi="Arial" w:cs="Arial"/>
          <w:sz w:val="24"/>
          <w:szCs w:val="24"/>
        </w:rPr>
        <w:t xml:space="preserve"> </w:t>
      </w:r>
      <w:r w:rsidR="00675A23">
        <w:rPr>
          <w:rFonts w:ascii="Arial" w:eastAsia="Arial" w:hAnsi="Arial" w:cs="Arial"/>
          <w:sz w:val="24"/>
          <w:szCs w:val="24"/>
        </w:rPr>
        <w:t xml:space="preserve">del Orden del Día </w:t>
      </w:r>
      <w:r w:rsidR="00545A6C">
        <w:rPr>
          <w:rFonts w:ascii="Arial" w:eastAsia="Arial" w:hAnsi="Arial" w:cs="Arial"/>
          <w:sz w:val="24"/>
          <w:szCs w:val="24"/>
        </w:rPr>
        <w:t>ya circulado</w:t>
      </w:r>
      <w:r w:rsidR="00E40D5C">
        <w:rPr>
          <w:rFonts w:ascii="Arial" w:eastAsia="Arial" w:hAnsi="Arial" w:cs="Arial"/>
          <w:sz w:val="24"/>
          <w:szCs w:val="24"/>
        </w:rPr>
        <w:t>,</w:t>
      </w:r>
      <w:r w:rsidR="00E40D5C" w:rsidRPr="00E40D5C">
        <w:rPr>
          <w:rFonts w:ascii="Arial" w:eastAsia="Arial" w:hAnsi="Arial" w:cs="Arial"/>
          <w:sz w:val="24"/>
          <w:szCs w:val="24"/>
        </w:rPr>
        <w:t xml:space="preserve"> </w:t>
      </w:r>
      <w:r w:rsidR="00E40D5C" w:rsidRPr="00E40D5C">
        <w:rPr>
          <w:rFonts w:ascii="Arial" w:eastAsia="Arial" w:hAnsi="Arial" w:cs="Arial"/>
          <w:sz w:val="24"/>
          <w:szCs w:val="24"/>
          <w:u w:val="single"/>
        </w:rPr>
        <w:t>con apoyo en lo dispuesto en los artículos 28 fracción XII, 29 último párrafo de la Ley de Justicia Alternativa; 13 y 14 del Reglamento de Sesiones</w:t>
      </w:r>
      <w:r w:rsidR="00675A23">
        <w:rPr>
          <w:rFonts w:ascii="Arial" w:eastAsia="Arial" w:hAnsi="Arial" w:cs="Arial"/>
          <w:sz w:val="24"/>
          <w:szCs w:val="24"/>
        </w:rPr>
        <w:t>:</w:t>
      </w:r>
    </w:p>
    <w:p w:rsidR="00E40D5C" w:rsidRDefault="00E40D5C" w:rsidP="00E40D5C">
      <w:pPr>
        <w:pStyle w:val="Prrafodelista"/>
        <w:pBdr>
          <w:top w:val="nil"/>
          <w:left w:val="nil"/>
          <w:bottom w:val="nil"/>
          <w:right w:val="nil"/>
          <w:between w:val="nil"/>
        </w:pBdr>
        <w:spacing w:after="0" w:line="240" w:lineRule="auto"/>
        <w:jc w:val="both"/>
        <w:rPr>
          <w:rFonts w:ascii="Arial" w:eastAsia="Arial" w:hAnsi="Arial" w:cs="Arial"/>
          <w:sz w:val="24"/>
          <w:szCs w:val="24"/>
        </w:rPr>
      </w:pPr>
    </w:p>
    <w:p w:rsidR="00675A23" w:rsidRDefault="00675A23" w:rsidP="00675A23">
      <w:pPr>
        <w:pStyle w:val="Prrafodelista"/>
        <w:numPr>
          <w:ilvl w:val="1"/>
          <w:numId w:val="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SE ACOTE DICHO PUNTO EN SU REDACCIÓN</w:t>
      </w:r>
      <w:r w:rsidR="00545A6C">
        <w:rPr>
          <w:rFonts w:ascii="Arial" w:eastAsia="Arial" w:hAnsi="Arial" w:cs="Arial"/>
          <w:sz w:val="24"/>
          <w:szCs w:val="24"/>
        </w:rPr>
        <w:t xml:space="preserve"> únicamente a la </w:t>
      </w:r>
      <w:r>
        <w:rPr>
          <w:rFonts w:ascii="Arial" w:eastAsia="Arial" w:hAnsi="Arial" w:cs="Arial"/>
          <w:sz w:val="24"/>
          <w:szCs w:val="24"/>
        </w:rPr>
        <w:t>“</w:t>
      </w:r>
      <w:r w:rsidR="00545A6C" w:rsidRPr="00545A6C">
        <w:rPr>
          <w:rFonts w:ascii="Arial" w:eastAsia="Arial" w:hAnsi="Arial" w:cs="Arial"/>
          <w:b/>
          <w:sz w:val="24"/>
          <w:szCs w:val="24"/>
          <w:u w:val="single"/>
        </w:rPr>
        <w:t xml:space="preserve">PRESENTACIÓN </w:t>
      </w:r>
      <w:r w:rsidR="00545A6C" w:rsidRPr="00A16026">
        <w:rPr>
          <w:rFonts w:ascii="Arial" w:eastAsia="Arial" w:hAnsi="Arial" w:cs="Arial"/>
          <w:sz w:val="24"/>
          <w:szCs w:val="24"/>
          <w:u w:val="single"/>
        </w:rPr>
        <w:t xml:space="preserve">DEL </w:t>
      </w:r>
      <w:r w:rsidRPr="00A16026">
        <w:rPr>
          <w:rFonts w:ascii="Arial" w:eastAsia="Arial" w:hAnsi="Arial" w:cs="Arial"/>
          <w:sz w:val="24"/>
          <w:szCs w:val="24"/>
          <w:u w:val="single"/>
        </w:rPr>
        <w:t>I</w:t>
      </w:r>
      <w:r w:rsidR="00545A6C" w:rsidRPr="00A16026">
        <w:rPr>
          <w:rFonts w:ascii="Arial" w:eastAsia="Arial" w:hAnsi="Arial" w:cs="Arial"/>
          <w:sz w:val="24"/>
          <w:szCs w:val="24"/>
          <w:u w:val="single"/>
        </w:rPr>
        <w:t>NFORME ANUAL DE LABORES DEL DIRECTOR GENERAL DEL INSTITUTO DE JUSTICIA ALTERNATIVA DEL ESTADO DE JALISCO CORRESPONDIENTE AL AÑO 2020</w:t>
      </w:r>
      <w:r w:rsidRPr="00A16026">
        <w:rPr>
          <w:rFonts w:ascii="Arial" w:eastAsia="Arial" w:hAnsi="Arial" w:cs="Arial"/>
          <w:sz w:val="24"/>
          <w:szCs w:val="24"/>
          <w:u w:val="single"/>
        </w:rPr>
        <w:t>”</w:t>
      </w:r>
      <w:r w:rsidR="00545A6C" w:rsidRPr="00A16026">
        <w:rPr>
          <w:rFonts w:ascii="Arial" w:eastAsia="Arial" w:hAnsi="Arial" w:cs="Arial"/>
          <w:sz w:val="24"/>
          <w:szCs w:val="24"/>
          <w:u w:val="single"/>
        </w:rPr>
        <w:t>,</w:t>
      </w:r>
      <w:r w:rsidR="00E40D5C">
        <w:rPr>
          <w:rFonts w:ascii="Arial" w:eastAsia="Arial" w:hAnsi="Arial" w:cs="Arial"/>
          <w:sz w:val="24"/>
          <w:szCs w:val="24"/>
        </w:rPr>
        <w:t xml:space="preserve"> y</w:t>
      </w:r>
    </w:p>
    <w:p w:rsidR="00675A23" w:rsidRDefault="00675A23" w:rsidP="00675A23">
      <w:pPr>
        <w:pStyle w:val="Prrafodelista"/>
        <w:pBdr>
          <w:top w:val="nil"/>
          <w:left w:val="nil"/>
          <w:bottom w:val="nil"/>
          <w:right w:val="nil"/>
          <w:between w:val="nil"/>
        </w:pBdr>
        <w:spacing w:after="0" w:line="240" w:lineRule="auto"/>
        <w:ind w:left="1440"/>
        <w:jc w:val="both"/>
        <w:rPr>
          <w:rFonts w:ascii="Arial" w:eastAsia="Arial" w:hAnsi="Arial" w:cs="Arial"/>
          <w:sz w:val="24"/>
          <w:szCs w:val="24"/>
        </w:rPr>
      </w:pPr>
    </w:p>
    <w:p w:rsidR="00675A23" w:rsidRDefault="00675A23" w:rsidP="00675A23">
      <w:pPr>
        <w:pStyle w:val="Prrafodelista"/>
        <w:numPr>
          <w:ilvl w:val="1"/>
          <w:numId w:val="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Concluida la presentación del Informe por el suscrito, en desahogo de es</w:t>
      </w:r>
      <w:r w:rsidR="00E40D5C">
        <w:rPr>
          <w:rFonts w:ascii="Arial" w:eastAsia="Arial" w:hAnsi="Arial" w:cs="Arial"/>
          <w:sz w:val="24"/>
          <w:szCs w:val="24"/>
        </w:rPr>
        <w:t>e punto VI SEXTO</w:t>
      </w:r>
      <w:r>
        <w:rPr>
          <w:rFonts w:ascii="Arial" w:eastAsia="Arial" w:hAnsi="Arial" w:cs="Arial"/>
          <w:sz w:val="24"/>
          <w:szCs w:val="24"/>
        </w:rPr>
        <w:t xml:space="preserve"> del Orden del Día</w:t>
      </w:r>
      <w:r w:rsidR="00E40D5C">
        <w:rPr>
          <w:rFonts w:ascii="Arial" w:eastAsia="Arial" w:hAnsi="Arial" w:cs="Arial"/>
          <w:sz w:val="24"/>
          <w:szCs w:val="24"/>
        </w:rPr>
        <w:t>, este cuerpo colegiado autorice para que participe dentro del desarrollo de esta Solemne Sesión haciendo el uso de la voz para transmitir su mensaje</w:t>
      </w:r>
      <w:r w:rsidR="00A16026">
        <w:rPr>
          <w:rFonts w:ascii="Arial" w:eastAsia="Arial" w:hAnsi="Arial" w:cs="Arial"/>
          <w:sz w:val="24"/>
          <w:szCs w:val="24"/>
        </w:rPr>
        <w:t xml:space="preserve"> a los representantes de los Poderes Legislativo a través de</w:t>
      </w:r>
      <w:r w:rsidR="008752DC">
        <w:rPr>
          <w:rFonts w:ascii="Arial" w:eastAsia="Arial" w:hAnsi="Arial" w:cs="Arial"/>
          <w:sz w:val="24"/>
          <w:szCs w:val="24"/>
        </w:rPr>
        <w:t>l</w:t>
      </w:r>
      <w:r w:rsidR="00A16026">
        <w:rPr>
          <w:rFonts w:ascii="Arial" w:eastAsia="Arial" w:hAnsi="Arial" w:cs="Arial"/>
          <w:sz w:val="24"/>
          <w:szCs w:val="24"/>
        </w:rPr>
        <w:t xml:space="preserve"> la </w:t>
      </w:r>
      <w:r w:rsidR="00E40D5C">
        <w:rPr>
          <w:rFonts w:ascii="Arial" w:eastAsia="Arial" w:hAnsi="Arial" w:cs="Arial"/>
          <w:sz w:val="24"/>
          <w:szCs w:val="24"/>
        </w:rPr>
        <w:t>Diputada</w:t>
      </w:r>
      <w:r w:rsidR="00A16026">
        <w:rPr>
          <w:rFonts w:ascii="Arial" w:eastAsia="Arial" w:hAnsi="Arial" w:cs="Arial"/>
          <w:sz w:val="24"/>
          <w:szCs w:val="24"/>
        </w:rPr>
        <w:t xml:space="preserve"> y</w:t>
      </w:r>
      <w:r w:rsidR="00E40D5C">
        <w:rPr>
          <w:rFonts w:ascii="Arial" w:eastAsia="Arial" w:hAnsi="Arial" w:cs="Arial"/>
          <w:sz w:val="24"/>
          <w:szCs w:val="24"/>
        </w:rPr>
        <w:t xml:space="preserve"> Dra. Mara Nadiezhda Robles Villaseñor, Presidenta de la Mesa Directiva del H. Congreso del Estado,</w:t>
      </w:r>
      <w:r w:rsidR="00A16026">
        <w:rPr>
          <w:rFonts w:ascii="Arial" w:eastAsia="Arial" w:hAnsi="Arial" w:cs="Arial"/>
          <w:sz w:val="24"/>
          <w:szCs w:val="24"/>
        </w:rPr>
        <w:t xml:space="preserve"> así como los de los distinguidos representantes de los Poderes Ejecutivo en voz del Maestro Juan Carlos Márquez Rosas que es nuestro Consejero y representante del señor Gobernador Constitucional y del Magistrado Dr. Daniel Espinosa Licón, Presidente del Supremo Tribunal de Justicia</w:t>
      </w:r>
      <w:r w:rsidR="00F25E0F">
        <w:rPr>
          <w:rFonts w:ascii="Arial" w:eastAsia="Arial" w:hAnsi="Arial" w:cs="Arial"/>
          <w:sz w:val="24"/>
          <w:szCs w:val="24"/>
        </w:rPr>
        <w:t xml:space="preserve">, consejero y representante del Poder </w:t>
      </w:r>
      <w:r w:rsidR="00A16026">
        <w:rPr>
          <w:rFonts w:ascii="Arial" w:eastAsia="Arial" w:hAnsi="Arial" w:cs="Arial"/>
          <w:sz w:val="24"/>
          <w:szCs w:val="24"/>
        </w:rPr>
        <w:t>Judicial.</w:t>
      </w:r>
    </w:p>
    <w:p w:rsidR="00AD3C7C" w:rsidRDefault="00AD3C7C" w:rsidP="00AD3C7C">
      <w:pPr>
        <w:pStyle w:val="Prrafodelista"/>
        <w:pBdr>
          <w:top w:val="nil"/>
          <w:left w:val="nil"/>
          <w:bottom w:val="nil"/>
          <w:right w:val="nil"/>
          <w:between w:val="nil"/>
        </w:pBdr>
        <w:spacing w:after="0" w:line="240" w:lineRule="auto"/>
        <w:ind w:left="1440"/>
        <w:jc w:val="both"/>
        <w:rPr>
          <w:rFonts w:ascii="Arial" w:eastAsia="Arial" w:hAnsi="Arial" w:cs="Arial"/>
          <w:sz w:val="24"/>
          <w:szCs w:val="24"/>
        </w:rPr>
      </w:pPr>
    </w:p>
    <w:p w:rsidR="00AD3C7C" w:rsidRDefault="00AD3C7C" w:rsidP="00675A23">
      <w:pPr>
        <w:pStyle w:val="Prrafodelista"/>
        <w:numPr>
          <w:ilvl w:val="1"/>
          <w:numId w:val="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También se instruye a la Secretaría para que cuando someta </w:t>
      </w:r>
      <w:r w:rsidR="0061720F">
        <w:rPr>
          <w:rFonts w:ascii="Arial" w:eastAsia="Arial" w:hAnsi="Arial" w:cs="Arial"/>
          <w:sz w:val="24"/>
          <w:szCs w:val="24"/>
        </w:rPr>
        <w:t>en votación económica en su caso l</w:t>
      </w:r>
      <w:r>
        <w:rPr>
          <w:rFonts w:ascii="Arial" w:eastAsia="Arial" w:hAnsi="Arial" w:cs="Arial"/>
          <w:sz w:val="24"/>
          <w:szCs w:val="24"/>
        </w:rPr>
        <w:t>a aprobación el orden del día con las mociones efectuadas, pregunte a las y los consejeros si tienen a bien DISPENSAR LA LECTURA</w:t>
      </w:r>
      <w:r w:rsidR="0061720F">
        <w:rPr>
          <w:rFonts w:ascii="Arial" w:eastAsia="Arial" w:hAnsi="Arial" w:cs="Arial"/>
          <w:sz w:val="24"/>
          <w:szCs w:val="24"/>
        </w:rPr>
        <w:t xml:space="preserve"> INTEGRAL</w:t>
      </w:r>
      <w:r>
        <w:rPr>
          <w:rFonts w:ascii="Arial" w:eastAsia="Arial" w:hAnsi="Arial" w:cs="Arial"/>
          <w:sz w:val="24"/>
          <w:szCs w:val="24"/>
        </w:rPr>
        <w:t xml:space="preserve"> DE LOS DOCUMENTOS que ya fueron previamente circulados</w:t>
      </w:r>
      <w:r w:rsidR="0061720F">
        <w:rPr>
          <w:rFonts w:ascii="Arial" w:eastAsia="Arial" w:hAnsi="Arial" w:cs="Arial"/>
          <w:sz w:val="24"/>
          <w:szCs w:val="24"/>
        </w:rPr>
        <w:t xml:space="preserve"> a las y los consejeros conjuntamente con la convocatoria</w:t>
      </w:r>
      <w:r>
        <w:rPr>
          <w:rFonts w:ascii="Arial" w:eastAsia="Arial" w:hAnsi="Arial" w:cs="Arial"/>
          <w:sz w:val="24"/>
          <w:szCs w:val="24"/>
        </w:rPr>
        <w:t>.</w:t>
      </w:r>
    </w:p>
    <w:p w:rsidR="00675A23" w:rsidRDefault="00675A23" w:rsidP="00675A23">
      <w:pPr>
        <w:pBdr>
          <w:top w:val="nil"/>
          <w:left w:val="nil"/>
          <w:bottom w:val="nil"/>
          <w:right w:val="nil"/>
          <w:between w:val="nil"/>
        </w:pBdr>
        <w:spacing w:after="0" w:line="240" w:lineRule="auto"/>
        <w:jc w:val="both"/>
        <w:rPr>
          <w:rFonts w:ascii="Arial" w:eastAsia="Arial" w:hAnsi="Arial" w:cs="Arial"/>
          <w:sz w:val="24"/>
          <w:szCs w:val="24"/>
        </w:rPr>
      </w:pPr>
    </w:p>
    <w:p w:rsidR="00E7507D" w:rsidRDefault="00E7507D">
      <w:pPr>
        <w:spacing w:after="0" w:line="240" w:lineRule="auto"/>
        <w:jc w:val="both"/>
        <w:rPr>
          <w:rFonts w:ascii="Arial" w:eastAsia="Arial" w:hAnsi="Arial" w:cs="Arial"/>
          <w:i/>
          <w:sz w:val="24"/>
          <w:szCs w:val="24"/>
        </w:rPr>
      </w:pPr>
    </w:p>
    <w:p w:rsidR="00E7507D" w:rsidRPr="00121D0E" w:rsidRDefault="00A16026">
      <w:pPr>
        <w:spacing w:after="0" w:line="240" w:lineRule="auto"/>
        <w:jc w:val="both"/>
        <w:rPr>
          <w:rFonts w:ascii="Arial" w:eastAsia="Arial" w:hAnsi="Arial" w:cs="Arial"/>
          <w:i/>
          <w:sz w:val="24"/>
          <w:szCs w:val="24"/>
        </w:rPr>
      </w:pPr>
      <w:r w:rsidRPr="00121D0E">
        <w:rPr>
          <w:rFonts w:ascii="Arial" w:eastAsia="Arial" w:hAnsi="Arial" w:cs="Arial"/>
          <w:b/>
          <w:sz w:val="28"/>
          <w:szCs w:val="24"/>
        </w:rPr>
        <w:t xml:space="preserve">(II) </w:t>
      </w:r>
      <w:r w:rsidR="000B4C20" w:rsidRPr="00121D0E">
        <w:rPr>
          <w:rFonts w:ascii="Arial" w:eastAsia="Arial" w:hAnsi="Arial" w:cs="Arial"/>
          <w:b/>
          <w:sz w:val="28"/>
          <w:szCs w:val="24"/>
        </w:rPr>
        <w:t xml:space="preserve">SECRETARIO DE ACUERDOS: </w:t>
      </w:r>
      <w:r w:rsidRPr="00121D0E">
        <w:rPr>
          <w:rFonts w:ascii="Arial" w:eastAsia="Arial" w:hAnsi="Arial" w:cs="Arial"/>
          <w:i/>
          <w:sz w:val="24"/>
          <w:szCs w:val="24"/>
        </w:rPr>
        <w:t>De acuerdo</w:t>
      </w:r>
      <w:r w:rsidR="000B4C20" w:rsidRPr="00121D0E">
        <w:rPr>
          <w:rFonts w:ascii="Arial" w:eastAsia="Arial" w:hAnsi="Arial" w:cs="Arial"/>
          <w:i/>
          <w:sz w:val="24"/>
          <w:szCs w:val="24"/>
        </w:rPr>
        <w:t xml:space="preserve"> </w:t>
      </w:r>
      <w:r w:rsidRPr="00121D0E">
        <w:rPr>
          <w:rFonts w:ascii="Arial" w:eastAsia="Arial" w:hAnsi="Arial" w:cs="Arial"/>
          <w:i/>
          <w:sz w:val="24"/>
          <w:szCs w:val="24"/>
        </w:rPr>
        <w:t>P</w:t>
      </w:r>
      <w:r w:rsidR="000B4C20" w:rsidRPr="00121D0E">
        <w:rPr>
          <w:rFonts w:ascii="Arial" w:eastAsia="Arial" w:hAnsi="Arial" w:cs="Arial"/>
          <w:i/>
          <w:sz w:val="24"/>
          <w:szCs w:val="24"/>
        </w:rPr>
        <w:t xml:space="preserve">residente, procedo a </w:t>
      </w:r>
      <w:r w:rsidRPr="00121D0E">
        <w:rPr>
          <w:rFonts w:ascii="Arial" w:eastAsia="Arial" w:hAnsi="Arial" w:cs="Arial"/>
          <w:i/>
          <w:sz w:val="24"/>
          <w:szCs w:val="24"/>
        </w:rPr>
        <w:t>dar lectura al</w:t>
      </w:r>
      <w:r w:rsidR="000B4C20" w:rsidRPr="00121D0E">
        <w:rPr>
          <w:rFonts w:ascii="Arial" w:eastAsia="Arial" w:hAnsi="Arial" w:cs="Arial"/>
          <w:i/>
          <w:sz w:val="24"/>
          <w:szCs w:val="24"/>
        </w:rPr>
        <w:t xml:space="preserve"> orden del día</w:t>
      </w:r>
      <w:r w:rsidRPr="00121D0E">
        <w:rPr>
          <w:rFonts w:ascii="Arial" w:eastAsia="Arial" w:hAnsi="Arial" w:cs="Arial"/>
          <w:i/>
          <w:sz w:val="24"/>
          <w:szCs w:val="24"/>
        </w:rPr>
        <w:t xml:space="preserve"> con las mociones que usted precis</w:t>
      </w:r>
      <w:r w:rsidR="00D57D2D" w:rsidRPr="00121D0E">
        <w:rPr>
          <w:rFonts w:ascii="Arial" w:eastAsia="Arial" w:hAnsi="Arial" w:cs="Arial"/>
          <w:i/>
          <w:sz w:val="24"/>
          <w:szCs w:val="24"/>
        </w:rPr>
        <w:t xml:space="preserve">a </w:t>
      </w:r>
      <w:r w:rsidRPr="00121D0E">
        <w:rPr>
          <w:rFonts w:ascii="Arial" w:eastAsia="Arial" w:hAnsi="Arial" w:cs="Arial"/>
          <w:i/>
          <w:sz w:val="24"/>
          <w:szCs w:val="24"/>
        </w:rPr>
        <w:t xml:space="preserve">relativas al punto VI </w:t>
      </w:r>
      <w:r w:rsidRPr="00121D0E">
        <w:rPr>
          <w:rFonts w:ascii="Arial" w:eastAsia="Arial" w:hAnsi="Arial" w:cs="Arial"/>
          <w:i/>
          <w:sz w:val="24"/>
          <w:szCs w:val="24"/>
        </w:rPr>
        <w:lastRenderedPageBreak/>
        <w:t>SEXTO</w:t>
      </w:r>
      <w:r w:rsidR="00D57D2D" w:rsidRPr="00121D0E">
        <w:rPr>
          <w:rFonts w:ascii="Arial" w:eastAsia="Arial" w:hAnsi="Arial" w:cs="Arial"/>
          <w:i/>
          <w:sz w:val="24"/>
          <w:szCs w:val="24"/>
        </w:rPr>
        <w:t>, para posteriormente someterlas a consideración y votación económica de las y los consejeros del Instituto</w:t>
      </w:r>
      <w:r w:rsidR="00AD3C7C" w:rsidRPr="00121D0E">
        <w:rPr>
          <w:rFonts w:ascii="Arial" w:eastAsia="Arial" w:hAnsi="Arial" w:cs="Arial"/>
          <w:i/>
          <w:sz w:val="24"/>
          <w:szCs w:val="24"/>
        </w:rPr>
        <w:t>, conjuntamente con la propuesta de la DISPENSA DE LA LECTURA</w:t>
      </w:r>
      <w:r w:rsidR="0098439D" w:rsidRPr="00121D0E">
        <w:rPr>
          <w:rFonts w:ascii="Arial" w:eastAsia="Arial" w:hAnsi="Arial" w:cs="Arial"/>
          <w:i/>
          <w:sz w:val="24"/>
          <w:szCs w:val="24"/>
        </w:rPr>
        <w:t xml:space="preserve"> INTEGRAL</w:t>
      </w:r>
      <w:r w:rsidR="00AD3C7C" w:rsidRPr="00121D0E">
        <w:rPr>
          <w:rFonts w:ascii="Arial" w:eastAsia="Arial" w:hAnsi="Arial" w:cs="Arial"/>
          <w:i/>
          <w:sz w:val="24"/>
          <w:szCs w:val="24"/>
        </w:rPr>
        <w:t xml:space="preserve"> DE LOS DOCUMENTOS QUE YA FUERON PREVIAMENTE CIRCULADOS CON LA CONVOCATORIA</w:t>
      </w:r>
      <w:r w:rsidR="00577F24" w:rsidRPr="00121D0E">
        <w:rPr>
          <w:rFonts w:ascii="Arial" w:eastAsia="Arial" w:hAnsi="Arial" w:cs="Arial"/>
          <w:i/>
          <w:sz w:val="24"/>
          <w:szCs w:val="24"/>
        </w:rPr>
        <w:t xml:space="preserve"> y QUE SON MOTIVO DE LA PRESENTE SESIÓN</w:t>
      </w:r>
      <w:r w:rsidR="00BB1A0F" w:rsidRPr="00121D0E">
        <w:rPr>
          <w:rFonts w:ascii="Arial" w:eastAsia="Arial" w:hAnsi="Arial" w:cs="Arial"/>
          <w:i/>
          <w:sz w:val="24"/>
          <w:szCs w:val="24"/>
        </w:rPr>
        <w:t xml:space="preserve"> (Acta de la Novena Sesión Ordinaria, Calendario Oficial de Labores para el año 2021, Plan anual de Actividades 2021 e Informe Anual del Labores correspondientes al 2020), lo anterior sin perjuicio que durante el desahogo de la presente sesión puedan retomarse algunos de ellos</w:t>
      </w:r>
      <w:r w:rsidR="000B4C20" w:rsidRPr="00121D0E">
        <w:rPr>
          <w:rFonts w:ascii="Arial" w:eastAsia="Arial" w:hAnsi="Arial" w:cs="Arial"/>
          <w:i/>
          <w:sz w:val="24"/>
          <w:szCs w:val="24"/>
        </w:rPr>
        <w:t>.</w:t>
      </w:r>
    </w:p>
    <w:p w:rsidR="00E7507D" w:rsidRPr="00121D0E" w:rsidRDefault="00E7507D">
      <w:pPr>
        <w:spacing w:after="0" w:line="240" w:lineRule="auto"/>
        <w:jc w:val="both"/>
        <w:rPr>
          <w:rFonts w:ascii="Arial" w:eastAsia="Arial" w:hAnsi="Arial" w:cs="Arial"/>
          <w:i/>
          <w:sz w:val="24"/>
          <w:szCs w:val="24"/>
        </w:rPr>
      </w:pPr>
    </w:p>
    <w:p w:rsidR="00FB6857" w:rsidRPr="00121D0E" w:rsidRDefault="00FB6857" w:rsidP="00FB6857">
      <w:pPr>
        <w:spacing w:after="0"/>
        <w:ind w:left="720"/>
        <w:jc w:val="both"/>
        <w:rPr>
          <w:rFonts w:ascii="Arial" w:eastAsia="Arial" w:hAnsi="Arial" w:cs="Arial"/>
          <w:i/>
          <w:sz w:val="24"/>
          <w:szCs w:val="24"/>
          <w:lang w:val="es-ES"/>
        </w:rPr>
      </w:pPr>
      <w:bookmarkStart w:id="3" w:name="_Hlk61572429"/>
      <w:r w:rsidRPr="00121D0E">
        <w:rPr>
          <w:rFonts w:ascii="Arial" w:eastAsia="Arial" w:hAnsi="Arial" w:cs="Arial"/>
          <w:b/>
          <w:i/>
          <w:sz w:val="24"/>
          <w:szCs w:val="24"/>
          <w:lang w:val="es-ES"/>
        </w:rPr>
        <w:t>PUNTO NÚMERO I</w:t>
      </w:r>
      <w:r w:rsidRPr="00121D0E">
        <w:rPr>
          <w:rFonts w:ascii="Arial" w:eastAsia="Arial" w:hAnsi="Arial" w:cs="Arial"/>
          <w:i/>
          <w:sz w:val="24"/>
          <w:szCs w:val="24"/>
          <w:lang w:val="es-ES"/>
        </w:rPr>
        <w:t>: Lista de asistencia y en su caso cómputo de quórum y declaratoria de instalación de la Sesión de Consejo.</w:t>
      </w:r>
    </w:p>
    <w:p w:rsidR="00FB6857" w:rsidRPr="00121D0E" w:rsidRDefault="00FB6857" w:rsidP="00FB6857">
      <w:pPr>
        <w:spacing w:after="0"/>
        <w:ind w:left="720"/>
        <w:jc w:val="both"/>
        <w:rPr>
          <w:rFonts w:ascii="Arial" w:eastAsia="Arial" w:hAnsi="Arial" w:cs="Arial"/>
          <w:b/>
          <w:i/>
          <w:sz w:val="24"/>
          <w:szCs w:val="24"/>
          <w:lang w:val="es-ES"/>
        </w:rPr>
      </w:pPr>
    </w:p>
    <w:p w:rsidR="00FB6857" w:rsidRPr="00121D0E" w:rsidRDefault="00FB6857" w:rsidP="00FB6857">
      <w:pPr>
        <w:spacing w:after="0"/>
        <w:ind w:left="720"/>
        <w:jc w:val="both"/>
        <w:rPr>
          <w:rFonts w:ascii="Arial" w:eastAsia="Arial" w:hAnsi="Arial" w:cs="Arial"/>
          <w:i/>
          <w:sz w:val="24"/>
          <w:szCs w:val="24"/>
          <w:lang w:val="es-ES"/>
        </w:rPr>
      </w:pPr>
      <w:r w:rsidRPr="00121D0E">
        <w:rPr>
          <w:rFonts w:ascii="Arial" w:eastAsia="Arial" w:hAnsi="Arial" w:cs="Arial"/>
          <w:b/>
          <w:i/>
          <w:sz w:val="24"/>
          <w:szCs w:val="24"/>
          <w:lang w:val="es-ES"/>
        </w:rPr>
        <w:t>PUNTO NÚMERO II</w:t>
      </w:r>
      <w:r w:rsidRPr="00121D0E">
        <w:rPr>
          <w:rFonts w:ascii="Arial" w:eastAsia="Arial" w:hAnsi="Arial" w:cs="Arial"/>
          <w:i/>
          <w:sz w:val="24"/>
          <w:szCs w:val="24"/>
          <w:lang w:val="es-ES"/>
        </w:rPr>
        <w:t>: Lectura y aprobación del Orden del Día.</w:t>
      </w:r>
    </w:p>
    <w:p w:rsidR="00FB6857" w:rsidRPr="00121D0E" w:rsidRDefault="00FB6857" w:rsidP="00FB6857">
      <w:pPr>
        <w:spacing w:after="0"/>
        <w:ind w:left="720"/>
        <w:jc w:val="both"/>
        <w:rPr>
          <w:rFonts w:ascii="Arial" w:eastAsia="Arial" w:hAnsi="Arial" w:cs="Arial"/>
          <w:i/>
          <w:sz w:val="24"/>
          <w:szCs w:val="24"/>
          <w:lang w:val="es-ES"/>
        </w:rPr>
      </w:pPr>
    </w:p>
    <w:p w:rsidR="00FB6857" w:rsidRPr="00121D0E" w:rsidRDefault="00FB6857" w:rsidP="00FB6857">
      <w:pPr>
        <w:spacing w:after="0"/>
        <w:ind w:left="720"/>
        <w:jc w:val="both"/>
        <w:rPr>
          <w:rFonts w:ascii="Arial" w:eastAsia="Arial" w:hAnsi="Arial" w:cs="Arial"/>
          <w:i/>
          <w:sz w:val="24"/>
          <w:szCs w:val="24"/>
          <w:lang w:val="es-ES"/>
        </w:rPr>
      </w:pPr>
      <w:r w:rsidRPr="00121D0E">
        <w:rPr>
          <w:rFonts w:ascii="Arial" w:eastAsia="Arial" w:hAnsi="Arial" w:cs="Arial"/>
          <w:b/>
          <w:i/>
          <w:sz w:val="24"/>
          <w:szCs w:val="24"/>
          <w:lang w:val="es-ES"/>
        </w:rPr>
        <w:t xml:space="preserve">PUNTO NÚMERO III: </w:t>
      </w:r>
      <w:r w:rsidRPr="00121D0E">
        <w:rPr>
          <w:rFonts w:ascii="Arial" w:eastAsia="Arial" w:hAnsi="Arial" w:cs="Arial"/>
          <w:i/>
          <w:sz w:val="24"/>
          <w:szCs w:val="24"/>
          <w:lang w:val="es-ES"/>
        </w:rPr>
        <w:t>Lectura y en su caso aprobación del acta de la Novena Sesión Ordinaria, celebrada el día 11 de noviembre del año 2020.</w:t>
      </w:r>
    </w:p>
    <w:p w:rsidR="00FB6857" w:rsidRPr="00121D0E" w:rsidRDefault="00FB6857" w:rsidP="00FB6857">
      <w:pPr>
        <w:spacing w:after="0"/>
        <w:ind w:left="720"/>
        <w:jc w:val="both"/>
        <w:rPr>
          <w:rFonts w:ascii="Arial" w:eastAsia="Arial" w:hAnsi="Arial" w:cs="Arial"/>
          <w:b/>
          <w:i/>
          <w:sz w:val="24"/>
          <w:szCs w:val="24"/>
          <w:lang w:val="es-ES"/>
        </w:rPr>
      </w:pPr>
    </w:p>
    <w:p w:rsidR="00FB6857" w:rsidRPr="00121D0E" w:rsidRDefault="00FB6857" w:rsidP="00FB6857">
      <w:pPr>
        <w:spacing w:after="0"/>
        <w:ind w:left="720"/>
        <w:jc w:val="both"/>
        <w:rPr>
          <w:rFonts w:ascii="Arial" w:eastAsia="Arial" w:hAnsi="Arial" w:cs="Arial"/>
          <w:i/>
          <w:sz w:val="24"/>
          <w:szCs w:val="24"/>
          <w:lang w:val="es-ES"/>
        </w:rPr>
      </w:pPr>
      <w:r w:rsidRPr="00121D0E">
        <w:rPr>
          <w:rFonts w:ascii="Arial" w:eastAsia="Arial" w:hAnsi="Arial" w:cs="Arial"/>
          <w:b/>
          <w:i/>
          <w:sz w:val="24"/>
          <w:szCs w:val="24"/>
          <w:lang w:val="es-ES"/>
        </w:rPr>
        <w:t>PUNTO NÚMERO IV</w:t>
      </w:r>
      <w:r w:rsidRPr="00121D0E">
        <w:rPr>
          <w:rFonts w:ascii="Arial" w:eastAsia="Arial" w:hAnsi="Arial" w:cs="Arial"/>
          <w:i/>
          <w:sz w:val="24"/>
          <w:szCs w:val="24"/>
          <w:lang w:val="es-ES"/>
        </w:rPr>
        <w:t>: Presentación y en su caso aprobación del Calendario Oficial de Labores del Instituto de Justicia Alternativa del Estado de Jalisco para el año 2021.</w:t>
      </w:r>
    </w:p>
    <w:p w:rsidR="00FB6857" w:rsidRPr="00121D0E" w:rsidRDefault="00FB6857" w:rsidP="00FB6857">
      <w:pPr>
        <w:spacing w:after="0"/>
        <w:ind w:left="720"/>
        <w:jc w:val="both"/>
        <w:rPr>
          <w:rFonts w:ascii="Arial" w:eastAsia="Arial" w:hAnsi="Arial" w:cs="Arial"/>
          <w:i/>
          <w:sz w:val="24"/>
          <w:szCs w:val="24"/>
          <w:lang w:val="es-ES"/>
        </w:rPr>
      </w:pPr>
    </w:p>
    <w:p w:rsidR="00FB6857" w:rsidRPr="00121D0E" w:rsidRDefault="00FB6857" w:rsidP="00FB6857">
      <w:pPr>
        <w:spacing w:after="0"/>
        <w:ind w:left="720"/>
        <w:jc w:val="both"/>
        <w:rPr>
          <w:rFonts w:ascii="Arial" w:eastAsia="Arial" w:hAnsi="Arial" w:cs="Arial"/>
          <w:i/>
          <w:sz w:val="24"/>
          <w:szCs w:val="24"/>
          <w:lang w:val="es-ES"/>
        </w:rPr>
      </w:pPr>
      <w:r w:rsidRPr="00121D0E">
        <w:rPr>
          <w:rFonts w:ascii="Arial" w:eastAsia="Arial" w:hAnsi="Arial" w:cs="Arial"/>
          <w:b/>
          <w:i/>
          <w:sz w:val="24"/>
          <w:szCs w:val="24"/>
          <w:lang w:val="es-ES"/>
        </w:rPr>
        <w:t>PUNTO NÚMERO V</w:t>
      </w:r>
      <w:r w:rsidRPr="00121D0E">
        <w:rPr>
          <w:rFonts w:ascii="Arial" w:eastAsia="Arial" w:hAnsi="Arial" w:cs="Arial"/>
          <w:i/>
          <w:sz w:val="24"/>
          <w:szCs w:val="24"/>
          <w:lang w:val="es-ES"/>
        </w:rPr>
        <w:t xml:space="preserve">: Presentación y en su caso aprobación del Plan Anual de actividades 2021 del Instituto de Justicia Alternativa del Estado de Jalisco. </w:t>
      </w:r>
    </w:p>
    <w:p w:rsidR="00FB6857" w:rsidRPr="00121D0E" w:rsidRDefault="00FB6857" w:rsidP="00FB6857">
      <w:pPr>
        <w:spacing w:after="0"/>
        <w:ind w:left="720"/>
        <w:jc w:val="both"/>
        <w:rPr>
          <w:rFonts w:ascii="Arial" w:eastAsia="Arial" w:hAnsi="Arial" w:cs="Arial"/>
          <w:b/>
          <w:i/>
          <w:sz w:val="24"/>
          <w:szCs w:val="24"/>
          <w:lang w:val="es-ES"/>
        </w:rPr>
      </w:pPr>
    </w:p>
    <w:p w:rsidR="001D1513" w:rsidRPr="002757B0" w:rsidRDefault="00FB6857" w:rsidP="002757B0">
      <w:pPr>
        <w:spacing w:after="0"/>
        <w:ind w:left="720"/>
        <w:jc w:val="both"/>
        <w:rPr>
          <w:rFonts w:ascii="Arial" w:eastAsia="Arial" w:hAnsi="Arial" w:cs="Arial"/>
          <w:i/>
          <w:sz w:val="24"/>
          <w:szCs w:val="24"/>
          <w:lang w:val="es-ES"/>
        </w:rPr>
      </w:pPr>
      <w:r w:rsidRPr="00121D0E">
        <w:rPr>
          <w:rFonts w:ascii="Arial" w:eastAsia="Arial" w:hAnsi="Arial" w:cs="Arial"/>
          <w:b/>
          <w:i/>
          <w:sz w:val="24"/>
          <w:szCs w:val="24"/>
          <w:lang w:val="es-ES"/>
        </w:rPr>
        <w:t xml:space="preserve">PUNTO NÚMERO VI: </w:t>
      </w:r>
      <w:r w:rsidRPr="00121D0E">
        <w:rPr>
          <w:rFonts w:ascii="Arial" w:eastAsia="Arial" w:hAnsi="Arial" w:cs="Arial"/>
          <w:i/>
          <w:sz w:val="24"/>
          <w:szCs w:val="24"/>
          <w:lang w:val="es-ES"/>
        </w:rPr>
        <w:t>Presentación del Informe Anual de Labores del Director General del Instituto de Justicia Alternativa del Estado de Jalisco correspondiente al año 2020</w:t>
      </w:r>
      <w:r w:rsidR="0007364F" w:rsidRPr="00121D0E">
        <w:rPr>
          <w:rFonts w:ascii="Arial" w:eastAsia="Arial" w:hAnsi="Arial" w:cs="Arial"/>
          <w:i/>
          <w:sz w:val="24"/>
          <w:szCs w:val="24"/>
          <w:lang w:val="es-ES"/>
        </w:rPr>
        <w:t>, y,</w:t>
      </w:r>
      <w:r w:rsidR="002757B0">
        <w:rPr>
          <w:rFonts w:ascii="Arial" w:eastAsia="Arial" w:hAnsi="Arial" w:cs="Arial"/>
          <w:i/>
          <w:sz w:val="24"/>
          <w:szCs w:val="24"/>
          <w:lang w:val="es-ES"/>
        </w:rPr>
        <w:t xml:space="preserve"> </w:t>
      </w:r>
      <w:r w:rsidR="001D1513" w:rsidRPr="002757B0">
        <w:rPr>
          <w:rFonts w:ascii="Arial" w:eastAsia="Arial" w:hAnsi="Arial" w:cs="Arial"/>
          <w:i/>
          <w:sz w:val="24"/>
          <w:szCs w:val="24"/>
          <w:lang w:val="es-ES"/>
        </w:rPr>
        <w:t>Mensaje de los representantes de los tres Poderes</w:t>
      </w:r>
      <w:r w:rsidR="00876AC5" w:rsidRPr="002757B0">
        <w:rPr>
          <w:rFonts w:ascii="Arial" w:eastAsia="Arial" w:hAnsi="Arial" w:cs="Arial"/>
          <w:i/>
          <w:sz w:val="24"/>
          <w:szCs w:val="24"/>
          <w:lang w:val="es-ES"/>
        </w:rPr>
        <w:t xml:space="preserve"> de Gobierno</w:t>
      </w:r>
      <w:r w:rsidR="002757B0">
        <w:rPr>
          <w:rFonts w:ascii="Arial" w:eastAsia="Arial" w:hAnsi="Arial" w:cs="Arial"/>
          <w:i/>
          <w:sz w:val="24"/>
          <w:szCs w:val="24"/>
          <w:lang w:val="es-ES"/>
        </w:rPr>
        <w:t>.</w:t>
      </w:r>
    </w:p>
    <w:p w:rsidR="00FB6857" w:rsidRPr="00234E7B" w:rsidRDefault="00FB6857" w:rsidP="00FB6857">
      <w:pPr>
        <w:spacing w:after="0"/>
        <w:ind w:left="720"/>
        <w:jc w:val="both"/>
        <w:rPr>
          <w:rFonts w:ascii="Arial" w:eastAsia="Arial" w:hAnsi="Arial" w:cs="Arial"/>
          <w:b/>
          <w:i/>
          <w:sz w:val="24"/>
          <w:szCs w:val="24"/>
          <w:lang w:val="es-ES"/>
        </w:rPr>
      </w:pPr>
    </w:p>
    <w:p w:rsidR="00FB6857" w:rsidRPr="00234E7B" w:rsidRDefault="00FB6857" w:rsidP="00FB6857">
      <w:pPr>
        <w:spacing w:after="0"/>
        <w:ind w:left="720"/>
        <w:jc w:val="both"/>
        <w:rPr>
          <w:rFonts w:ascii="Arial" w:eastAsia="Arial" w:hAnsi="Arial" w:cs="Arial"/>
          <w:i/>
          <w:sz w:val="24"/>
          <w:szCs w:val="24"/>
          <w:lang w:val="es-ES"/>
        </w:rPr>
      </w:pPr>
      <w:r w:rsidRPr="00234E7B">
        <w:rPr>
          <w:rFonts w:ascii="Arial" w:eastAsia="Arial" w:hAnsi="Arial" w:cs="Arial"/>
          <w:b/>
          <w:i/>
          <w:sz w:val="24"/>
          <w:szCs w:val="24"/>
          <w:lang w:val="es-ES"/>
        </w:rPr>
        <w:t xml:space="preserve">PUNTO NÚMERO VII: </w:t>
      </w:r>
      <w:r w:rsidRPr="00234E7B">
        <w:rPr>
          <w:rFonts w:ascii="Arial" w:eastAsia="Arial" w:hAnsi="Arial" w:cs="Arial"/>
          <w:i/>
          <w:sz w:val="24"/>
          <w:szCs w:val="24"/>
          <w:lang w:val="es-ES"/>
        </w:rPr>
        <w:t xml:space="preserve">Asuntos Varios. </w:t>
      </w:r>
    </w:p>
    <w:p w:rsidR="00FB6857" w:rsidRPr="00234E7B" w:rsidRDefault="00FB6857" w:rsidP="00FB6857">
      <w:pPr>
        <w:spacing w:after="0"/>
        <w:ind w:left="720"/>
        <w:jc w:val="both"/>
        <w:rPr>
          <w:rFonts w:ascii="Arial" w:eastAsia="Arial" w:hAnsi="Arial" w:cs="Arial"/>
          <w:b/>
          <w:bCs/>
          <w:i/>
          <w:sz w:val="24"/>
          <w:szCs w:val="24"/>
          <w:lang w:val="es-ES"/>
        </w:rPr>
      </w:pPr>
    </w:p>
    <w:p w:rsidR="00FB6857" w:rsidRPr="00234E7B" w:rsidRDefault="00FB6857" w:rsidP="00FB6857">
      <w:pPr>
        <w:spacing w:after="0"/>
        <w:ind w:left="720"/>
        <w:jc w:val="both"/>
        <w:rPr>
          <w:rFonts w:ascii="Arial" w:eastAsia="Arial" w:hAnsi="Arial" w:cs="Arial"/>
          <w:i/>
          <w:sz w:val="24"/>
          <w:szCs w:val="24"/>
          <w:lang w:val="es-ES"/>
        </w:rPr>
      </w:pPr>
      <w:r w:rsidRPr="00234E7B">
        <w:rPr>
          <w:rFonts w:ascii="Arial" w:eastAsia="Arial" w:hAnsi="Arial" w:cs="Arial"/>
          <w:b/>
          <w:bCs/>
          <w:i/>
          <w:sz w:val="24"/>
          <w:szCs w:val="24"/>
          <w:lang w:val="es-ES"/>
        </w:rPr>
        <w:t>CIERRE DE LA SESIÓN.</w:t>
      </w:r>
    </w:p>
    <w:p w:rsidR="00E7507D" w:rsidRDefault="00E7507D">
      <w:pPr>
        <w:spacing w:after="0"/>
        <w:ind w:left="720"/>
        <w:jc w:val="both"/>
        <w:rPr>
          <w:rFonts w:ascii="Arial" w:eastAsia="Arial" w:hAnsi="Arial" w:cs="Arial"/>
          <w:i/>
          <w:sz w:val="24"/>
          <w:szCs w:val="24"/>
          <w:highlight w:val="lightGray"/>
        </w:rPr>
      </w:pPr>
    </w:p>
    <w:bookmarkEnd w:id="3"/>
    <w:p w:rsidR="00E7507D" w:rsidRDefault="00E7507D">
      <w:pPr>
        <w:spacing w:after="0" w:line="240" w:lineRule="auto"/>
        <w:jc w:val="both"/>
        <w:rPr>
          <w:rFonts w:ascii="Arial" w:eastAsia="Arial" w:hAnsi="Arial" w:cs="Arial"/>
          <w:i/>
          <w:sz w:val="24"/>
          <w:szCs w:val="24"/>
          <w:highlight w:val="lightGray"/>
        </w:rPr>
      </w:pPr>
    </w:p>
    <w:p w:rsidR="00E7507D" w:rsidRPr="00522CB8" w:rsidRDefault="000B4C20">
      <w:pPr>
        <w:spacing w:after="0" w:line="240" w:lineRule="auto"/>
        <w:jc w:val="both"/>
        <w:rPr>
          <w:rFonts w:ascii="Arial" w:eastAsia="Arial" w:hAnsi="Arial" w:cs="Arial"/>
          <w:i/>
          <w:sz w:val="24"/>
          <w:szCs w:val="24"/>
        </w:rPr>
      </w:pPr>
      <w:r w:rsidRPr="00522CB8">
        <w:rPr>
          <w:rFonts w:ascii="Arial" w:eastAsia="Arial" w:hAnsi="Arial" w:cs="Arial"/>
          <w:i/>
          <w:sz w:val="24"/>
          <w:szCs w:val="24"/>
        </w:rPr>
        <w:t xml:space="preserve">Si </w:t>
      </w:r>
      <w:r w:rsidR="00577F24" w:rsidRPr="00522CB8">
        <w:rPr>
          <w:rFonts w:ascii="Arial" w:eastAsia="Arial" w:hAnsi="Arial" w:cs="Arial"/>
          <w:i/>
          <w:sz w:val="24"/>
          <w:szCs w:val="24"/>
        </w:rPr>
        <w:t>las consejeras y consejeros del pleno del Instituto de Justicia Alternativa del Estado de Jalisco</w:t>
      </w:r>
      <w:r w:rsidRPr="00522CB8">
        <w:rPr>
          <w:rFonts w:ascii="Arial" w:eastAsia="Arial" w:hAnsi="Arial" w:cs="Arial"/>
          <w:i/>
          <w:sz w:val="24"/>
          <w:szCs w:val="24"/>
        </w:rPr>
        <w:t xml:space="preserve"> están de acuerdo con el orden del día planteado</w:t>
      </w:r>
      <w:r w:rsidR="00577F24" w:rsidRPr="00522CB8">
        <w:rPr>
          <w:rFonts w:ascii="Arial" w:eastAsia="Arial" w:hAnsi="Arial" w:cs="Arial"/>
          <w:i/>
          <w:sz w:val="24"/>
          <w:szCs w:val="24"/>
        </w:rPr>
        <w:t xml:space="preserve"> con las mociones presentadas</w:t>
      </w:r>
      <w:r w:rsidRPr="00522CB8">
        <w:rPr>
          <w:rFonts w:ascii="Arial" w:eastAsia="Arial" w:hAnsi="Arial" w:cs="Arial"/>
          <w:i/>
          <w:sz w:val="24"/>
          <w:szCs w:val="24"/>
        </w:rPr>
        <w:t xml:space="preserve">, </w:t>
      </w:r>
      <w:r w:rsidR="00577F24" w:rsidRPr="00522CB8">
        <w:rPr>
          <w:rFonts w:ascii="Arial" w:eastAsia="Arial" w:hAnsi="Arial" w:cs="Arial"/>
          <w:i/>
          <w:sz w:val="24"/>
          <w:szCs w:val="24"/>
        </w:rPr>
        <w:t xml:space="preserve">en votación económica </w:t>
      </w:r>
      <w:r w:rsidRPr="00522CB8">
        <w:rPr>
          <w:rFonts w:ascii="Arial" w:eastAsia="Arial" w:hAnsi="Arial" w:cs="Arial"/>
          <w:i/>
          <w:sz w:val="24"/>
          <w:szCs w:val="24"/>
        </w:rPr>
        <w:t>sírvanse manifestarlo</w:t>
      </w:r>
      <w:r w:rsidR="001451F5" w:rsidRPr="00522CB8">
        <w:rPr>
          <w:rFonts w:ascii="Arial" w:eastAsia="Arial" w:hAnsi="Arial" w:cs="Arial"/>
          <w:i/>
          <w:sz w:val="24"/>
          <w:szCs w:val="24"/>
        </w:rPr>
        <w:t xml:space="preserve"> </w:t>
      </w:r>
      <w:r w:rsidRPr="00522CB8">
        <w:rPr>
          <w:rFonts w:ascii="Arial" w:eastAsia="Arial" w:hAnsi="Arial" w:cs="Arial"/>
          <w:i/>
          <w:sz w:val="24"/>
          <w:szCs w:val="24"/>
        </w:rPr>
        <w:t>levantando la mano.</w:t>
      </w:r>
    </w:p>
    <w:p w:rsidR="00E7507D" w:rsidRDefault="00E7507D">
      <w:pPr>
        <w:spacing w:after="0" w:line="240" w:lineRule="auto"/>
        <w:jc w:val="both"/>
        <w:rPr>
          <w:rFonts w:ascii="Arial" w:eastAsia="Arial" w:hAnsi="Arial" w:cs="Arial"/>
          <w:i/>
          <w:sz w:val="24"/>
          <w:szCs w:val="24"/>
          <w:highlight w:val="lightGray"/>
        </w:rPr>
      </w:pPr>
    </w:p>
    <w:p w:rsidR="00234E7B" w:rsidRPr="0066304C" w:rsidRDefault="00234E7B" w:rsidP="00234E7B">
      <w:pPr>
        <w:pBdr>
          <w:top w:val="nil"/>
          <w:left w:val="nil"/>
          <w:bottom w:val="nil"/>
          <w:right w:val="nil"/>
          <w:between w:val="nil"/>
        </w:pBdr>
        <w:spacing w:after="0" w:line="240" w:lineRule="auto"/>
        <w:jc w:val="both"/>
        <w:rPr>
          <w:rFonts w:ascii="Arial" w:eastAsia="Arial" w:hAnsi="Arial" w:cs="Arial"/>
          <w:i/>
          <w:color w:val="000000"/>
          <w:sz w:val="24"/>
          <w:szCs w:val="24"/>
        </w:rPr>
      </w:pPr>
      <w:r w:rsidRPr="004A1189">
        <w:rPr>
          <w:rFonts w:ascii="Arial" w:eastAsia="Arial" w:hAnsi="Arial" w:cs="Arial"/>
          <w:i/>
          <w:sz w:val="24"/>
          <w:szCs w:val="24"/>
        </w:rPr>
        <w:lastRenderedPageBreak/>
        <w:t xml:space="preserve">I. DR. GUILLERMO RAÚL ZEPEDA LECUONA, DIRECTOR GENERAL DEL INSTITUTO DE JUSTICIA ALTERNATIVA DEL ESTADO DE JALISCO, EN SU CALIDAD DE PRESIDENTE DEL CONSEJO, </w:t>
      </w:r>
      <w:r w:rsidR="00522CB8" w:rsidRPr="00522CB8">
        <w:rPr>
          <w:rFonts w:ascii="Arial" w:eastAsia="Arial" w:hAnsi="Arial" w:cs="Arial"/>
          <w:b/>
          <w:i/>
          <w:sz w:val="28"/>
          <w:szCs w:val="24"/>
        </w:rPr>
        <w:t>APROBADO</w:t>
      </w:r>
      <w:r w:rsidR="00522CB8">
        <w:rPr>
          <w:rFonts w:ascii="Arial" w:eastAsia="Arial" w:hAnsi="Arial" w:cs="Arial"/>
          <w:i/>
          <w:sz w:val="24"/>
          <w:szCs w:val="24"/>
        </w:rPr>
        <w:t>.</w:t>
      </w:r>
    </w:p>
    <w:p w:rsidR="00234E7B" w:rsidRDefault="00234E7B" w:rsidP="00234E7B">
      <w:pPr>
        <w:pBdr>
          <w:top w:val="nil"/>
          <w:left w:val="nil"/>
          <w:bottom w:val="nil"/>
          <w:right w:val="nil"/>
          <w:between w:val="nil"/>
        </w:pBdr>
        <w:spacing w:after="0" w:line="240" w:lineRule="auto"/>
        <w:jc w:val="both"/>
        <w:rPr>
          <w:rFonts w:ascii="Arial" w:eastAsia="Arial" w:hAnsi="Arial" w:cs="Arial"/>
          <w:i/>
          <w:color w:val="000000"/>
          <w:sz w:val="24"/>
          <w:szCs w:val="24"/>
          <w:highlight w:val="lightGray"/>
        </w:rPr>
      </w:pPr>
    </w:p>
    <w:p w:rsidR="00234E7B" w:rsidRPr="004A1189" w:rsidRDefault="00234E7B" w:rsidP="00234E7B">
      <w:pPr>
        <w:pBdr>
          <w:top w:val="nil"/>
          <w:left w:val="nil"/>
          <w:bottom w:val="nil"/>
          <w:right w:val="nil"/>
          <w:between w:val="nil"/>
        </w:pBdr>
        <w:spacing w:after="0" w:line="240" w:lineRule="auto"/>
        <w:jc w:val="both"/>
        <w:rPr>
          <w:rFonts w:ascii="Arial" w:eastAsia="Arial" w:hAnsi="Arial" w:cs="Arial"/>
          <w:i/>
          <w:color w:val="000000"/>
          <w:sz w:val="24"/>
          <w:szCs w:val="24"/>
        </w:rPr>
      </w:pPr>
      <w:r w:rsidRPr="004A1189">
        <w:rPr>
          <w:rFonts w:ascii="Arial" w:eastAsia="Arial" w:hAnsi="Arial" w:cs="Arial"/>
          <w:i/>
          <w:color w:val="000000"/>
          <w:sz w:val="24"/>
          <w:szCs w:val="24"/>
        </w:rPr>
        <w:t xml:space="preserve">II. MGDO. DANIEL ESPINOSA LICÓN, PRESIDENTE DEL SUPREMO TRIBUNAL DE JUSTICIA Y DEL CONSEJO DE LA JUDICATURA, AMBOS DEL ESTADO DE JALISCO y REPRESENTANTE DEL PODER JUDICIAL, </w:t>
      </w:r>
      <w:r w:rsidR="00522CB8" w:rsidRPr="00522CB8">
        <w:rPr>
          <w:rFonts w:ascii="Arial" w:eastAsia="Arial" w:hAnsi="Arial" w:cs="Arial"/>
          <w:b/>
          <w:i/>
          <w:sz w:val="28"/>
          <w:szCs w:val="24"/>
        </w:rPr>
        <w:t>APROBADO</w:t>
      </w:r>
      <w:r w:rsidRPr="004A1189">
        <w:rPr>
          <w:rFonts w:ascii="Arial" w:eastAsia="Arial" w:hAnsi="Arial" w:cs="Arial"/>
          <w:i/>
          <w:color w:val="000000"/>
          <w:sz w:val="24"/>
          <w:szCs w:val="24"/>
        </w:rPr>
        <w:t>.</w:t>
      </w:r>
    </w:p>
    <w:p w:rsidR="00234E7B" w:rsidRPr="00A87FC5" w:rsidRDefault="00234E7B" w:rsidP="00234E7B">
      <w:pPr>
        <w:pBdr>
          <w:top w:val="nil"/>
          <w:left w:val="nil"/>
          <w:bottom w:val="nil"/>
          <w:right w:val="nil"/>
          <w:between w:val="nil"/>
        </w:pBdr>
        <w:spacing w:after="0" w:line="240" w:lineRule="auto"/>
        <w:jc w:val="both"/>
        <w:rPr>
          <w:rFonts w:ascii="Arial" w:eastAsia="Arial" w:hAnsi="Arial" w:cs="Arial"/>
          <w:i/>
          <w:color w:val="000000"/>
          <w:sz w:val="24"/>
          <w:szCs w:val="24"/>
          <w:highlight w:val="yellow"/>
        </w:rPr>
      </w:pPr>
    </w:p>
    <w:p w:rsidR="00234E7B" w:rsidRPr="00DE5A5E" w:rsidRDefault="00234E7B" w:rsidP="00234E7B">
      <w:pPr>
        <w:pBdr>
          <w:top w:val="nil"/>
          <w:left w:val="nil"/>
          <w:bottom w:val="nil"/>
          <w:right w:val="nil"/>
          <w:between w:val="nil"/>
        </w:pBdr>
        <w:spacing w:after="0" w:line="240" w:lineRule="auto"/>
        <w:jc w:val="both"/>
        <w:rPr>
          <w:rFonts w:ascii="Arial" w:eastAsia="Arial" w:hAnsi="Arial" w:cs="Arial"/>
          <w:i/>
          <w:color w:val="000000"/>
          <w:sz w:val="24"/>
          <w:szCs w:val="24"/>
        </w:rPr>
      </w:pPr>
      <w:r w:rsidRPr="00DE5A5E">
        <w:rPr>
          <w:rFonts w:ascii="Arial" w:eastAsia="Arial" w:hAnsi="Arial" w:cs="Arial"/>
          <w:i/>
          <w:color w:val="000000"/>
          <w:sz w:val="24"/>
          <w:szCs w:val="24"/>
        </w:rPr>
        <w:t xml:space="preserve">III. LIC. PALOMA ROMANA MAGALLANES DE LA ROSA, </w:t>
      </w:r>
      <w:r w:rsidRPr="00DE5A5E">
        <w:rPr>
          <w:rFonts w:ascii="Arial" w:eastAsia="Arial" w:hAnsi="Arial" w:cs="Arial"/>
          <w:color w:val="000000"/>
          <w:sz w:val="24"/>
          <w:szCs w:val="24"/>
        </w:rPr>
        <w:t xml:space="preserve">JUEZA SÉPTIMO DE CONTROL Y JUICIO ORAL DEL PRIMER DISTRITO JUDICIAL DEL ESTADO DE JALISCO, </w:t>
      </w:r>
      <w:r w:rsidRPr="00DE5A5E">
        <w:rPr>
          <w:rFonts w:ascii="Arial" w:eastAsia="Arial" w:hAnsi="Arial" w:cs="Arial"/>
          <w:i/>
          <w:color w:val="000000"/>
          <w:sz w:val="24"/>
          <w:szCs w:val="24"/>
        </w:rPr>
        <w:t xml:space="preserve">REPRESENTANTE DESIGNADA POR EL CONSEJO DE LA JUDICATURA DEL PODER JUDICIAL, </w:t>
      </w:r>
      <w:r w:rsidR="00522CB8" w:rsidRPr="00522CB8">
        <w:rPr>
          <w:rFonts w:ascii="Arial" w:eastAsia="Arial" w:hAnsi="Arial" w:cs="Arial"/>
          <w:b/>
          <w:i/>
          <w:sz w:val="28"/>
          <w:szCs w:val="24"/>
        </w:rPr>
        <w:t>APROBADO</w:t>
      </w:r>
      <w:r w:rsidRPr="00DE5A5E">
        <w:rPr>
          <w:rFonts w:ascii="Arial" w:eastAsia="Arial" w:hAnsi="Arial" w:cs="Arial"/>
          <w:i/>
          <w:color w:val="000000"/>
          <w:sz w:val="24"/>
          <w:szCs w:val="24"/>
        </w:rPr>
        <w:t>.</w:t>
      </w:r>
    </w:p>
    <w:p w:rsidR="00234E7B" w:rsidRDefault="00234E7B" w:rsidP="00234E7B">
      <w:pPr>
        <w:pBdr>
          <w:top w:val="nil"/>
          <w:left w:val="nil"/>
          <w:bottom w:val="nil"/>
          <w:right w:val="nil"/>
          <w:between w:val="nil"/>
        </w:pBdr>
        <w:spacing w:after="0" w:line="240" w:lineRule="auto"/>
        <w:jc w:val="both"/>
        <w:rPr>
          <w:rFonts w:ascii="Arial" w:eastAsia="Arial" w:hAnsi="Arial" w:cs="Arial"/>
          <w:i/>
          <w:color w:val="000000"/>
          <w:sz w:val="24"/>
          <w:szCs w:val="24"/>
          <w:highlight w:val="lightGray"/>
        </w:rPr>
      </w:pPr>
    </w:p>
    <w:p w:rsidR="00234E7B" w:rsidRPr="00DE5A5E" w:rsidRDefault="00234E7B" w:rsidP="00234E7B">
      <w:pPr>
        <w:pBdr>
          <w:top w:val="nil"/>
          <w:left w:val="nil"/>
          <w:bottom w:val="nil"/>
          <w:right w:val="nil"/>
          <w:between w:val="nil"/>
        </w:pBdr>
        <w:spacing w:after="0" w:line="240" w:lineRule="auto"/>
        <w:jc w:val="both"/>
        <w:rPr>
          <w:rFonts w:ascii="Arial" w:eastAsia="Arial" w:hAnsi="Arial" w:cs="Arial"/>
          <w:b/>
          <w:bCs/>
          <w:i/>
          <w:color w:val="000000"/>
          <w:sz w:val="24"/>
          <w:szCs w:val="24"/>
        </w:rPr>
      </w:pPr>
      <w:r w:rsidRPr="00DE5A5E">
        <w:rPr>
          <w:rFonts w:ascii="Arial" w:eastAsia="Arial" w:hAnsi="Arial" w:cs="Arial"/>
          <w:i/>
          <w:color w:val="000000"/>
          <w:sz w:val="24"/>
          <w:szCs w:val="24"/>
        </w:rPr>
        <w:t xml:space="preserve">IV. </w:t>
      </w:r>
      <w:r w:rsidRPr="00DE5A5E">
        <w:rPr>
          <w:rFonts w:ascii="Arial" w:eastAsia="Arial" w:hAnsi="Arial" w:cs="Arial"/>
          <w:i/>
          <w:sz w:val="24"/>
          <w:szCs w:val="24"/>
        </w:rPr>
        <w:t>MTRO. JUAN CARLOS MÁRQUEZ ROSAS, PROCURADOR SOCIAL DEL ESTADO Y</w:t>
      </w:r>
      <w:r w:rsidRPr="00DE5A5E">
        <w:rPr>
          <w:rFonts w:ascii="Arial" w:eastAsia="Arial" w:hAnsi="Arial" w:cs="Arial"/>
          <w:i/>
          <w:color w:val="000000"/>
          <w:sz w:val="24"/>
          <w:szCs w:val="24"/>
        </w:rPr>
        <w:t xml:space="preserve"> REPRESENTANTE DEL PODER EJECUTIVO, </w:t>
      </w:r>
      <w:r w:rsidR="00522CB8" w:rsidRPr="00522CB8">
        <w:rPr>
          <w:rFonts w:ascii="Arial" w:eastAsia="Arial" w:hAnsi="Arial" w:cs="Arial"/>
          <w:b/>
          <w:i/>
          <w:sz w:val="28"/>
          <w:szCs w:val="24"/>
        </w:rPr>
        <w:t>APROBADO</w:t>
      </w:r>
      <w:r w:rsidRPr="00DE5A5E">
        <w:rPr>
          <w:rFonts w:ascii="Arial" w:eastAsia="Arial" w:hAnsi="Arial" w:cs="Arial"/>
          <w:i/>
          <w:color w:val="000000"/>
          <w:sz w:val="24"/>
          <w:szCs w:val="24"/>
        </w:rPr>
        <w:t>.</w:t>
      </w:r>
    </w:p>
    <w:p w:rsidR="00234E7B" w:rsidRPr="00DE5A5E" w:rsidRDefault="00234E7B" w:rsidP="00234E7B">
      <w:pPr>
        <w:pBdr>
          <w:top w:val="nil"/>
          <w:left w:val="nil"/>
          <w:bottom w:val="nil"/>
          <w:right w:val="nil"/>
          <w:between w:val="nil"/>
        </w:pBdr>
        <w:spacing w:after="0"/>
        <w:jc w:val="both"/>
        <w:rPr>
          <w:rFonts w:ascii="Arial" w:eastAsia="Arial" w:hAnsi="Arial" w:cs="Arial"/>
          <w:i/>
          <w:color w:val="000000"/>
          <w:sz w:val="24"/>
          <w:szCs w:val="24"/>
        </w:rPr>
      </w:pPr>
      <w:r w:rsidRPr="00DE5A5E">
        <w:rPr>
          <w:rFonts w:ascii="Arial" w:eastAsia="Arial" w:hAnsi="Arial" w:cs="Arial"/>
          <w:i/>
          <w:color w:val="000000"/>
          <w:sz w:val="24"/>
          <w:szCs w:val="24"/>
        </w:rPr>
        <w:t xml:space="preserve"> </w:t>
      </w:r>
    </w:p>
    <w:p w:rsidR="00234E7B" w:rsidRPr="00DE5A5E" w:rsidRDefault="00234E7B" w:rsidP="00234E7B">
      <w:pPr>
        <w:pBdr>
          <w:top w:val="nil"/>
          <w:left w:val="nil"/>
          <w:bottom w:val="nil"/>
          <w:right w:val="nil"/>
          <w:between w:val="nil"/>
        </w:pBdr>
        <w:spacing w:after="0"/>
        <w:jc w:val="both"/>
        <w:rPr>
          <w:rFonts w:ascii="Arial" w:eastAsia="Arial" w:hAnsi="Arial" w:cs="Arial"/>
          <w:i/>
          <w:color w:val="000000"/>
          <w:sz w:val="24"/>
          <w:szCs w:val="24"/>
        </w:rPr>
      </w:pPr>
      <w:r w:rsidRPr="00DE5A5E">
        <w:rPr>
          <w:rFonts w:ascii="Arial" w:eastAsia="Arial" w:hAnsi="Arial" w:cs="Arial"/>
          <w:i/>
          <w:color w:val="000000"/>
          <w:sz w:val="24"/>
          <w:szCs w:val="24"/>
        </w:rPr>
        <w:t xml:space="preserve">V. MTRO. LUIS JOAQUÍN MÉNDEZ RUIZ, FISCAL EJECUTIVO DE INVESTIGACIÓN CRIMINAL DE LA FISCALÍA GENERAL DEL ESTADO Y  REPRESENTANTE DEL PODER EJECUTIVO, </w:t>
      </w:r>
      <w:r w:rsidR="00522CB8" w:rsidRPr="00522CB8">
        <w:rPr>
          <w:rFonts w:ascii="Arial" w:eastAsia="Arial" w:hAnsi="Arial" w:cs="Arial"/>
          <w:b/>
          <w:i/>
          <w:sz w:val="28"/>
          <w:szCs w:val="24"/>
        </w:rPr>
        <w:t>APROBADO</w:t>
      </w:r>
      <w:r w:rsidRPr="00DE5A5E">
        <w:rPr>
          <w:rFonts w:ascii="Arial" w:eastAsia="Arial" w:hAnsi="Arial" w:cs="Arial"/>
          <w:i/>
          <w:color w:val="000000"/>
          <w:sz w:val="24"/>
          <w:szCs w:val="24"/>
        </w:rPr>
        <w:t>.</w:t>
      </w:r>
    </w:p>
    <w:p w:rsidR="00234E7B" w:rsidRPr="00DE5A5E" w:rsidRDefault="00234E7B" w:rsidP="00234E7B">
      <w:pPr>
        <w:pBdr>
          <w:top w:val="nil"/>
          <w:left w:val="nil"/>
          <w:bottom w:val="nil"/>
          <w:right w:val="nil"/>
          <w:between w:val="nil"/>
        </w:pBdr>
        <w:spacing w:after="0" w:line="240" w:lineRule="auto"/>
        <w:jc w:val="both"/>
        <w:rPr>
          <w:rFonts w:ascii="Arial" w:eastAsia="Arial" w:hAnsi="Arial" w:cs="Arial"/>
          <w:i/>
          <w:color w:val="000000"/>
          <w:sz w:val="24"/>
          <w:szCs w:val="24"/>
        </w:rPr>
      </w:pPr>
    </w:p>
    <w:p w:rsidR="00234E7B" w:rsidRPr="00DE5A5E" w:rsidRDefault="00234E7B" w:rsidP="00234E7B">
      <w:pPr>
        <w:pBdr>
          <w:top w:val="nil"/>
          <w:left w:val="nil"/>
          <w:bottom w:val="nil"/>
          <w:right w:val="nil"/>
          <w:between w:val="nil"/>
        </w:pBdr>
        <w:spacing w:after="0" w:line="240" w:lineRule="auto"/>
        <w:jc w:val="both"/>
        <w:rPr>
          <w:rFonts w:ascii="Arial" w:eastAsia="Arial" w:hAnsi="Arial" w:cs="Arial"/>
          <w:i/>
          <w:sz w:val="24"/>
          <w:szCs w:val="24"/>
        </w:rPr>
      </w:pPr>
      <w:r w:rsidRPr="00DE5A5E">
        <w:rPr>
          <w:rFonts w:ascii="Arial" w:eastAsia="Arial" w:hAnsi="Arial" w:cs="Arial"/>
          <w:i/>
          <w:sz w:val="24"/>
          <w:szCs w:val="24"/>
        </w:rPr>
        <w:t>VI.- LIC. GERARDO AGUILAR FLORES, REPRESENTANTE SUPLENTE DESIGNADO DEL PODER LEGISLATIVO DE LA COMISIÓN DE PUNTOS</w:t>
      </w:r>
      <w:r>
        <w:rPr>
          <w:rFonts w:ascii="Arial" w:eastAsia="Arial" w:hAnsi="Arial" w:cs="Arial"/>
          <w:i/>
          <w:sz w:val="24"/>
          <w:szCs w:val="24"/>
        </w:rPr>
        <w:t xml:space="preserve"> CONSTITUCIONALES Y ELECTORALES, </w:t>
      </w:r>
      <w:r w:rsidR="00522CB8" w:rsidRPr="00522CB8">
        <w:rPr>
          <w:rFonts w:ascii="Arial" w:eastAsia="Arial" w:hAnsi="Arial" w:cs="Arial"/>
          <w:b/>
          <w:i/>
          <w:sz w:val="28"/>
          <w:szCs w:val="24"/>
        </w:rPr>
        <w:t>APROBADO</w:t>
      </w:r>
      <w:r>
        <w:rPr>
          <w:rFonts w:ascii="Arial" w:eastAsia="Arial" w:hAnsi="Arial" w:cs="Arial"/>
          <w:i/>
          <w:sz w:val="24"/>
          <w:szCs w:val="24"/>
        </w:rPr>
        <w:t>.</w:t>
      </w:r>
    </w:p>
    <w:p w:rsidR="00234E7B" w:rsidRPr="00DE5A5E" w:rsidRDefault="00234E7B" w:rsidP="00234E7B">
      <w:pPr>
        <w:pBdr>
          <w:top w:val="nil"/>
          <w:left w:val="nil"/>
          <w:bottom w:val="nil"/>
          <w:right w:val="nil"/>
          <w:between w:val="nil"/>
        </w:pBdr>
        <w:spacing w:after="0" w:line="240" w:lineRule="auto"/>
        <w:jc w:val="both"/>
        <w:rPr>
          <w:rFonts w:ascii="Arial" w:eastAsia="Arial" w:hAnsi="Arial" w:cs="Arial"/>
          <w:i/>
          <w:sz w:val="24"/>
          <w:szCs w:val="24"/>
        </w:rPr>
      </w:pPr>
    </w:p>
    <w:p w:rsidR="00234E7B" w:rsidRPr="00DE5A5E" w:rsidRDefault="00234E7B" w:rsidP="00234E7B">
      <w:pPr>
        <w:pBdr>
          <w:top w:val="nil"/>
          <w:left w:val="nil"/>
          <w:bottom w:val="nil"/>
          <w:right w:val="nil"/>
          <w:between w:val="nil"/>
        </w:pBdr>
        <w:spacing w:after="0" w:line="240" w:lineRule="auto"/>
        <w:jc w:val="both"/>
        <w:rPr>
          <w:rFonts w:ascii="Arial" w:eastAsia="Arial" w:hAnsi="Arial" w:cs="Arial"/>
          <w:i/>
          <w:sz w:val="24"/>
          <w:szCs w:val="24"/>
        </w:rPr>
      </w:pPr>
      <w:r w:rsidRPr="00DE5A5E">
        <w:rPr>
          <w:rFonts w:ascii="Arial" w:eastAsia="Arial" w:hAnsi="Arial" w:cs="Arial"/>
          <w:i/>
          <w:color w:val="000000"/>
          <w:sz w:val="24"/>
          <w:szCs w:val="24"/>
        </w:rPr>
        <w:t xml:space="preserve">VII.- DIPUTADO  </w:t>
      </w:r>
      <w:hyperlink r:id="rId8">
        <w:r w:rsidRPr="00DE5A5E">
          <w:rPr>
            <w:rFonts w:ascii="Arial" w:eastAsia="Arial" w:hAnsi="Arial" w:cs="Arial"/>
            <w:i/>
            <w:color w:val="000000"/>
            <w:sz w:val="24"/>
            <w:szCs w:val="24"/>
          </w:rPr>
          <w:t>EDGAR ENRIQUE VELÁZQUEZ GONZÁLEZ</w:t>
        </w:r>
      </w:hyperlink>
      <w:r w:rsidRPr="00DE5A5E">
        <w:rPr>
          <w:rFonts w:ascii="Arial" w:eastAsia="Arial" w:hAnsi="Arial" w:cs="Arial"/>
          <w:i/>
          <w:color w:val="000000"/>
          <w:sz w:val="24"/>
          <w:szCs w:val="24"/>
        </w:rPr>
        <w:t>, PRESIDEN</w:t>
      </w:r>
      <w:r>
        <w:rPr>
          <w:rFonts w:ascii="Arial" w:eastAsia="Arial" w:hAnsi="Arial" w:cs="Arial"/>
          <w:i/>
          <w:color w:val="000000"/>
          <w:sz w:val="24"/>
          <w:szCs w:val="24"/>
        </w:rPr>
        <w:t>TE</w:t>
      </w:r>
      <w:r w:rsidRPr="00DE5A5E">
        <w:rPr>
          <w:rFonts w:ascii="Arial" w:eastAsia="Arial" w:hAnsi="Arial" w:cs="Arial"/>
          <w:i/>
          <w:color w:val="000000"/>
          <w:sz w:val="24"/>
          <w:szCs w:val="24"/>
        </w:rPr>
        <w:t xml:space="preserve"> DE LA COMISIÓN LEGISLATIVA DE SEGURIDAD Y JUSTICIA DE LA LXII LEGISLATURA DEL CONGRESO DEL ESTADO DE JALISCO Y </w:t>
      </w:r>
      <w:r w:rsidRPr="00DE5A5E">
        <w:rPr>
          <w:rFonts w:ascii="Arial" w:eastAsia="Arial" w:hAnsi="Arial" w:cs="Arial"/>
          <w:i/>
          <w:sz w:val="24"/>
          <w:szCs w:val="24"/>
        </w:rPr>
        <w:t>REPR</w:t>
      </w:r>
      <w:r>
        <w:rPr>
          <w:rFonts w:ascii="Arial" w:eastAsia="Arial" w:hAnsi="Arial" w:cs="Arial"/>
          <w:i/>
          <w:sz w:val="24"/>
          <w:szCs w:val="24"/>
        </w:rPr>
        <w:t xml:space="preserve">ESENTANTE DEL PODER LEGISLATIVO, </w:t>
      </w:r>
      <w:r w:rsidR="00522CB8" w:rsidRPr="00522CB8">
        <w:rPr>
          <w:rFonts w:ascii="Arial" w:eastAsia="Arial" w:hAnsi="Arial" w:cs="Arial"/>
          <w:b/>
          <w:i/>
          <w:sz w:val="28"/>
          <w:szCs w:val="24"/>
        </w:rPr>
        <w:t>APROBADO</w:t>
      </w:r>
      <w:r>
        <w:rPr>
          <w:rFonts w:ascii="Arial" w:eastAsia="Arial" w:hAnsi="Arial" w:cs="Arial"/>
          <w:i/>
          <w:sz w:val="24"/>
          <w:szCs w:val="24"/>
        </w:rPr>
        <w:t>.</w:t>
      </w:r>
    </w:p>
    <w:p w:rsidR="00E7507D" w:rsidRDefault="00E7507D">
      <w:pPr>
        <w:spacing w:after="0" w:line="240" w:lineRule="auto"/>
        <w:jc w:val="both"/>
        <w:rPr>
          <w:rFonts w:ascii="Arial" w:eastAsia="Arial" w:hAnsi="Arial" w:cs="Arial"/>
          <w:i/>
          <w:sz w:val="24"/>
          <w:szCs w:val="24"/>
          <w:highlight w:val="lightGray"/>
        </w:rPr>
      </w:pPr>
    </w:p>
    <w:p w:rsidR="00522CB8" w:rsidRDefault="00522CB8" w:rsidP="00522CB8">
      <w:pPr>
        <w:spacing w:after="0" w:line="240" w:lineRule="auto"/>
        <w:jc w:val="both"/>
        <w:rPr>
          <w:rFonts w:ascii="Arial" w:eastAsia="Arial" w:hAnsi="Arial" w:cs="Arial"/>
          <w:i/>
          <w:sz w:val="24"/>
          <w:szCs w:val="24"/>
        </w:rPr>
      </w:pPr>
      <w:r w:rsidRPr="00543B26">
        <w:rPr>
          <w:rFonts w:ascii="Arial" w:eastAsia="Arial" w:hAnsi="Arial" w:cs="Arial"/>
          <w:i/>
          <w:sz w:val="24"/>
          <w:szCs w:val="24"/>
        </w:rPr>
        <w:t xml:space="preserve">Presidente, doy cuenta a usted que dicha moción resultó APROBADA </w:t>
      </w:r>
      <w:r w:rsidRPr="00543B26">
        <w:rPr>
          <w:rFonts w:ascii="Arial" w:eastAsia="Arial" w:hAnsi="Arial" w:cs="Arial"/>
          <w:b/>
          <w:i/>
          <w:sz w:val="24"/>
          <w:szCs w:val="24"/>
          <w:u w:val="single"/>
        </w:rPr>
        <w:t>por unanimidad</w:t>
      </w:r>
      <w:r w:rsidRPr="00543B26">
        <w:rPr>
          <w:rFonts w:ascii="Arial" w:eastAsia="Arial" w:hAnsi="Arial" w:cs="Arial"/>
          <w:i/>
          <w:sz w:val="24"/>
          <w:szCs w:val="24"/>
        </w:rPr>
        <w:t>… Muchas gracias.</w:t>
      </w:r>
    </w:p>
    <w:p w:rsidR="00522CB8" w:rsidRDefault="00522CB8" w:rsidP="00522CB8">
      <w:pPr>
        <w:spacing w:after="0" w:line="240" w:lineRule="auto"/>
        <w:jc w:val="both"/>
        <w:rPr>
          <w:rFonts w:ascii="Arial" w:eastAsia="Arial" w:hAnsi="Arial" w:cs="Arial"/>
          <w:i/>
          <w:sz w:val="24"/>
          <w:szCs w:val="24"/>
        </w:rPr>
      </w:pPr>
    </w:p>
    <w:p w:rsidR="00522CB8" w:rsidRPr="00E7013E" w:rsidRDefault="00522CB8" w:rsidP="00522CB8">
      <w:pPr>
        <w:spacing w:after="0" w:line="240" w:lineRule="auto"/>
        <w:jc w:val="both"/>
        <w:rPr>
          <w:rFonts w:ascii="Arial" w:eastAsia="Arial" w:hAnsi="Arial" w:cs="Arial"/>
          <w:i/>
          <w:sz w:val="24"/>
          <w:szCs w:val="24"/>
        </w:rPr>
      </w:pPr>
      <w:r w:rsidRPr="00E7013E">
        <w:rPr>
          <w:rFonts w:ascii="Arial" w:eastAsia="Arial" w:hAnsi="Arial" w:cs="Arial"/>
          <w:i/>
          <w:sz w:val="24"/>
          <w:szCs w:val="24"/>
        </w:rPr>
        <w:t>ACUERDO: Se aprueba la lectura y aprobación del orden del día de la sesión por</w:t>
      </w:r>
      <w:r>
        <w:rPr>
          <w:rFonts w:ascii="Arial" w:eastAsia="Arial" w:hAnsi="Arial" w:cs="Arial"/>
          <w:i/>
          <w:sz w:val="24"/>
          <w:szCs w:val="24"/>
        </w:rPr>
        <w:t xml:space="preserve"> </w:t>
      </w:r>
      <w:r>
        <w:rPr>
          <w:rFonts w:ascii="Arial" w:eastAsia="Arial" w:hAnsi="Arial" w:cs="Arial"/>
          <w:b/>
          <w:i/>
          <w:sz w:val="24"/>
          <w:szCs w:val="24"/>
        </w:rPr>
        <w:t>u</w:t>
      </w:r>
      <w:r w:rsidRPr="00E7013E">
        <w:rPr>
          <w:rFonts w:ascii="Arial" w:eastAsia="Arial" w:hAnsi="Arial" w:cs="Arial"/>
          <w:b/>
          <w:i/>
          <w:sz w:val="24"/>
          <w:szCs w:val="24"/>
        </w:rPr>
        <w:t>nanimidad.</w:t>
      </w:r>
    </w:p>
    <w:p w:rsidR="00577F24" w:rsidRDefault="00577F24" w:rsidP="00522CB8">
      <w:pPr>
        <w:spacing w:after="0" w:line="240" w:lineRule="auto"/>
        <w:jc w:val="both"/>
        <w:rPr>
          <w:rFonts w:ascii="Arial" w:eastAsia="Arial" w:hAnsi="Arial" w:cs="Arial"/>
          <w:i/>
          <w:sz w:val="24"/>
          <w:szCs w:val="24"/>
          <w:highlight w:val="lightGray"/>
        </w:rPr>
      </w:pPr>
    </w:p>
    <w:p w:rsidR="00E7507D" w:rsidRDefault="004A4334">
      <w:pPr>
        <w:spacing w:after="0" w:line="240" w:lineRule="auto"/>
        <w:jc w:val="both"/>
        <w:rPr>
          <w:rFonts w:ascii="Arial" w:eastAsia="Arial" w:hAnsi="Arial" w:cs="Arial"/>
          <w:sz w:val="24"/>
          <w:szCs w:val="24"/>
        </w:rPr>
      </w:pPr>
      <w:r w:rsidRPr="004A4334">
        <w:rPr>
          <w:rFonts w:ascii="Arial" w:eastAsia="Arial" w:hAnsi="Arial" w:cs="Arial"/>
          <w:b/>
          <w:sz w:val="28"/>
          <w:szCs w:val="24"/>
        </w:rPr>
        <w:t xml:space="preserve">(III) </w:t>
      </w:r>
      <w:r w:rsidR="000B4C20" w:rsidRPr="004A4334">
        <w:rPr>
          <w:rFonts w:ascii="Arial" w:eastAsia="Arial" w:hAnsi="Arial" w:cs="Arial"/>
          <w:b/>
          <w:sz w:val="28"/>
          <w:szCs w:val="24"/>
        </w:rPr>
        <w:t>PRESIDENTE DEL CONSEJO:</w:t>
      </w:r>
      <w:r w:rsidR="000B4C20" w:rsidRPr="004A4334">
        <w:rPr>
          <w:rFonts w:ascii="Arial" w:eastAsia="Arial" w:hAnsi="Arial" w:cs="Arial"/>
          <w:sz w:val="28"/>
          <w:szCs w:val="24"/>
        </w:rPr>
        <w:t xml:space="preserve"> </w:t>
      </w:r>
      <w:r w:rsidR="000B4C20">
        <w:rPr>
          <w:rFonts w:ascii="Arial" w:eastAsia="Arial" w:hAnsi="Arial" w:cs="Arial"/>
          <w:sz w:val="24"/>
          <w:szCs w:val="24"/>
        </w:rPr>
        <w:t xml:space="preserve">Gracias Secretario. Desahogados los dos puntos </w:t>
      </w:r>
      <w:r w:rsidR="00CD6A45">
        <w:rPr>
          <w:rFonts w:ascii="Arial" w:eastAsia="Arial" w:hAnsi="Arial" w:cs="Arial"/>
          <w:sz w:val="24"/>
          <w:szCs w:val="24"/>
        </w:rPr>
        <w:t xml:space="preserve">anteriores </w:t>
      </w:r>
      <w:r w:rsidR="000B4C20">
        <w:rPr>
          <w:rFonts w:ascii="Arial" w:eastAsia="Arial" w:hAnsi="Arial" w:cs="Arial"/>
          <w:sz w:val="24"/>
          <w:szCs w:val="24"/>
        </w:rPr>
        <w:t>de la orden del día, pasamos entonces al trámite del tercer</w:t>
      </w:r>
      <w:r w:rsidR="00CD6A45">
        <w:rPr>
          <w:rFonts w:ascii="Arial" w:eastAsia="Arial" w:hAnsi="Arial" w:cs="Arial"/>
          <w:sz w:val="24"/>
          <w:szCs w:val="24"/>
        </w:rPr>
        <w:t>o</w:t>
      </w:r>
      <w:r w:rsidR="000B4C20">
        <w:rPr>
          <w:rFonts w:ascii="Arial" w:eastAsia="Arial" w:hAnsi="Arial" w:cs="Arial"/>
          <w:sz w:val="24"/>
          <w:szCs w:val="24"/>
        </w:rPr>
        <w:t xml:space="preserve">, relativo a </w:t>
      </w:r>
      <w:r w:rsidR="001042A1">
        <w:rPr>
          <w:rFonts w:ascii="Arial" w:eastAsia="Arial" w:hAnsi="Arial" w:cs="Arial"/>
          <w:sz w:val="24"/>
          <w:szCs w:val="24"/>
        </w:rPr>
        <w:t>la “</w:t>
      </w:r>
      <w:r w:rsidR="001042A1" w:rsidRPr="001042A1">
        <w:rPr>
          <w:rFonts w:ascii="Arial" w:eastAsia="Arial" w:hAnsi="Arial" w:cs="Arial"/>
          <w:i/>
          <w:sz w:val="24"/>
          <w:szCs w:val="24"/>
          <w:lang w:val="es-ES"/>
        </w:rPr>
        <w:t>LECTURA Y EN SU CASO APROBACIÓN DEL ACTA DE LA NOVENA SESIÓN ORDINARIA, CELEBRADA EL DÍA 11 DE NOVIEMBRE DEL AÑO 2020”</w:t>
      </w:r>
      <w:r w:rsidR="001042A1" w:rsidRPr="001042A1">
        <w:rPr>
          <w:rFonts w:ascii="Arial" w:eastAsia="Arial" w:hAnsi="Arial" w:cs="Arial"/>
          <w:sz w:val="24"/>
          <w:szCs w:val="24"/>
        </w:rPr>
        <w:t>,</w:t>
      </w:r>
      <w:r w:rsidR="001042A1">
        <w:rPr>
          <w:rFonts w:ascii="Arial" w:eastAsia="Arial" w:hAnsi="Arial" w:cs="Arial"/>
          <w:sz w:val="24"/>
          <w:szCs w:val="24"/>
        </w:rPr>
        <w:t xml:space="preserve"> cuya </w:t>
      </w:r>
      <w:r w:rsidR="000B4C20">
        <w:rPr>
          <w:rFonts w:ascii="Arial" w:eastAsia="Arial" w:hAnsi="Arial" w:cs="Arial"/>
          <w:b/>
          <w:sz w:val="24"/>
          <w:szCs w:val="24"/>
        </w:rPr>
        <w:t>dispensa de lectura</w:t>
      </w:r>
      <w:r w:rsidR="001042A1">
        <w:rPr>
          <w:rFonts w:ascii="Arial" w:eastAsia="Arial" w:hAnsi="Arial" w:cs="Arial"/>
          <w:sz w:val="24"/>
          <w:szCs w:val="24"/>
        </w:rPr>
        <w:t xml:space="preserve"> ya fue aprobada al inicio de esta Sesión, por lo que se solicita someter a consideración </w:t>
      </w:r>
      <w:r w:rsidR="000B4C20" w:rsidRPr="006D0820">
        <w:rPr>
          <w:rFonts w:ascii="Arial" w:eastAsia="Arial" w:hAnsi="Arial" w:cs="Arial"/>
          <w:b/>
          <w:sz w:val="24"/>
          <w:szCs w:val="24"/>
        </w:rPr>
        <w:t xml:space="preserve">el contenido </w:t>
      </w:r>
      <w:r w:rsidR="000B4C20">
        <w:rPr>
          <w:rFonts w:ascii="Arial" w:eastAsia="Arial" w:hAnsi="Arial" w:cs="Arial"/>
          <w:sz w:val="24"/>
          <w:szCs w:val="24"/>
        </w:rPr>
        <w:t>de esta.</w:t>
      </w:r>
    </w:p>
    <w:p w:rsidR="00E7507D" w:rsidRDefault="00E7507D">
      <w:pPr>
        <w:spacing w:after="0" w:line="240" w:lineRule="auto"/>
        <w:jc w:val="both"/>
        <w:rPr>
          <w:rFonts w:ascii="Arial" w:eastAsia="Arial" w:hAnsi="Arial" w:cs="Arial"/>
          <w:sz w:val="24"/>
          <w:szCs w:val="24"/>
        </w:rPr>
      </w:pPr>
    </w:p>
    <w:p w:rsidR="00E7507D" w:rsidRPr="00522CB8" w:rsidRDefault="000B4C20">
      <w:pPr>
        <w:spacing w:after="0" w:line="240" w:lineRule="auto"/>
        <w:jc w:val="both"/>
        <w:rPr>
          <w:rFonts w:ascii="Arial" w:eastAsia="Arial" w:hAnsi="Arial" w:cs="Arial"/>
          <w:i/>
          <w:iCs/>
          <w:sz w:val="24"/>
          <w:szCs w:val="24"/>
        </w:rPr>
      </w:pPr>
      <w:r w:rsidRPr="00522CB8">
        <w:rPr>
          <w:rFonts w:ascii="Arial" w:eastAsia="Arial" w:hAnsi="Arial" w:cs="Arial"/>
          <w:b/>
          <w:i/>
          <w:iCs/>
          <w:sz w:val="28"/>
          <w:szCs w:val="24"/>
        </w:rPr>
        <w:t>SECRETARIO DE ACUERDOS</w:t>
      </w:r>
      <w:r w:rsidR="007D7521" w:rsidRPr="00522CB8">
        <w:rPr>
          <w:rFonts w:ascii="Arial" w:eastAsia="Arial" w:hAnsi="Arial" w:cs="Arial"/>
          <w:b/>
          <w:i/>
          <w:iCs/>
          <w:sz w:val="28"/>
          <w:szCs w:val="24"/>
        </w:rPr>
        <w:t xml:space="preserve">: </w:t>
      </w:r>
      <w:r w:rsidR="007D7521" w:rsidRPr="007D7521">
        <w:rPr>
          <w:rFonts w:ascii="Arial" w:eastAsia="Arial" w:hAnsi="Arial" w:cs="Arial"/>
          <w:i/>
          <w:iCs/>
          <w:sz w:val="24"/>
          <w:szCs w:val="24"/>
        </w:rPr>
        <w:t>Como</w:t>
      </w:r>
      <w:r w:rsidR="001042A1" w:rsidRPr="00522CB8">
        <w:rPr>
          <w:rFonts w:ascii="Arial" w:eastAsia="Arial" w:hAnsi="Arial" w:cs="Arial"/>
          <w:i/>
          <w:iCs/>
          <w:sz w:val="24"/>
          <w:szCs w:val="24"/>
        </w:rPr>
        <w:t xml:space="preserve"> lo instruye la Presidencia, pregunto a las y los i</w:t>
      </w:r>
      <w:r w:rsidRPr="00522CB8">
        <w:rPr>
          <w:rFonts w:ascii="Arial" w:eastAsia="Arial" w:hAnsi="Arial" w:cs="Arial"/>
          <w:i/>
          <w:iCs/>
          <w:sz w:val="24"/>
          <w:szCs w:val="24"/>
        </w:rPr>
        <w:t xml:space="preserve">ntegrantes del consejo, los que estén a favor de </w:t>
      </w:r>
      <w:r w:rsidR="001042A1" w:rsidRPr="00522CB8">
        <w:rPr>
          <w:rFonts w:ascii="Arial" w:eastAsia="Arial" w:hAnsi="Arial" w:cs="Arial"/>
          <w:b/>
          <w:i/>
          <w:iCs/>
          <w:sz w:val="24"/>
          <w:szCs w:val="24"/>
          <w:u w:val="single"/>
        </w:rPr>
        <w:t>de aprobar el contenido</w:t>
      </w:r>
      <w:r w:rsidR="001451F5" w:rsidRPr="00522CB8">
        <w:rPr>
          <w:rFonts w:ascii="Arial" w:eastAsia="Arial" w:hAnsi="Arial" w:cs="Arial"/>
          <w:i/>
          <w:iCs/>
          <w:sz w:val="24"/>
          <w:szCs w:val="24"/>
          <w:u w:val="single"/>
        </w:rPr>
        <w:t xml:space="preserve"> </w:t>
      </w:r>
      <w:r w:rsidR="001451F5" w:rsidRPr="00522CB8">
        <w:rPr>
          <w:rFonts w:ascii="Arial" w:eastAsia="Arial" w:hAnsi="Arial" w:cs="Arial"/>
          <w:i/>
          <w:iCs/>
          <w:sz w:val="24"/>
          <w:szCs w:val="24"/>
        </w:rPr>
        <w:t>del acta de</w:t>
      </w:r>
      <w:r w:rsidR="00CD6A45" w:rsidRPr="00522CB8">
        <w:rPr>
          <w:rFonts w:ascii="Arial" w:eastAsia="Arial" w:hAnsi="Arial" w:cs="Arial"/>
          <w:i/>
          <w:iCs/>
          <w:sz w:val="24"/>
          <w:szCs w:val="24"/>
        </w:rPr>
        <w:t xml:space="preserve"> la sesión ordinaria de fecha 11 de </w:t>
      </w:r>
      <w:r w:rsidR="0029371E">
        <w:rPr>
          <w:rFonts w:ascii="Arial" w:eastAsia="Arial" w:hAnsi="Arial" w:cs="Arial"/>
          <w:i/>
          <w:iCs/>
          <w:sz w:val="24"/>
          <w:szCs w:val="24"/>
        </w:rPr>
        <w:t xml:space="preserve">noviembre </w:t>
      </w:r>
      <w:r w:rsidR="001451F5" w:rsidRPr="00522CB8">
        <w:rPr>
          <w:rFonts w:ascii="Arial" w:eastAsia="Arial" w:hAnsi="Arial" w:cs="Arial"/>
          <w:i/>
          <w:iCs/>
          <w:sz w:val="24"/>
          <w:szCs w:val="24"/>
        </w:rPr>
        <w:t>de</w:t>
      </w:r>
      <w:r w:rsidR="00CD6A45" w:rsidRPr="00522CB8">
        <w:rPr>
          <w:rFonts w:ascii="Arial" w:eastAsia="Arial" w:hAnsi="Arial" w:cs="Arial"/>
          <w:i/>
          <w:iCs/>
          <w:sz w:val="24"/>
          <w:szCs w:val="24"/>
        </w:rPr>
        <w:t>l año próximo pasado</w:t>
      </w:r>
      <w:r w:rsidRPr="00522CB8">
        <w:rPr>
          <w:rFonts w:ascii="Arial" w:eastAsia="Arial" w:hAnsi="Arial" w:cs="Arial"/>
          <w:i/>
          <w:iCs/>
          <w:sz w:val="24"/>
          <w:szCs w:val="24"/>
        </w:rPr>
        <w:t>, háganlo saber levantando la mano.</w:t>
      </w:r>
    </w:p>
    <w:p w:rsidR="00CD6A45" w:rsidRPr="00522CB8" w:rsidRDefault="00CD6A45">
      <w:pPr>
        <w:spacing w:after="0" w:line="240" w:lineRule="auto"/>
        <w:jc w:val="both"/>
        <w:rPr>
          <w:rFonts w:ascii="Arial" w:eastAsia="Arial" w:hAnsi="Arial" w:cs="Arial"/>
          <w:i/>
          <w:iCs/>
          <w:sz w:val="24"/>
          <w:szCs w:val="24"/>
        </w:rPr>
      </w:pPr>
    </w:p>
    <w:p w:rsidR="0029371E" w:rsidRPr="0066304C" w:rsidRDefault="0029371E" w:rsidP="0029371E">
      <w:pPr>
        <w:pBdr>
          <w:top w:val="nil"/>
          <w:left w:val="nil"/>
          <w:bottom w:val="nil"/>
          <w:right w:val="nil"/>
          <w:between w:val="nil"/>
        </w:pBdr>
        <w:spacing w:after="0" w:line="240" w:lineRule="auto"/>
        <w:jc w:val="both"/>
        <w:rPr>
          <w:rFonts w:ascii="Arial" w:eastAsia="Arial" w:hAnsi="Arial" w:cs="Arial"/>
          <w:i/>
          <w:color w:val="000000"/>
          <w:sz w:val="24"/>
          <w:szCs w:val="24"/>
        </w:rPr>
      </w:pPr>
      <w:r w:rsidRPr="004A1189">
        <w:rPr>
          <w:rFonts w:ascii="Arial" w:eastAsia="Arial" w:hAnsi="Arial" w:cs="Arial"/>
          <w:i/>
          <w:sz w:val="24"/>
          <w:szCs w:val="24"/>
        </w:rPr>
        <w:t xml:space="preserve">I. DR. GUILLERMO RAÚL ZEPEDA LECUONA, DIRECTOR GENERAL DEL INSTITUTO DE JUSTICIA ALTERNATIVA DEL ESTADO DE JALISCO, EN SU CALIDAD DE PRESIDENTE DEL CONSEJO, </w:t>
      </w:r>
      <w:r w:rsidRPr="00522CB8">
        <w:rPr>
          <w:rFonts w:ascii="Arial" w:eastAsia="Arial" w:hAnsi="Arial" w:cs="Arial"/>
          <w:b/>
          <w:i/>
          <w:sz w:val="28"/>
          <w:szCs w:val="24"/>
        </w:rPr>
        <w:t>APROBADO</w:t>
      </w:r>
      <w:r>
        <w:rPr>
          <w:rFonts w:ascii="Arial" w:eastAsia="Arial" w:hAnsi="Arial" w:cs="Arial"/>
          <w:i/>
          <w:sz w:val="24"/>
          <w:szCs w:val="24"/>
        </w:rPr>
        <w:t>.</w:t>
      </w:r>
    </w:p>
    <w:p w:rsidR="0029371E" w:rsidRDefault="0029371E" w:rsidP="0029371E">
      <w:pPr>
        <w:pBdr>
          <w:top w:val="nil"/>
          <w:left w:val="nil"/>
          <w:bottom w:val="nil"/>
          <w:right w:val="nil"/>
          <w:between w:val="nil"/>
        </w:pBdr>
        <w:spacing w:after="0" w:line="240" w:lineRule="auto"/>
        <w:jc w:val="both"/>
        <w:rPr>
          <w:rFonts w:ascii="Arial" w:eastAsia="Arial" w:hAnsi="Arial" w:cs="Arial"/>
          <w:i/>
          <w:color w:val="000000"/>
          <w:sz w:val="24"/>
          <w:szCs w:val="24"/>
          <w:highlight w:val="lightGray"/>
        </w:rPr>
      </w:pPr>
    </w:p>
    <w:p w:rsidR="0029371E" w:rsidRPr="004A1189" w:rsidRDefault="0029371E" w:rsidP="0029371E">
      <w:pPr>
        <w:pBdr>
          <w:top w:val="nil"/>
          <w:left w:val="nil"/>
          <w:bottom w:val="nil"/>
          <w:right w:val="nil"/>
          <w:between w:val="nil"/>
        </w:pBdr>
        <w:spacing w:after="0" w:line="240" w:lineRule="auto"/>
        <w:jc w:val="both"/>
        <w:rPr>
          <w:rFonts w:ascii="Arial" w:eastAsia="Arial" w:hAnsi="Arial" w:cs="Arial"/>
          <w:i/>
          <w:color w:val="000000"/>
          <w:sz w:val="24"/>
          <w:szCs w:val="24"/>
        </w:rPr>
      </w:pPr>
      <w:r w:rsidRPr="004A1189">
        <w:rPr>
          <w:rFonts w:ascii="Arial" w:eastAsia="Arial" w:hAnsi="Arial" w:cs="Arial"/>
          <w:i/>
          <w:color w:val="000000"/>
          <w:sz w:val="24"/>
          <w:szCs w:val="24"/>
        </w:rPr>
        <w:t xml:space="preserve">II. MGDO. DANIEL ESPINOSA LICÓN, PRESIDENTE DEL SUPREMO TRIBUNAL DE JUSTICIA Y DEL CONSEJO DE LA JUDICATURA, AMBOS DEL ESTADO DE JALISCO y REPRESENTANTE DEL PODER JUDICIAL, </w:t>
      </w:r>
      <w:r w:rsidRPr="00522CB8">
        <w:rPr>
          <w:rFonts w:ascii="Arial" w:eastAsia="Arial" w:hAnsi="Arial" w:cs="Arial"/>
          <w:b/>
          <w:i/>
          <w:sz w:val="28"/>
          <w:szCs w:val="24"/>
        </w:rPr>
        <w:t>APROBADO</w:t>
      </w:r>
      <w:r w:rsidRPr="004A1189">
        <w:rPr>
          <w:rFonts w:ascii="Arial" w:eastAsia="Arial" w:hAnsi="Arial" w:cs="Arial"/>
          <w:i/>
          <w:color w:val="000000"/>
          <w:sz w:val="24"/>
          <w:szCs w:val="24"/>
        </w:rPr>
        <w:t>.</w:t>
      </w:r>
    </w:p>
    <w:p w:rsidR="0029371E" w:rsidRPr="00A87FC5" w:rsidRDefault="0029371E" w:rsidP="0029371E">
      <w:pPr>
        <w:pBdr>
          <w:top w:val="nil"/>
          <w:left w:val="nil"/>
          <w:bottom w:val="nil"/>
          <w:right w:val="nil"/>
          <w:between w:val="nil"/>
        </w:pBdr>
        <w:spacing w:after="0" w:line="240" w:lineRule="auto"/>
        <w:jc w:val="both"/>
        <w:rPr>
          <w:rFonts w:ascii="Arial" w:eastAsia="Arial" w:hAnsi="Arial" w:cs="Arial"/>
          <w:i/>
          <w:color w:val="000000"/>
          <w:sz w:val="24"/>
          <w:szCs w:val="24"/>
          <w:highlight w:val="yellow"/>
        </w:rPr>
      </w:pPr>
    </w:p>
    <w:p w:rsidR="0029371E" w:rsidRPr="00DE5A5E" w:rsidRDefault="0029371E" w:rsidP="0029371E">
      <w:pPr>
        <w:pBdr>
          <w:top w:val="nil"/>
          <w:left w:val="nil"/>
          <w:bottom w:val="nil"/>
          <w:right w:val="nil"/>
          <w:between w:val="nil"/>
        </w:pBdr>
        <w:spacing w:after="0" w:line="240" w:lineRule="auto"/>
        <w:jc w:val="both"/>
        <w:rPr>
          <w:rFonts w:ascii="Arial" w:eastAsia="Arial" w:hAnsi="Arial" w:cs="Arial"/>
          <w:i/>
          <w:color w:val="000000"/>
          <w:sz w:val="24"/>
          <w:szCs w:val="24"/>
        </w:rPr>
      </w:pPr>
      <w:r w:rsidRPr="00DE5A5E">
        <w:rPr>
          <w:rFonts w:ascii="Arial" w:eastAsia="Arial" w:hAnsi="Arial" w:cs="Arial"/>
          <w:i/>
          <w:color w:val="000000"/>
          <w:sz w:val="24"/>
          <w:szCs w:val="24"/>
        </w:rPr>
        <w:t xml:space="preserve">III. LIC. PALOMA ROMANA MAGALLANES DE LA ROSA, </w:t>
      </w:r>
      <w:r w:rsidRPr="00DE5A5E">
        <w:rPr>
          <w:rFonts w:ascii="Arial" w:eastAsia="Arial" w:hAnsi="Arial" w:cs="Arial"/>
          <w:color w:val="000000"/>
          <w:sz w:val="24"/>
          <w:szCs w:val="24"/>
        </w:rPr>
        <w:t xml:space="preserve">JUEZA SÉPTIMO DE CONTROL Y JUICIO ORAL DEL PRIMER DISTRITO JUDICIAL DEL ESTADO DE JALISCO, </w:t>
      </w:r>
      <w:r w:rsidRPr="00DE5A5E">
        <w:rPr>
          <w:rFonts w:ascii="Arial" w:eastAsia="Arial" w:hAnsi="Arial" w:cs="Arial"/>
          <w:i/>
          <w:color w:val="000000"/>
          <w:sz w:val="24"/>
          <w:szCs w:val="24"/>
        </w:rPr>
        <w:t xml:space="preserve">REPRESENTANTE DESIGNADA POR EL CONSEJO DE LA JUDICATURA DEL PODER JUDICIAL, </w:t>
      </w:r>
      <w:r w:rsidRPr="00522CB8">
        <w:rPr>
          <w:rFonts w:ascii="Arial" w:eastAsia="Arial" w:hAnsi="Arial" w:cs="Arial"/>
          <w:b/>
          <w:i/>
          <w:sz w:val="28"/>
          <w:szCs w:val="24"/>
        </w:rPr>
        <w:t>APROBADO</w:t>
      </w:r>
      <w:r w:rsidRPr="00DE5A5E">
        <w:rPr>
          <w:rFonts w:ascii="Arial" w:eastAsia="Arial" w:hAnsi="Arial" w:cs="Arial"/>
          <w:i/>
          <w:color w:val="000000"/>
          <w:sz w:val="24"/>
          <w:szCs w:val="24"/>
        </w:rPr>
        <w:t>.</w:t>
      </w:r>
    </w:p>
    <w:p w:rsidR="0029371E" w:rsidRDefault="0029371E" w:rsidP="0029371E">
      <w:pPr>
        <w:pBdr>
          <w:top w:val="nil"/>
          <w:left w:val="nil"/>
          <w:bottom w:val="nil"/>
          <w:right w:val="nil"/>
          <w:between w:val="nil"/>
        </w:pBdr>
        <w:spacing w:after="0" w:line="240" w:lineRule="auto"/>
        <w:jc w:val="both"/>
        <w:rPr>
          <w:rFonts w:ascii="Arial" w:eastAsia="Arial" w:hAnsi="Arial" w:cs="Arial"/>
          <w:i/>
          <w:color w:val="000000"/>
          <w:sz w:val="24"/>
          <w:szCs w:val="24"/>
          <w:highlight w:val="lightGray"/>
        </w:rPr>
      </w:pPr>
    </w:p>
    <w:p w:rsidR="0029371E" w:rsidRPr="00DE5A5E" w:rsidRDefault="0029371E" w:rsidP="0029371E">
      <w:pPr>
        <w:pBdr>
          <w:top w:val="nil"/>
          <w:left w:val="nil"/>
          <w:bottom w:val="nil"/>
          <w:right w:val="nil"/>
          <w:between w:val="nil"/>
        </w:pBdr>
        <w:spacing w:after="0" w:line="240" w:lineRule="auto"/>
        <w:jc w:val="both"/>
        <w:rPr>
          <w:rFonts w:ascii="Arial" w:eastAsia="Arial" w:hAnsi="Arial" w:cs="Arial"/>
          <w:b/>
          <w:bCs/>
          <w:i/>
          <w:color w:val="000000"/>
          <w:sz w:val="24"/>
          <w:szCs w:val="24"/>
        </w:rPr>
      </w:pPr>
      <w:r w:rsidRPr="00DE5A5E">
        <w:rPr>
          <w:rFonts w:ascii="Arial" w:eastAsia="Arial" w:hAnsi="Arial" w:cs="Arial"/>
          <w:i/>
          <w:color w:val="000000"/>
          <w:sz w:val="24"/>
          <w:szCs w:val="24"/>
        </w:rPr>
        <w:t xml:space="preserve">IV. </w:t>
      </w:r>
      <w:r w:rsidRPr="00DE5A5E">
        <w:rPr>
          <w:rFonts w:ascii="Arial" w:eastAsia="Arial" w:hAnsi="Arial" w:cs="Arial"/>
          <w:i/>
          <w:sz w:val="24"/>
          <w:szCs w:val="24"/>
        </w:rPr>
        <w:t>MTRO. JUAN CARLOS MÁRQUEZ ROSAS, PROCURADOR SOCIAL DEL ESTADO Y</w:t>
      </w:r>
      <w:r w:rsidRPr="00DE5A5E">
        <w:rPr>
          <w:rFonts w:ascii="Arial" w:eastAsia="Arial" w:hAnsi="Arial" w:cs="Arial"/>
          <w:i/>
          <w:color w:val="000000"/>
          <w:sz w:val="24"/>
          <w:szCs w:val="24"/>
        </w:rPr>
        <w:t xml:space="preserve"> REPRESENTANTE DEL PODER EJECUTIVO, </w:t>
      </w:r>
      <w:r w:rsidRPr="00522CB8">
        <w:rPr>
          <w:rFonts w:ascii="Arial" w:eastAsia="Arial" w:hAnsi="Arial" w:cs="Arial"/>
          <w:b/>
          <w:i/>
          <w:sz w:val="28"/>
          <w:szCs w:val="24"/>
        </w:rPr>
        <w:t>APROBADO</w:t>
      </w:r>
      <w:r w:rsidRPr="00DE5A5E">
        <w:rPr>
          <w:rFonts w:ascii="Arial" w:eastAsia="Arial" w:hAnsi="Arial" w:cs="Arial"/>
          <w:i/>
          <w:color w:val="000000"/>
          <w:sz w:val="24"/>
          <w:szCs w:val="24"/>
        </w:rPr>
        <w:t>.</w:t>
      </w:r>
    </w:p>
    <w:p w:rsidR="0029371E" w:rsidRPr="00DE5A5E" w:rsidRDefault="0029371E" w:rsidP="0029371E">
      <w:pPr>
        <w:pBdr>
          <w:top w:val="nil"/>
          <w:left w:val="nil"/>
          <w:bottom w:val="nil"/>
          <w:right w:val="nil"/>
          <w:between w:val="nil"/>
        </w:pBdr>
        <w:spacing w:after="0"/>
        <w:jc w:val="both"/>
        <w:rPr>
          <w:rFonts w:ascii="Arial" w:eastAsia="Arial" w:hAnsi="Arial" w:cs="Arial"/>
          <w:i/>
          <w:color w:val="000000"/>
          <w:sz w:val="24"/>
          <w:szCs w:val="24"/>
        </w:rPr>
      </w:pPr>
      <w:r w:rsidRPr="00DE5A5E">
        <w:rPr>
          <w:rFonts w:ascii="Arial" w:eastAsia="Arial" w:hAnsi="Arial" w:cs="Arial"/>
          <w:i/>
          <w:color w:val="000000"/>
          <w:sz w:val="24"/>
          <w:szCs w:val="24"/>
        </w:rPr>
        <w:t xml:space="preserve"> </w:t>
      </w:r>
    </w:p>
    <w:p w:rsidR="0029371E" w:rsidRPr="00DE5A5E" w:rsidRDefault="0029371E" w:rsidP="0029371E">
      <w:pPr>
        <w:pBdr>
          <w:top w:val="nil"/>
          <w:left w:val="nil"/>
          <w:bottom w:val="nil"/>
          <w:right w:val="nil"/>
          <w:between w:val="nil"/>
        </w:pBdr>
        <w:spacing w:after="0"/>
        <w:jc w:val="both"/>
        <w:rPr>
          <w:rFonts w:ascii="Arial" w:eastAsia="Arial" w:hAnsi="Arial" w:cs="Arial"/>
          <w:i/>
          <w:color w:val="000000"/>
          <w:sz w:val="24"/>
          <w:szCs w:val="24"/>
        </w:rPr>
      </w:pPr>
      <w:r w:rsidRPr="00DE5A5E">
        <w:rPr>
          <w:rFonts w:ascii="Arial" w:eastAsia="Arial" w:hAnsi="Arial" w:cs="Arial"/>
          <w:i/>
          <w:color w:val="000000"/>
          <w:sz w:val="24"/>
          <w:szCs w:val="24"/>
        </w:rPr>
        <w:t xml:space="preserve">V. MTRO. LUIS JOAQUÍN MÉNDEZ RUIZ, FISCAL EJECUTIVO DE INVESTIGACIÓN CRIMINAL DE LA FISCALÍA GENERAL DEL ESTADO Y  REPRESENTANTE DEL PODER EJECUTIVO, </w:t>
      </w:r>
      <w:r w:rsidRPr="00522CB8">
        <w:rPr>
          <w:rFonts w:ascii="Arial" w:eastAsia="Arial" w:hAnsi="Arial" w:cs="Arial"/>
          <w:b/>
          <w:i/>
          <w:sz w:val="28"/>
          <w:szCs w:val="24"/>
        </w:rPr>
        <w:t>APROBADO</w:t>
      </w:r>
      <w:r w:rsidRPr="00DE5A5E">
        <w:rPr>
          <w:rFonts w:ascii="Arial" w:eastAsia="Arial" w:hAnsi="Arial" w:cs="Arial"/>
          <w:i/>
          <w:color w:val="000000"/>
          <w:sz w:val="24"/>
          <w:szCs w:val="24"/>
        </w:rPr>
        <w:t>.</w:t>
      </w:r>
    </w:p>
    <w:p w:rsidR="0029371E" w:rsidRPr="00DE5A5E" w:rsidRDefault="0029371E" w:rsidP="0029371E">
      <w:pPr>
        <w:pBdr>
          <w:top w:val="nil"/>
          <w:left w:val="nil"/>
          <w:bottom w:val="nil"/>
          <w:right w:val="nil"/>
          <w:between w:val="nil"/>
        </w:pBdr>
        <w:spacing w:after="0" w:line="240" w:lineRule="auto"/>
        <w:jc w:val="both"/>
        <w:rPr>
          <w:rFonts w:ascii="Arial" w:eastAsia="Arial" w:hAnsi="Arial" w:cs="Arial"/>
          <w:i/>
          <w:color w:val="000000"/>
          <w:sz w:val="24"/>
          <w:szCs w:val="24"/>
        </w:rPr>
      </w:pPr>
    </w:p>
    <w:p w:rsidR="0029371E" w:rsidRPr="00DE5A5E" w:rsidRDefault="0029371E" w:rsidP="0029371E">
      <w:pPr>
        <w:pBdr>
          <w:top w:val="nil"/>
          <w:left w:val="nil"/>
          <w:bottom w:val="nil"/>
          <w:right w:val="nil"/>
          <w:between w:val="nil"/>
        </w:pBdr>
        <w:spacing w:after="0" w:line="240" w:lineRule="auto"/>
        <w:jc w:val="both"/>
        <w:rPr>
          <w:rFonts w:ascii="Arial" w:eastAsia="Arial" w:hAnsi="Arial" w:cs="Arial"/>
          <w:i/>
          <w:sz w:val="24"/>
          <w:szCs w:val="24"/>
        </w:rPr>
      </w:pPr>
      <w:r w:rsidRPr="00DE5A5E">
        <w:rPr>
          <w:rFonts w:ascii="Arial" w:eastAsia="Arial" w:hAnsi="Arial" w:cs="Arial"/>
          <w:i/>
          <w:sz w:val="24"/>
          <w:szCs w:val="24"/>
        </w:rPr>
        <w:t>VI.- LIC. GERARDO AGUILAR FLORES, REPRESENTANTE SUPLENTE DESIGNADO DEL PODER LEGISLATIVO DE LA COMISIÓN DE PUNTOS</w:t>
      </w:r>
      <w:r>
        <w:rPr>
          <w:rFonts w:ascii="Arial" w:eastAsia="Arial" w:hAnsi="Arial" w:cs="Arial"/>
          <w:i/>
          <w:sz w:val="24"/>
          <w:szCs w:val="24"/>
        </w:rPr>
        <w:t xml:space="preserve"> CONSTITUCIONALES Y ELECTORALES, </w:t>
      </w:r>
      <w:r w:rsidRPr="00522CB8">
        <w:rPr>
          <w:rFonts w:ascii="Arial" w:eastAsia="Arial" w:hAnsi="Arial" w:cs="Arial"/>
          <w:b/>
          <w:i/>
          <w:sz w:val="28"/>
          <w:szCs w:val="24"/>
        </w:rPr>
        <w:t>APROBADO</w:t>
      </w:r>
      <w:r>
        <w:rPr>
          <w:rFonts w:ascii="Arial" w:eastAsia="Arial" w:hAnsi="Arial" w:cs="Arial"/>
          <w:i/>
          <w:sz w:val="24"/>
          <w:szCs w:val="24"/>
        </w:rPr>
        <w:t>.</w:t>
      </w:r>
    </w:p>
    <w:p w:rsidR="0029371E" w:rsidRPr="00DE5A5E" w:rsidRDefault="0029371E" w:rsidP="0029371E">
      <w:pPr>
        <w:pBdr>
          <w:top w:val="nil"/>
          <w:left w:val="nil"/>
          <w:bottom w:val="nil"/>
          <w:right w:val="nil"/>
          <w:between w:val="nil"/>
        </w:pBdr>
        <w:spacing w:after="0" w:line="240" w:lineRule="auto"/>
        <w:jc w:val="both"/>
        <w:rPr>
          <w:rFonts w:ascii="Arial" w:eastAsia="Arial" w:hAnsi="Arial" w:cs="Arial"/>
          <w:i/>
          <w:sz w:val="24"/>
          <w:szCs w:val="24"/>
        </w:rPr>
      </w:pPr>
    </w:p>
    <w:p w:rsidR="0029371E" w:rsidRPr="00DE5A5E" w:rsidRDefault="0029371E" w:rsidP="0029371E">
      <w:pPr>
        <w:pBdr>
          <w:top w:val="nil"/>
          <w:left w:val="nil"/>
          <w:bottom w:val="nil"/>
          <w:right w:val="nil"/>
          <w:between w:val="nil"/>
        </w:pBdr>
        <w:spacing w:after="0" w:line="240" w:lineRule="auto"/>
        <w:jc w:val="both"/>
        <w:rPr>
          <w:rFonts w:ascii="Arial" w:eastAsia="Arial" w:hAnsi="Arial" w:cs="Arial"/>
          <w:i/>
          <w:sz w:val="24"/>
          <w:szCs w:val="24"/>
        </w:rPr>
      </w:pPr>
      <w:r w:rsidRPr="00DE5A5E">
        <w:rPr>
          <w:rFonts w:ascii="Arial" w:eastAsia="Arial" w:hAnsi="Arial" w:cs="Arial"/>
          <w:i/>
          <w:color w:val="000000"/>
          <w:sz w:val="24"/>
          <w:szCs w:val="24"/>
        </w:rPr>
        <w:t xml:space="preserve">VII.- DIPUTADO  </w:t>
      </w:r>
      <w:hyperlink r:id="rId9">
        <w:r w:rsidRPr="00DE5A5E">
          <w:rPr>
            <w:rFonts w:ascii="Arial" w:eastAsia="Arial" w:hAnsi="Arial" w:cs="Arial"/>
            <w:i/>
            <w:color w:val="000000"/>
            <w:sz w:val="24"/>
            <w:szCs w:val="24"/>
          </w:rPr>
          <w:t>EDGAR ENRIQUE VELÁZQUEZ GONZÁLEZ</w:t>
        </w:r>
      </w:hyperlink>
      <w:r w:rsidRPr="00DE5A5E">
        <w:rPr>
          <w:rFonts w:ascii="Arial" w:eastAsia="Arial" w:hAnsi="Arial" w:cs="Arial"/>
          <w:i/>
          <w:color w:val="000000"/>
          <w:sz w:val="24"/>
          <w:szCs w:val="24"/>
        </w:rPr>
        <w:t>, PRESIDEN</w:t>
      </w:r>
      <w:r>
        <w:rPr>
          <w:rFonts w:ascii="Arial" w:eastAsia="Arial" w:hAnsi="Arial" w:cs="Arial"/>
          <w:i/>
          <w:color w:val="000000"/>
          <w:sz w:val="24"/>
          <w:szCs w:val="24"/>
        </w:rPr>
        <w:t>TE</w:t>
      </w:r>
      <w:r w:rsidRPr="00DE5A5E">
        <w:rPr>
          <w:rFonts w:ascii="Arial" w:eastAsia="Arial" w:hAnsi="Arial" w:cs="Arial"/>
          <w:i/>
          <w:color w:val="000000"/>
          <w:sz w:val="24"/>
          <w:szCs w:val="24"/>
        </w:rPr>
        <w:t xml:space="preserve"> DE LA COMISIÓN LEGISLATIVA DE SEGURIDAD Y JUSTICIA DE LA LXII LEGISLATURA DEL CONGRESO DEL ESTADO DE JALISCO Y </w:t>
      </w:r>
      <w:r w:rsidRPr="00DE5A5E">
        <w:rPr>
          <w:rFonts w:ascii="Arial" w:eastAsia="Arial" w:hAnsi="Arial" w:cs="Arial"/>
          <w:i/>
          <w:sz w:val="24"/>
          <w:szCs w:val="24"/>
        </w:rPr>
        <w:t>REPR</w:t>
      </w:r>
      <w:r>
        <w:rPr>
          <w:rFonts w:ascii="Arial" w:eastAsia="Arial" w:hAnsi="Arial" w:cs="Arial"/>
          <w:i/>
          <w:sz w:val="24"/>
          <w:szCs w:val="24"/>
        </w:rPr>
        <w:t xml:space="preserve">ESENTANTE DEL PODER LEGISLATIVO, </w:t>
      </w:r>
      <w:r w:rsidRPr="00522CB8">
        <w:rPr>
          <w:rFonts w:ascii="Arial" w:eastAsia="Arial" w:hAnsi="Arial" w:cs="Arial"/>
          <w:b/>
          <w:i/>
          <w:sz w:val="28"/>
          <w:szCs w:val="24"/>
        </w:rPr>
        <w:t>APROBADO</w:t>
      </w:r>
      <w:r>
        <w:rPr>
          <w:rFonts w:ascii="Arial" w:eastAsia="Arial" w:hAnsi="Arial" w:cs="Arial"/>
          <w:i/>
          <w:sz w:val="24"/>
          <w:szCs w:val="24"/>
        </w:rPr>
        <w:t>.</w:t>
      </w:r>
    </w:p>
    <w:p w:rsidR="00E7507D" w:rsidRPr="00522CB8" w:rsidRDefault="00E7507D">
      <w:pPr>
        <w:spacing w:after="0" w:line="240" w:lineRule="auto"/>
        <w:jc w:val="both"/>
        <w:rPr>
          <w:rFonts w:ascii="Arial" w:eastAsia="Arial" w:hAnsi="Arial" w:cs="Arial"/>
          <w:i/>
          <w:iCs/>
          <w:sz w:val="24"/>
          <w:szCs w:val="24"/>
        </w:rPr>
      </w:pPr>
      <w:bookmarkStart w:id="4" w:name="_30j0zll" w:colFirst="0" w:colLast="0"/>
      <w:bookmarkEnd w:id="4"/>
    </w:p>
    <w:p w:rsidR="001042A1" w:rsidRPr="001042A1" w:rsidRDefault="007350B8">
      <w:pPr>
        <w:spacing w:after="0" w:line="240" w:lineRule="auto"/>
        <w:jc w:val="both"/>
        <w:rPr>
          <w:rFonts w:ascii="Arial" w:eastAsia="Arial" w:hAnsi="Arial" w:cs="Arial"/>
          <w:i/>
          <w:iCs/>
          <w:sz w:val="24"/>
          <w:szCs w:val="24"/>
        </w:rPr>
      </w:pPr>
      <w:r w:rsidRPr="00522CB8">
        <w:rPr>
          <w:rFonts w:ascii="Arial" w:eastAsia="Arial" w:hAnsi="Arial" w:cs="Arial"/>
          <w:i/>
          <w:iCs/>
          <w:sz w:val="24"/>
          <w:szCs w:val="24"/>
        </w:rPr>
        <w:t xml:space="preserve">Le informo </w:t>
      </w:r>
      <w:r w:rsidR="001042A1" w:rsidRPr="00522CB8">
        <w:rPr>
          <w:rFonts w:ascii="Arial" w:eastAsia="Arial" w:hAnsi="Arial" w:cs="Arial"/>
          <w:i/>
          <w:iCs/>
          <w:sz w:val="24"/>
          <w:szCs w:val="24"/>
        </w:rPr>
        <w:t>Presidente</w:t>
      </w:r>
      <w:r w:rsidRPr="00522CB8">
        <w:rPr>
          <w:rFonts w:ascii="Arial" w:eastAsia="Arial" w:hAnsi="Arial" w:cs="Arial"/>
          <w:i/>
          <w:iCs/>
          <w:sz w:val="24"/>
          <w:szCs w:val="24"/>
        </w:rPr>
        <w:t xml:space="preserve"> que </w:t>
      </w:r>
      <w:r w:rsidR="001042A1" w:rsidRPr="00522CB8">
        <w:rPr>
          <w:rFonts w:ascii="Arial" w:eastAsia="Arial" w:hAnsi="Arial" w:cs="Arial"/>
          <w:i/>
          <w:iCs/>
          <w:sz w:val="24"/>
          <w:szCs w:val="24"/>
        </w:rPr>
        <w:t>el punto de acuerdo relativo a la</w:t>
      </w:r>
      <w:r w:rsidR="001042A1" w:rsidRPr="00522CB8">
        <w:rPr>
          <w:rFonts w:ascii="Arial" w:eastAsia="Arial" w:hAnsi="Arial" w:cs="Arial"/>
          <w:b/>
          <w:i/>
          <w:iCs/>
          <w:sz w:val="24"/>
          <w:szCs w:val="24"/>
        </w:rPr>
        <w:t xml:space="preserve"> </w:t>
      </w:r>
      <w:r w:rsidR="001042A1" w:rsidRPr="00522CB8">
        <w:rPr>
          <w:rFonts w:ascii="Arial" w:eastAsia="Arial" w:hAnsi="Arial" w:cs="Arial"/>
          <w:sz w:val="24"/>
          <w:szCs w:val="24"/>
        </w:rPr>
        <w:t>“</w:t>
      </w:r>
      <w:r w:rsidR="001042A1" w:rsidRPr="00522CB8">
        <w:rPr>
          <w:rFonts w:ascii="Arial" w:eastAsia="Arial" w:hAnsi="Arial" w:cs="Arial"/>
          <w:i/>
          <w:sz w:val="24"/>
          <w:szCs w:val="24"/>
          <w:lang w:val="es-ES"/>
        </w:rPr>
        <w:t>LECTURA Y EN SU CASO APROBACIÓN DEL ACTA DE LA NOVENA SESIÓN ORDINARIA, CELEBRADA EL DÍA 11 DE NOVIEMBRE DEL AÑO 2020”</w:t>
      </w:r>
      <w:r w:rsidR="0029371E">
        <w:rPr>
          <w:rFonts w:ascii="Arial" w:eastAsia="Arial" w:hAnsi="Arial" w:cs="Arial"/>
          <w:sz w:val="24"/>
          <w:szCs w:val="24"/>
        </w:rPr>
        <w:t xml:space="preserve">, resultó APROBADO POR </w:t>
      </w:r>
      <w:r w:rsidR="001042A1" w:rsidRPr="00F50CF9">
        <w:rPr>
          <w:rFonts w:ascii="Arial" w:eastAsia="Arial" w:hAnsi="Arial" w:cs="Arial"/>
          <w:b/>
          <w:sz w:val="24"/>
          <w:szCs w:val="24"/>
        </w:rPr>
        <w:t>UNANIMIDAD</w:t>
      </w:r>
      <w:r w:rsidR="0029371E">
        <w:rPr>
          <w:rFonts w:ascii="Arial" w:eastAsia="Arial" w:hAnsi="Arial" w:cs="Arial"/>
          <w:sz w:val="24"/>
          <w:szCs w:val="24"/>
        </w:rPr>
        <w:t xml:space="preserve"> </w:t>
      </w:r>
      <w:r w:rsidR="001042A1" w:rsidRPr="00522CB8">
        <w:rPr>
          <w:rFonts w:ascii="Arial" w:eastAsia="Arial" w:hAnsi="Arial" w:cs="Arial"/>
          <w:sz w:val="24"/>
          <w:szCs w:val="24"/>
        </w:rPr>
        <w:t>de VOTOS de las y los consejeros.</w:t>
      </w:r>
    </w:p>
    <w:p w:rsidR="00E7507D" w:rsidRDefault="00E7507D">
      <w:pPr>
        <w:spacing w:after="0" w:line="240" w:lineRule="auto"/>
        <w:jc w:val="both"/>
        <w:rPr>
          <w:rFonts w:ascii="Arial" w:eastAsia="Arial" w:hAnsi="Arial" w:cs="Arial"/>
          <w:sz w:val="24"/>
          <w:szCs w:val="24"/>
        </w:rPr>
      </w:pPr>
      <w:bookmarkStart w:id="5" w:name="_1fob9te" w:colFirst="0" w:colLast="0"/>
      <w:bookmarkEnd w:id="5"/>
    </w:p>
    <w:p w:rsidR="0029371E" w:rsidRDefault="0029371E">
      <w:pPr>
        <w:spacing w:after="0" w:line="240" w:lineRule="auto"/>
        <w:jc w:val="both"/>
        <w:rPr>
          <w:rFonts w:ascii="Arial" w:eastAsia="Arial" w:hAnsi="Arial" w:cs="Arial"/>
          <w:sz w:val="24"/>
          <w:szCs w:val="24"/>
        </w:rPr>
      </w:pPr>
      <w:r w:rsidRPr="00E7013E">
        <w:rPr>
          <w:rFonts w:ascii="Arial" w:eastAsia="Arial" w:hAnsi="Arial" w:cs="Arial"/>
          <w:i/>
          <w:sz w:val="24"/>
          <w:szCs w:val="24"/>
        </w:rPr>
        <w:lastRenderedPageBreak/>
        <w:t>ACUERDO:</w:t>
      </w:r>
      <w:r>
        <w:rPr>
          <w:rFonts w:ascii="Arial" w:eastAsia="Arial" w:hAnsi="Arial" w:cs="Arial"/>
          <w:i/>
          <w:sz w:val="24"/>
          <w:szCs w:val="24"/>
        </w:rPr>
        <w:t xml:space="preserve"> Se aprueba la </w:t>
      </w:r>
      <w:r w:rsidRPr="00522CB8">
        <w:rPr>
          <w:rFonts w:ascii="Arial" w:eastAsia="Arial" w:hAnsi="Arial" w:cs="Arial"/>
          <w:sz w:val="24"/>
          <w:szCs w:val="24"/>
        </w:rPr>
        <w:t>“</w:t>
      </w:r>
      <w:r w:rsidRPr="00522CB8">
        <w:rPr>
          <w:rFonts w:ascii="Arial" w:eastAsia="Arial" w:hAnsi="Arial" w:cs="Arial"/>
          <w:i/>
          <w:sz w:val="24"/>
          <w:szCs w:val="24"/>
          <w:lang w:val="es-ES"/>
        </w:rPr>
        <w:t>LECTURA Y EN SU CASO APROBACIÓN DEL ACTA DE LA NOVENA SESIÓN ORDINARIA, CELEBRADA EL DÍA 11 DE NOVIEMBRE DEL AÑO 2020”</w:t>
      </w:r>
      <w:r w:rsidR="002757B0">
        <w:rPr>
          <w:rFonts w:ascii="Arial" w:eastAsia="Arial" w:hAnsi="Arial" w:cs="Arial"/>
          <w:i/>
          <w:sz w:val="24"/>
          <w:szCs w:val="24"/>
          <w:lang w:val="es-ES"/>
        </w:rPr>
        <w:t xml:space="preserve"> por </w:t>
      </w:r>
      <w:r w:rsidR="002757B0" w:rsidRPr="002757B0">
        <w:rPr>
          <w:rFonts w:ascii="Arial" w:eastAsia="Arial" w:hAnsi="Arial" w:cs="Arial"/>
          <w:b/>
          <w:i/>
          <w:sz w:val="24"/>
          <w:szCs w:val="24"/>
          <w:lang w:val="es-ES"/>
        </w:rPr>
        <w:t>UNAIMIDAD</w:t>
      </w:r>
      <w:r w:rsidR="002757B0">
        <w:rPr>
          <w:rFonts w:ascii="Arial" w:eastAsia="Arial" w:hAnsi="Arial" w:cs="Arial"/>
          <w:i/>
          <w:sz w:val="24"/>
          <w:szCs w:val="24"/>
          <w:lang w:val="es-ES"/>
        </w:rPr>
        <w:t>.</w:t>
      </w:r>
    </w:p>
    <w:p w:rsidR="0029371E" w:rsidRDefault="0029371E">
      <w:pPr>
        <w:spacing w:after="0" w:line="240" w:lineRule="auto"/>
        <w:jc w:val="both"/>
        <w:rPr>
          <w:rFonts w:ascii="Arial" w:eastAsia="Arial" w:hAnsi="Arial" w:cs="Arial"/>
          <w:sz w:val="24"/>
          <w:szCs w:val="24"/>
        </w:rPr>
      </w:pPr>
    </w:p>
    <w:p w:rsidR="0029371E" w:rsidRDefault="0029371E">
      <w:pPr>
        <w:spacing w:after="0" w:line="240" w:lineRule="auto"/>
        <w:jc w:val="both"/>
        <w:rPr>
          <w:rFonts w:ascii="Arial" w:eastAsia="Arial" w:hAnsi="Arial" w:cs="Arial"/>
          <w:i/>
          <w:color w:val="000000"/>
          <w:sz w:val="24"/>
          <w:szCs w:val="24"/>
        </w:rPr>
      </w:pPr>
      <w:r w:rsidRPr="0029371E">
        <w:rPr>
          <w:rFonts w:ascii="Arial" w:eastAsia="Arial" w:hAnsi="Arial" w:cs="Arial"/>
          <w:b/>
          <w:i/>
          <w:color w:val="000000"/>
          <w:sz w:val="28"/>
          <w:szCs w:val="24"/>
        </w:rPr>
        <w:t>MGDO. DANIEL ESPINOSA LICÓN:</w:t>
      </w:r>
      <w:r>
        <w:rPr>
          <w:rFonts w:ascii="Arial" w:eastAsia="Arial" w:hAnsi="Arial" w:cs="Arial"/>
          <w:b/>
          <w:i/>
          <w:color w:val="000000"/>
          <w:sz w:val="28"/>
          <w:szCs w:val="24"/>
        </w:rPr>
        <w:t xml:space="preserve"> </w:t>
      </w:r>
      <w:r w:rsidRPr="0029371E">
        <w:rPr>
          <w:rFonts w:ascii="Arial" w:eastAsia="Arial" w:hAnsi="Arial" w:cs="Arial"/>
          <w:i/>
          <w:color w:val="000000"/>
          <w:sz w:val="24"/>
          <w:szCs w:val="24"/>
        </w:rPr>
        <w:t>Sr. Secretario</w:t>
      </w:r>
      <w:r>
        <w:rPr>
          <w:rFonts w:ascii="Arial" w:eastAsia="Arial" w:hAnsi="Arial" w:cs="Arial"/>
          <w:i/>
          <w:color w:val="000000"/>
          <w:sz w:val="24"/>
          <w:szCs w:val="24"/>
        </w:rPr>
        <w:t>, sólo quiero decir que mi voto es en abstención, tomando en consideración que no participe en la elaboración de la misma.</w:t>
      </w:r>
    </w:p>
    <w:p w:rsidR="0029371E" w:rsidRDefault="0029371E">
      <w:pPr>
        <w:spacing w:after="0" w:line="240" w:lineRule="auto"/>
        <w:jc w:val="both"/>
        <w:rPr>
          <w:rFonts w:ascii="Arial" w:eastAsia="Arial" w:hAnsi="Arial" w:cs="Arial"/>
          <w:b/>
          <w:sz w:val="28"/>
          <w:szCs w:val="24"/>
        </w:rPr>
      </w:pPr>
    </w:p>
    <w:p w:rsidR="0029371E" w:rsidRPr="0029371E" w:rsidRDefault="0029371E">
      <w:pPr>
        <w:spacing w:after="0" w:line="240" w:lineRule="auto"/>
        <w:jc w:val="both"/>
        <w:rPr>
          <w:rFonts w:ascii="Arial" w:eastAsia="Arial" w:hAnsi="Arial" w:cs="Arial"/>
          <w:b/>
          <w:sz w:val="28"/>
          <w:szCs w:val="24"/>
        </w:rPr>
      </w:pPr>
      <w:r w:rsidRPr="00522CB8">
        <w:rPr>
          <w:rFonts w:ascii="Arial" w:eastAsia="Arial" w:hAnsi="Arial" w:cs="Arial"/>
          <w:b/>
          <w:i/>
          <w:iCs/>
          <w:sz w:val="28"/>
          <w:szCs w:val="24"/>
        </w:rPr>
        <w:t>SECRETARIO DE ACUERDOS:</w:t>
      </w:r>
      <w:r>
        <w:rPr>
          <w:rFonts w:ascii="Arial" w:eastAsia="Arial" w:hAnsi="Arial" w:cs="Arial"/>
          <w:b/>
          <w:i/>
          <w:iCs/>
          <w:sz w:val="28"/>
          <w:szCs w:val="24"/>
        </w:rPr>
        <w:t xml:space="preserve"> </w:t>
      </w:r>
      <w:r>
        <w:rPr>
          <w:rFonts w:ascii="Arial" w:eastAsia="Arial" w:hAnsi="Arial" w:cs="Arial"/>
          <w:i/>
          <w:iCs/>
          <w:sz w:val="24"/>
          <w:szCs w:val="24"/>
        </w:rPr>
        <w:t>Doy cuenta de lo que nos pro</w:t>
      </w:r>
      <w:r w:rsidRPr="0029371E">
        <w:rPr>
          <w:rFonts w:ascii="Arial" w:eastAsia="Arial" w:hAnsi="Arial" w:cs="Arial"/>
          <w:i/>
          <w:iCs/>
          <w:sz w:val="24"/>
          <w:szCs w:val="24"/>
        </w:rPr>
        <w:t>pone el Presidente D</w:t>
      </w:r>
      <w:r>
        <w:rPr>
          <w:rFonts w:ascii="Arial" w:eastAsia="Arial" w:hAnsi="Arial" w:cs="Arial"/>
          <w:i/>
          <w:iCs/>
          <w:sz w:val="24"/>
          <w:szCs w:val="24"/>
        </w:rPr>
        <w:t>ANIEL ESPINOS</w:t>
      </w:r>
      <w:r w:rsidRPr="0029371E">
        <w:rPr>
          <w:rFonts w:ascii="Arial" w:eastAsia="Arial" w:hAnsi="Arial" w:cs="Arial"/>
          <w:i/>
          <w:iCs/>
          <w:sz w:val="24"/>
          <w:szCs w:val="24"/>
        </w:rPr>
        <w:t>A LICÓN, queda registrado.</w:t>
      </w:r>
    </w:p>
    <w:p w:rsidR="0029371E" w:rsidRDefault="0029371E">
      <w:pPr>
        <w:spacing w:after="0" w:line="240" w:lineRule="auto"/>
        <w:jc w:val="both"/>
        <w:rPr>
          <w:rFonts w:ascii="Arial" w:eastAsia="Arial" w:hAnsi="Arial" w:cs="Arial"/>
          <w:sz w:val="24"/>
          <w:szCs w:val="24"/>
        </w:rPr>
      </w:pPr>
    </w:p>
    <w:p w:rsidR="007350B8" w:rsidRPr="006C3453" w:rsidRDefault="007350B8" w:rsidP="007350B8">
      <w:pPr>
        <w:tabs>
          <w:tab w:val="num" w:pos="720"/>
        </w:tabs>
        <w:jc w:val="both"/>
        <w:rPr>
          <w:rFonts w:ascii="Arial" w:eastAsia="Arial" w:hAnsi="Arial" w:cs="Arial"/>
          <w:sz w:val="24"/>
          <w:szCs w:val="24"/>
        </w:rPr>
      </w:pPr>
      <w:r w:rsidRPr="007350B8">
        <w:rPr>
          <w:rFonts w:ascii="Arial" w:eastAsia="Arial" w:hAnsi="Arial" w:cs="Arial"/>
          <w:b/>
          <w:sz w:val="28"/>
          <w:szCs w:val="24"/>
        </w:rPr>
        <w:t xml:space="preserve">(IV) </w:t>
      </w:r>
      <w:r w:rsidR="007968A8" w:rsidRPr="007350B8">
        <w:rPr>
          <w:rFonts w:ascii="Arial" w:eastAsia="Arial" w:hAnsi="Arial" w:cs="Arial"/>
          <w:b/>
          <w:sz w:val="28"/>
          <w:szCs w:val="24"/>
        </w:rPr>
        <w:t>PRESIDENTE DEL CONSEJO</w:t>
      </w:r>
      <w:r w:rsidR="007968A8" w:rsidRPr="007350B8">
        <w:rPr>
          <w:rFonts w:ascii="Arial" w:eastAsia="Arial" w:hAnsi="Arial" w:cs="Arial"/>
          <w:sz w:val="28"/>
          <w:szCs w:val="24"/>
        </w:rPr>
        <w:t xml:space="preserve">: </w:t>
      </w:r>
      <w:r w:rsidR="007968A8">
        <w:rPr>
          <w:rFonts w:ascii="Arial" w:eastAsia="Arial" w:hAnsi="Arial" w:cs="Arial"/>
          <w:sz w:val="24"/>
          <w:szCs w:val="24"/>
        </w:rPr>
        <w:t xml:space="preserve">Gracias </w:t>
      </w:r>
      <w:r w:rsidR="00230E9A">
        <w:rPr>
          <w:rFonts w:ascii="Arial" w:eastAsia="Arial" w:hAnsi="Arial" w:cs="Arial"/>
          <w:sz w:val="24"/>
          <w:szCs w:val="24"/>
        </w:rPr>
        <w:t>Secretario</w:t>
      </w:r>
      <w:r w:rsidR="007968A8">
        <w:rPr>
          <w:rFonts w:ascii="Arial" w:eastAsia="Arial" w:hAnsi="Arial" w:cs="Arial"/>
          <w:sz w:val="24"/>
          <w:szCs w:val="24"/>
        </w:rPr>
        <w:t>, para</w:t>
      </w:r>
      <w:r w:rsidR="005E1EBD">
        <w:rPr>
          <w:rFonts w:ascii="Arial" w:eastAsia="Arial" w:hAnsi="Arial" w:cs="Arial"/>
          <w:sz w:val="24"/>
          <w:szCs w:val="24"/>
        </w:rPr>
        <w:t xml:space="preserve"> el</w:t>
      </w:r>
      <w:r w:rsidR="007968A8">
        <w:rPr>
          <w:rFonts w:ascii="Arial" w:eastAsia="Arial" w:hAnsi="Arial" w:cs="Arial"/>
          <w:sz w:val="24"/>
          <w:szCs w:val="24"/>
        </w:rPr>
        <w:t xml:space="preserve"> </w:t>
      </w:r>
      <w:r w:rsidR="001D50B0">
        <w:rPr>
          <w:rFonts w:ascii="Arial" w:eastAsia="Arial" w:hAnsi="Arial" w:cs="Arial"/>
          <w:sz w:val="24"/>
          <w:szCs w:val="24"/>
        </w:rPr>
        <w:t>desa</w:t>
      </w:r>
      <w:r>
        <w:rPr>
          <w:rFonts w:ascii="Arial" w:eastAsia="Arial" w:hAnsi="Arial" w:cs="Arial"/>
          <w:sz w:val="24"/>
          <w:szCs w:val="24"/>
        </w:rPr>
        <w:t>hogo</w:t>
      </w:r>
      <w:r w:rsidR="001D50B0">
        <w:rPr>
          <w:rFonts w:ascii="Arial" w:eastAsia="Arial" w:hAnsi="Arial" w:cs="Arial"/>
          <w:sz w:val="24"/>
          <w:szCs w:val="24"/>
        </w:rPr>
        <w:t xml:space="preserve"> d</w:t>
      </w:r>
      <w:r w:rsidR="007968A8">
        <w:rPr>
          <w:rFonts w:ascii="Arial" w:eastAsia="Arial" w:hAnsi="Arial" w:cs="Arial"/>
          <w:sz w:val="24"/>
          <w:szCs w:val="24"/>
        </w:rPr>
        <w:t xml:space="preserve">el punto número </w:t>
      </w:r>
      <w:r>
        <w:rPr>
          <w:rFonts w:ascii="Arial" w:eastAsia="Arial" w:hAnsi="Arial" w:cs="Arial"/>
          <w:sz w:val="24"/>
          <w:szCs w:val="24"/>
        </w:rPr>
        <w:t xml:space="preserve">IV CUARTO: “PRESENTACÓN Y EN SU CASO APROBACIÓN DEL CALENDARIO OFICIAL DE LABORES DEL INSTITUTO DE JUSTICIA ALTERNATIVA DEL ESTADO DE JALISCO PARA EL AÑO 2021” se les envió </w:t>
      </w:r>
      <w:r w:rsidR="00B262EE">
        <w:rPr>
          <w:rFonts w:ascii="Arial" w:eastAsia="Arial" w:hAnsi="Arial" w:cs="Arial"/>
          <w:sz w:val="24"/>
          <w:szCs w:val="24"/>
        </w:rPr>
        <w:t xml:space="preserve"> la propuesta del  mismo p</w:t>
      </w:r>
      <w:r>
        <w:rPr>
          <w:rFonts w:ascii="Arial" w:eastAsia="Arial" w:hAnsi="Arial" w:cs="Arial"/>
          <w:sz w:val="24"/>
          <w:szCs w:val="24"/>
        </w:rPr>
        <w:t>ara este año 202</w:t>
      </w:r>
      <w:r w:rsidR="00B262EE">
        <w:rPr>
          <w:rFonts w:ascii="Arial" w:eastAsia="Arial" w:hAnsi="Arial" w:cs="Arial"/>
          <w:sz w:val="24"/>
          <w:szCs w:val="24"/>
        </w:rPr>
        <w:t>1</w:t>
      </w:r>
      <w:r>
        <w:rPr>
          <w:rFonts w:ascii="Arial" w:eastAsia="Arial" w:hAnsi="Arial" w:cs="Arial"/>
          <w:sz w:val="24"/>
          <w:szCs w:val="24"/>
        </w:rPr>
        <w:t>, en el cual básicamente están marcados como inhábiles, además de los correspondientes a las diferentes efemérides que marca la Ley Federal del Trabajo, se prevén como inhábiles</w:t>
      </w:r>
      <w:r>
        <w:rPr>
          <w:rFonts w:ascii="Arial" w:eastAsia="Arial" w:hAnsi="Arial" w:cs="Arial"/>
          <w:b/>
          <w:bCs/>
          <w:sz w:val="24"/>
          <w:szCs w:val="24"/>
        </w:rPr>
        <w:t xml:space="preserve"> </w:t>
      </w:r>
      <w:r w:rsidRPr="00B400F3">
        <w:rPr>
          <w:rFonts w:ascii="Arial" w:eastAsia="Arial" w:hAnsi="Arial" w:cs="Arial"/>
          <w:bCs/>
          <w:sz w:val="24"/>
          <w:szCs w:val="24"/>
        </w:rPr>
        <w:t>los siguientes:</w:t>
      </w:r>
      <w:r w:rsidRPr="00B400F3">
        <w:rPr>
          <w:rFonts w:ascii="Arial" w:eastAsia="Arial" w:hAnsi="Arial" w:cs="Arial"/>
          <w:sz w:val="24"/>
          <w:szCs w:val="24"/>
        </w:rPr>
        <w:t xml:space="preserve"> </w:t>
      </w:r>
      <w:r>
        <w:rPr>
          <w:rFonts w:ascii="Arial" w:eastAsia="Arial" w:hAnsi="Arial" w:cs="Arial"/>
          <w:bCs/>
          <w:sz w:val="24"/>
          <w:szCs w:val="24"/>
        </w:rPr>
        <w:t>1 de enero, 1</w:t>
      </w:r>
      <w:r w:rsidRPr="00B400F3">
        <w:rPr>
          <w:rFonts w:ascii="Arial" w:eastAsia="Arial" w:hAnsi="Arial" w:cs="Arial"/>
          <w:bCs/>
          <w:sz w:val="24"/>
          <w:szCs w:val="24"/>
        </w:rPr>
        <w:t xml:space="preserve"> de febrero, 1</w:t>
      </w:r>
      <w:r>
        <w:rPr>
          <w:rFonts w:ascii="Arial" w:eastAsia="Arial" w:hAnsi="Arial" w:cs="Arial"/>
          <w:bCs/>
          <w:sz w:val="24"/>
          <w:szCs w:val="24"/>
        </w:rPr>
        <w:t>5</w:t>
      </w:r>
      <w:r w:rsidRPr="00B400F3">
        <w:rPr>
          <w:rFonts w:ascii="Arial" w:eastAsia="Arial" w:hAnsi="Arial" w:cs="Arial"/>
          <w:bCs/>
          <w:sz w:val="24"/>
          <w:szCs w:val="24"/>
        </w:rPr>
        <w:t xml:space="preserve"> de marzo, del 1 al 10 de mayo (relativo al Periodo de Descanso), del 16 al 31 de Julio (Periodo Vacacional), 16 de septiembre, 28 de s</w:t>
      </w:r>
      <w:r>
        <w:rPr>
          <w:rFonts w:ascii="Arial" w:eastAsia="Arial" w:hAnsi="Arial" w:cs="Arial"/>
          <w:bCs/>
          <w:sz w:val="24"/>
          <w:szCs w:val="24"/>
        </w:rPr>
        <w:t>eptiembre, 12 de octubre, 2 y 15</w:t>
      </w:r>
      <w:r w:rsidRPr="00B400F3">
        <w:rPr>
          <w:rFonts w:ascii="Arial" w:eastAsia="Arial" w:hAnsi="Arial" w:cs="Arial"/>
          <w:bCs/>
          <w:sz w:val="24"/>
          <w:szCs w:val="24"/>
        </w:rPr>
        <w:t xml:space="preserve"> de noviembre, y del 16 al 31 de diciembre (concerniente al Periodo Vacacional).</w:t>
      </w:r>
    </w:p>
    <w:p w:rsidR="007350B8" w:rsidRDefault="007350B8" w:rsidP="007350B8">
      <w:pPr>
        <w:jc w:val="both"/>
        <w:rPr>
          <w:rFonts w:ascii="Arial" w:eastAsia="Arial" w:hAnsi="Arial" w:cs="Arial"/>
          <w:sz w:val="24"/>
          <w:szCs w:val="24"/>
        </w:rPr>
      </w:pPr>
      <w:r>
        <w:rPr>
          <w:rFonts w:ascii="Arial" w:eastAsia="Arial" w:hAnsi="Arial" w:cs="Arial"/>
          <w:sz w:val="24"/>
          <w:szCs w:val="24"/>
        </w:rPr>
        <w:t>Si los presentes tienen algún comentario, en caso contrario, le solicito atentamente al Secretario de Acuerdos someta a votación la presente moción.</w:t>
      </w:r>
    </w:p>
    <w:p w:rsidR="007350B8" w:rsidRDefault="007350B8" w:rsidP="007350B8">
      <w:pPr>
        <w:pStyle w:val="Sinespaciado"/>
      </w:pPr>
    </w:p>
    <w:p w:rsidR="007350B8" w:rsidRPr="002757B0" w:rsidRDefault="007350B8" w:rsidP="007350B8">
      <w:pPr>
        <w:jc w:val="both"/>
        <w:rPr>
          <w:rFonts w:ascii="Arial" w:eastAsia="Arial" w:hAnsi="Arial" w:cs="Arial"/>
          <w:i/>
          <w:sz w:val="24"/>
          <w:szCs w:val="24"/>
        </w:rPr>
      </w:pPr>
      <w:r w:rsidRPr="002757B0">
        <w:rPr>
          <w:rFonts w:ascii="Arial" w:eastAsia="Arial" w:hAnsi="Arial" w:cs="Arial"/>
          <w:b/>
          <w:i/>
          <w:sz w:val="28"/>
          <w:szCs w:val="24"/>
        </w:rPr>
        <w:t>SECRETARIO DE ACUERDOS</w:t>
      </w:r>
      <w:r w:rsidR="00B050B0" w:rsidRPr="002757B0">
        <w:rPr>
          <w:rFonts w:ascii="Arial" w:eastAsia="Arial" w:hAnsi="Arial" w:cs="Arial"/>
          <w:b/>
          <w:i/>
          <w:sz w:val="28"/>
          <w:szCs w:val="24"/>
        </w:rPr>
        <w:t>:</w:t>
      </w:r>
      <w:r w:rsidRPr="002757B0">
        <w:rPr>
          <w:rFonts w:ascii="Arial" w:eastAsia="Arial" w:hAnsi="Arial" w:cs="Arial"/>
          <w:b/>
          <w:i/>
          <w:sz w:val="28"/>
          <w:szCs w:val="24"/>
        </w:rPr>
        <w:t xml:space="preserve"> </w:t>
      </w:r>
      <w:r w:rsidR="00436CF2" w:rsidRPr="002757B0">
        <w:rPr>
          <w:rFonts w:ascii="Arial" w:eastAsia="Arial" w:hAnsi="Arial" w:cs="Arial"/>
          <w:i/>
          <w:sz w:val="24"/>
          <w:szCs w:val="24"/>
        </w:rPr>
        <w:t>Se pregunta a las y los consejeros</w:t>
      </w:r>
      <w:r w:rsidRPr="002757B0">
        <w:rPr>
          <w:rFonts w:ascii="Arial" w:eastAsia="Arial" w:hAnsi="Arial" w:cs="Arial"/>
          <w:i/>
          <w:sz w:val="24"/>
          <w:szCs w:val="24"/>
        </w:rPr>
        <w:t xml:space="preserve"> que estén de acuerdo con lo anterior sírvanse de favor levantar su mano.</w:t>
      </w:r>
    </w:p>
    <w:p w:rsidR="00230E9A" w:rsidRPr="0066304C" w:rsidRDefault="00230E9A" w:rsidP="00230E9A">
      <w:pPr>
        <w:pBdr>
          <w:top w:val="nil"/>
          <w:left w:val="nil"/>
          <w:bottom w:val="nil"/>
          <w:right w:val="nil"/>
          <w:between w:val="nil"/>
        </w:pBdr>
        <w:spacing w:after="0" w:line="240" w:lineRule="auto"/>
        <w:jc w:val="both"/>
        <w:rPr>
          <w:rFonts w:ascii="Arial" w:eastAsia="Arial" w:hAnsi="Arial" w:cs="Arial"/>
          <w:i/>
          <w:color w:val="000000"/>
          <w:sz w:val="24"/>
          <w:szCs w:val="24"/>
        </w:rPr>
      </w:pPr>
      <w:r w:rsidRPr="004A1189">
        <w:rPr>
          <w:rFonts w:ascii="Arial" w:eastAsia="Arial" w:hAnsi="Arial" w:cs="Arial"/>
          <w:i/>
          <w:sz w:val="24"/>
          <w:szCs w:val="24"/>
        </w:rPr>
        <w:t xml:space="preserve">I. DR. GUILLERMO RAÚL ZEPEDA LECUONA, DIRECTOR GENERAL DEL INSTITUTO DE JUSTICIA ALTERNATIVA DEL ESTADO DE JALISCO, EN SU CALIDAD DE PRESIDENTE DEL CONSEJO, </w:t>
      </w:r>
      <w:r w:rsidRPr="00522CB8">
        <w:rPr>
          <w:rFonts w:ascii="Arial" w:eastAsia="Arial" w:hAnsi="Arial" w:cs="Arial"/>
          <w:b/>
          <w:i/>
          <w:sz w:val="28"/>
          <w:szCs w:val="24"/>
        </w:rPr>
        <w:t>APROBADO</w:t>
      </w:r>
      <w:r>
        <w:rPr>
          <w:rFonts w:ascii="Arial" w:eastAsia="Arial" w:hAnsi="Arial" w:cs="Arial"/>
          <w:i/>
          <w:sz w:val="24"/>
          <w:szCs w:val="24"/>
        </w:rPr>
        <w:t>.</w:t>
      </w:r>
    </w:p>
    <w:p w:rsidR="00230E9A" w:rsidRDefault="00230E9A" w:rsidP="00230E9A">
      <w:pPr>
        <w:pBdr>
          <w:top w:val="nil"/>
          <w:left w:val="nil"/>
          <w:bottom w:val="nil"/>
          <w:right w:val="nil"/>
          <w:between w:val="nil"/>
        </w:pBdr>
        <w:spacing w:after="0" w:line="240" w:lineRule="auto"/>
        <w:jc w:val="both"/>
        <w:rPr>
          <w:rFonts w:ascii="Arial" w:eastAsia="Arial" w:hAnsi="Arial" w:cs="Arial"/>
          <w:i/>
          <w:color w:val="000000"/>
          <w:sz w:val="24"/>
          <w:szCs w:val="24"/>
          <w:highlight w:val="lightGray"/>
        </w:rPr>
      </w:pPr>
    </w:p>
    <w:p w:rsidR="00230E9A" w:rsidRPr="004A1189" w:rsidRDefault="00230E9A" w:rsidP="00230E9A">
      <w:pPr>
        <w:pBdr>
          <w:top w:val="nil"/>
          <w:left w:val="nil"/>
          <w:bottom w:val="nil"/>
          <w:right w:val="nil"/>
          <w:between w:val="nil"/>
        </w:pBdr>
        <w:spacing w:after="0" w:line="240" w:lineRule="auto"/>
        <w:jc w:val="both"/>
        <w:rPr>
          <w:rFonts w:ascii="Arial" w:eastAsia="Arial" w:hAnsi="Arial" w:cs="Arial"/>
          <w:i/>
          <w:color w:val="000000"/>
          <w:sz w:val="24"/>
          <w:szCs w:val="24"/>
        </w:rPr>
      </w:pPr>
      <w:r w:rsidRPr="004A1189">
        <w:rPr>
          <w:rFonts w:ascii="Arial" w:eastAsia="Arial" w:hAnsi="Arial" w:cs="Arial"/>
          <w:i/>
          <w:color w:val="000000"/>
          <w:sz w:val="24"/>
          <w:szCs w:val="24"/>
        </w:rPr>
        <w:t xml:space="preserve">II. MGDO. DANIEL ESPINOSA LICÓN, PRESIDENTE DEL SUPREMO TRIBUNAL DE JUSTICIA Y DEL CONSEJO DE LA JUDICATURA, AMBOS DEL ESTADO DE JALISCO y REPRESENTANTE DEL PODER JUDICIAL, </w:t>
      </w:r>
      <w:r w:rsidRPr="00522CB8">
        <w:rPr>
          <w:rFonts w:ascii="Arial" w:eastAsia="Arial" w:hAnsi="Arial" w:cs="Arial"/>
          <w:b/>
          <w:i/>
          <w:sz w:val="28"/>
          <w:szCs w:val="24"/>
        </w:rPr>
        <w:t>APROBADO</w:t>
      </w:r>
      <w:r w:rsidRPr="004A1189">
        <w:rPr>
          <w:rFonts w:ascii="Arial" w:eastAsia="Arial" w:hAnsi="Arial" w:cs="Arial"/>
          <w:i/>
          <w:color w:val="000000"/>
          <w:sz w:val="24"/>
          <w:szCs w:val="24"/>
        </w:rPr>
        <w:t>.</w:t>
      </w:r>
    </w:p>
    <w:p w:rsidR="00230E9A" w:rsidRPr="00A87FC5" w:rsidRDefault="00230E9A" w:rsidP="00230E9A">
      <w:pPr>
        <w:pBdr>
          <w:top w:val="nil"/>
          <w:left w:val="nil"/>
          <w:bottom w:val="nil"/>
          <w:right w:val="nil"/>
          <w:between w:val="nil"/>
        </w:pBdr>
        <w:spacing w:after="0" w:line="240" w:lineRule="auto"/>
        <w:jc w:val="both"/>
        <w:rPr>
          <w:rFonts w:ascii="Arial" w:eastAsia="Arial" w:hAnsi="Arial" w:cs="Arial"/>
          <w:i/>
          <w:color w:val="000000"/>
          <w:sz w:val="24"/>
          <w:szCs w:val="24"/>
          <w:highlight w:val="yellow"/>
        </w:rPr>
      </w:pPr>
    </w:p>
    <w:p w:rsidR="00230E9A" w:rsidRPr="00DE5A5E" w:rsidRDefault="00230E9A" w:rsidP="00230E9A">
      <w:pPr>
        <w:pBdr>
          <w:top w:val="nil"/>
          <w:left w:val="nil"/>
          <w:bottom w:val="nil"/>
          <w:right w:val="nil"/>
          <w:between w:val="nil"/>
        </w:pBdr>
        <w:spacing w:after="0" w:line="240" w:lineRule="auto"/>
        <w:jc w:val="both"/>
        <w:rPr>
          <w:rFonts w:ascii="Arial" w:eastAsia="Arial" w:hAnsi="Arial" w:cs="Arial"/>
          <w:i/>
          <w:color w:val="000000"/>
          <w:sz w:val="24"/>
          <w:szCs w:val="24"/>
        </w:rPr>
      </w:pPr>
      <w:r w:rsidRPr="00DE5A5E">
        <w:rPr>
          <w:rFonts w:ascii="Arial" w:eastAsia="Arial" w:hAnsi="Arial" w:cs="Arial"/>
          <w:i/>
          <w:color w:val="000000"/>
          <w:sz w:val="24"/>
          <w:szCs w:val="24"/>
        </w:rPr>
        <w:t xml:space="preserve">III. LIC. PALOMA ROMANA MAGALLANES DE LA ROSA, </w:t>
      </w:r>
      <w:r w:rsidRPr="00DE5A5E">
        <w:rPr>
          <w:rFonts w:ascii="Arial" w:eastAsia="Arial" w:hAnsi="Arial" w:cs="Arial"/>
          <w:color w:val="000000"/>
          <w:sz w:val="24"/>
          <w:szCs w:val="24"/>
        </w:rPr>
        <w:t xml:space="preserve">JUEZA SÉPTIMO DE CONTROL Y JUICIO ORAL DEL PRIMER DISTRITO JUDICIAL DEL ESTADO DE </w:t>
      </w:r>
      <w:r w:rsidRPr="00DE5A5E">
        <w:rPr>
          <w:rFonts w:ascii="Arial" w:eastAsia="Arial" w:hAnsi="Arial" w:cs="Arial"/>
          <w:color w:val="000000"/>
          <w:sz w:val="24"/>
          <w:szCs w:val="24"/>
        </w:rPr>
        <w:lastRenderedPageBreak/>
        <w:t xml:space="preserve">JALISCO, </w:t>
      </w:r>
      <w:r w:rsidRPr="00DE5A5E">
        <w:rPr>
          <w:rFonts w:ascii="Arial" w:eastAsia="Arial" w:hAnsi="Arial" w:cs="Arial"/>
          <w:i/>
          <w:color w:val="000000"/>
          <w:sz w:val="24"/>
          <w:szCs w:val="24"/>
        </w:rPr>
        <w:t xml:space="preserve">REPRESENTANTE DESIGNADA POR EL CONSEJO DE LA JUDICATURA DEL PODER JUDICIAL, </w:t>
      </w:r>
      <w:r w:rsidRPr="00522CB8">
        <w:rPr>
          <w:rFonts w:ascii="Arial" w:eastAsia="Arial" w:hAnsi="Arial" w:cs="Arial"/>
          <w:b/>
          <w:i/>
          <w:sz w:val="28"/>
          <w:szCs w:val="24"/>
        </w:rPr>
        <w:t>APROBADO</w:t>
      </w:r>
      <w:r w:rsidRPr="00DE5A5E">
        <w:rPr>
          <w:rFonts w:ascii="Arial" w:eastAsia="Arial" w:hAnsi="Arial" w:cs="Arial"/>
          <w:i/>
          <w:color w:val="000000"/>
          <w:sz w:val="24"/>
          <w:szCs w:val="24"/>
        </w:rPr>
        <w:t>.</w:t>
      </w:r>
    </w:p>
    <w:p w:rsidR="00230E9A" w:rsidRDefault="00230E9A" w:rsidP="00230E9A">
      <w:pPr>
        <w:pBdr>
          <w:top w:val="nil"/>
          <w:left w:val="nil"/>
          <w:bottom w:val="nil"/>
          <w:right w:val="nil"/>
          <w:between w:val="nil"/>
        </w:pBdr>
        <w:spacing w:after="0" w:line="240" w:lineRule="auto"/>
        <w:jc w:val="both"/>
        <w:rPr>
          <w:rFonts w:ascii="Arial" w:eastAsia="Arial" w:hAnsi="Arial" w:cs="Arial"/>
          <w:i/>
          <w:color w:val="000000"/>
          <w:sz w:val="24"/>
          <w:szCs w:val="24"/>
          <w:highlight w:val="lightGray"/>
        </w:rPr>
      </w:pPr>
    </w:p>
    <w:p w:rsidR="00230E9A" w:rsidRPr="00DE5A5E" w:rsidRDefault="00230E9A" w:rsidP="00230E9A">
      <w:pPr>
        <w:pBdr>
          <w:top w:val="nil"/>
          <w:left w:val="nil"/>
          <w:bottom w:val="nil"/>
          <w:right w:val="nil"/>
          <w:between w:val="nil"/>
        </w:pBdr>
        <w:spacing w:after="0" w:line="240" w:lineRule="auto"/>
        <w:jc w:val="both"/>
        <w:rPr>
          <w:rFonts w:ascii="Arial" w:eastAsia="Arial" w:hAnsi="Arial" w:cs="Arial"/>
          <w:b/>
          <w:bCs/>
          <w:i/>
          <w:color w:val="000000"/>
          <w:sz w:val="24"/>
          <w:szCs w:val="24"/>
        </w:rPr>
      </w:pPr>
      <w:r w:rsidRPr="00DE5A5E">
        <w:rPr>
          <w:rFonts w:ascii="Arial" w:eastAsia="Arial" w:hAnsi="Arial" w:cs="Arial"/>
          <w:i/>
          <w:color w:val="000000"/>
          <w:sz w:val="24"/>
          <w:szCs w:val="24"/>
        </w:rPr>
        <w:t xml:space="preserve">IV. </w:t>
      </w:r>
      <w:r w:rsidRPr="00DE5A5E">
        <w:rPr>
          <w:rFonts w:ascii="Arial" w:eastAsia="Arial" w:hAnsi="Arial" w:cs="Arial"/>
          <w:i/>
          <w:sz w:val="24"/>
          <w:szCs w:val="24"/>
        </w:rPr>
        <w:t>MTRO. JUAN CARLOS MÁRQUEZ ROSAS, PROCURADOR SOCIAL DEL ESTADO Y</w:t>
      </w:r>
      <w:r w:rsidRPr="00DE5A5E">
        <w:rPr>
          <w:rFonts w:ascii="Arial" w:eastAsia="Arial" w:hAnsi="Arial" w:cs="Arial"/>
          <w:i/>
          <w:color w:val="000000"/>
          <w:sz w:val="24"/>
          <w:szCs w:val="24"/>
        </w:rPr>
        <w:t xml:space="preserve"> REPRESENTANTE DEL PODER EJECUTIVO, </w:t>
      </w:r>
      <w:r w:rsidRPr="00522CB8">
        <w:rPr>
          <w:rFonts w:ascii="Arial" w:eastAsia="Arial" w:hAnsi="Arial" w:cs="Arial"/>
          <w:b/>
          <w:i/>
          <w:sz w:val="28"/>
          <w:szCs w:val="24"/>
        </w:rPr>
        <w:t>APROBADO</w:t>
      </w:r>
      <w:r w:rsidRPr="00DE5A5E">
        <w:rPr>
          <w:rFonts w:ascii="Arial" w:eastAsia="Arial" w:hAnsi="Arial" w:cs="Arial"/>
          <w:i/>
          <w:color w:val="000000"/>
          <w:sz w:val="24"/>
          <w:szCs w:val="24"/>
        </w:rPr>
        <w:t>.</w:t>
      </w:r>
    </w:p>
    <w:p w:rsidR="00230E9A" w:rsidRPr="00DE5A5E" w:rsidRDefault="00230E9A" w:rsidP="00230E9A">
      <w:pPr>
        <w:pBdr>
          <w:top w:val="nil"/>
          <w:left w:val="nil"/>
          <w:bottom w:val="nil"/>
          <w:right w:val="nil"/>
          <w:between w:val="nil"/>
        </w:pBdr>
        <w:spacing w:after="0"/>
        <w:jc w:val="both"/>
        <w:rPr>
          <w:rFonts w:ascii="Arial" w:eastAsia="Arial" w:hAnsi="Arial" w:cs="Arial"/>
          <w:i/>
          <w:color w:val="000000"/>
          <w:sz w:val="24"/>
          <w:szCs w:val="24"/>
        </w:rPr>
      </w:pPr>
      <w:r w:rsidRPr="00DE5A5E">
        <w:rPr>
          <w:rFonts w:ascii="Arial" w:eastAsia="Arial" w:hAnsi="Arial" w:cs="Arial"/>
          <w:i/>
          <w:color w:val="000000"/>
          <w:sz w:val="24"/>
          <w:szCs w:val="24"/>
        </w:rPr>
        <w:t xml:space="preserve"> </w:t>
      </w:r>
    </w:p>
    <w:p w:rsidR="00230E9A" w:rsidRPr="00DE5A5E" w:rsidRDefault="00230E9A" w:rsidP="00230E9A">
      <w:pPr>
        <w:pBdr>
          <w:top w:val="nil"/>
          <w:left w:val="nil"/>
          <w:bottom w:val="nil"/>
          <w:right w:val="nil"/>
          <w:between w:val="nil"/>
        </w:pBdr>
        <w:spacing w:after="0"/>
        <w:jc w:val="both"/>
        <w:rPr>
          <w:rFonts w:ascii="Arial" w:eastAsia="Arial" w:hAnsi="Arial" w:cs="Arial"/>
          <w:i/>
          <w:color w:val="000000"/>
          <w:sz w:val="24"/>
          <w:szCs w:val="24"/>
        </w:rPr>
      </w:pPr>
      <w:r w:rsidRPr="00DE5A5E">
        <w:rPr>
          <w:rFonts w:ascii="Arial" w:eastAsia="Arial" w:hAnsi="Arial" w:cs="Arial"/>
          <w:i/>
          <w:color w:val="000000"/>
          <w:sz w:val="24"/>
          <w:szCs w:val="24"/>
        </w:rPr>
        <w:t xml:space="preserve">V. MTRO. LUIS JOAQUÍN MÉNDEZ RUIZ, FISCAL EJECUTIVO DE INVESTIGACIÓN CRIMINAL DE LA FISCALÍA GENERAL DEL ESTADO Y  REPRESENTANTE DEL PODER EJECUTIVO, </w:t>
      </w:r>
      <w:r w:rsidRPr="00522CB8">
        <w:rPr>
          <w:rFonts w:ascii="Arial" w:eastAsia="Arial" w:hAnsi="Arial" w:cs="Arial"/>
          <w:b/>
          <w:i/>
          <w:sz w:val="28"/>
          <w:szCs w:val="24"/>
        </w:rPr>
        <w:t>APROBADO</w:t>
      </w:r>
      <w:r w:rsidRPr="00DE5A5E">
        <w:rPr>
          <w:rFonts w:ascii="Arial" w:eastAsia="Arial" w:hAnsi="Arial" w:cs="Arial"/>
          <w:i/>
          <w:color w:val="000000"/>
          <w:sz w:val="24"/>
          <w:szCs w:val="24"/>
        </w:rPr>
        <w:t>.</w:t>
      </w:r>
    </w:p>
    <w:p w:rsidR="00230E9A" w:rsidRPr="00DE5A5E" w:rsidRDefault="00230E9A" w:rsidP="00230E9A">
      <w:pPr>
        <w:pBdr>
          <w:top w:val="nil"/>
          <w:left w:val="nil"/>
          <w:bottom w:val="nil"/>
          <w:right w:val="nil"/>
          <w:between w:val="nil"/>
        </w:pBdr>
        <w:spacing w:after="0" w:line="240" w:lineRule="auto"/>
        <w:jc w:val="both"/>
        <w:rPr>
          <w:rFonts w:ascii="Arial" w:eastAsia="Arial" w:hAnsi="Arial" w:cs="Arial"/>
          <w:i/>
          <w:color w:val="000000"/>
          <w:sz w:val="24"/>
          <w:szCs w:val="24"/>
        </w:rPr>
      </w:pPr>
    </w:p>
    <w:p w:rsidR="00230E9A" w:rsidRPr="00DE5A5E" w:rsidRDefault="00230E9A" w:rsidP="00230E9A">
      <w:pPr>
        <w:pBdr>
          <w:top w:val="nil"/>
          <w:left w:val="nil"/>
          <w:bottom w:val="nil"/>
          <w:right w:val="nil"/>
          <w:between w:val="nil"/>
        </w:pBdr>
        <w:spacing w:after="0" w:line="240" w:lineRule="auto"/>
        <w:jc w:val="both"/>
        <w:rPr>
          <w:rFonts w:ascii="Arial" w:eastAsia="Arial" w:hAnsi="Arial" w:cs="Arial"/>
          <w:i/>
          <w:sz w:val="24"/>
          <w:szCs w:val="24"/>
        </w:rPr>
      </w:pPr>
      <w:r w:rsidRPr="00DE5A5E">
        <w:rPr>
          <w:rFonts w:ascii="Arial" w:eastAsia="Arial" w:hAnsi="Arial" w:cs="Arial"/>
          <w:i/>
          <w:sz w:val="24"/>
          <w:szCs w:val="24"/>
        </w:rPr>
        <w:t>VI.- LIC. GERARDO AGUILAR FLORES, REPRESENTANTE SUPLENTE DESIGNADO DEL PODER LEGISLATIVO DE LA COMISIÓN DE PUNTOS</w:t>
      </w:r>
      <w:r>
        <w:rPr>
          <w:rFonts w:ascii="Arial" w:eastAsia="Arial" w:hAnsi="Arial" w:cs="Arial"/>
          <w:i/>
          <w:sz w:val="24"/>
          <w:szCs w:val="24"/>
        </w:rPr>
        <w:t xml:space="preserve"> CONSTITUCIONALES Y ELECTORALES, </w:t>
      </w:r>
      <w:r w:rsidRPr="00522CB8">
        <w:rPr>
          <w:rFonts w:ascii="Arial" w:eastAsia="Arial" w:hAnsi="Arial" w:cs="Arial"/>
          <w:b/>
          <w:i/>
          <w:sz w:val="28"/>
          <w:szCs w:val="24"/>
        </w:rPr>
        <w:t>APROBADO</w:t>
      </w:r>
      <w:r>
        <w:rPr>
          <w:rFonts w:ascii="Arial" w:eastAsia="Arial" w:hAnsi="Arial" w:cs="Arial"/>
          <w:i/>
          <w:sz w:val="24"/>
          <w:szCs w:val="24"/>
        </w:rPr>
        <w:t>.</w:t>
      </w:r>
    </w:p>
    <w:p w:rsidR="00230E9A" w:rsidRPr="00DE5A5E" w:rsidRDefault="00230E9A" w:rsidP="00230E9A">
      <w:pPr>
        <w:pBdr>
          <w:top w:val="nil"/>
          <w:left w:val="nil"/>
          <w:bottom w:val="nil"/>
          <w:right w:val="nil"/>
          <w:between w:val="nil"/>
        </w:pBdr>
        <w:spacing w:after="0" w:line="240" w:lineRule="auto"/>
        <w:jc w:val="both"/>
        <w:rPr>
          <w:rFonts w:ascii="Arial" w:eastAsia="Arial" w:hAnsi="Arial" w:cs="Arial"/>
          <w:i/>
          <w:sz w:val="24"/>
          <w:szCs w:val="24"/>
        </w:rPr>
      </w:pPr>
    </w:p>
    <w:p w:rsidR="00230E9A" w:rsidRPr="00DE5A5E" w:rsidRDefault="00230E9A" w:rsidP="00230E9A">
      <w:pPr>
        <w:pBdr>
          <w:top w:val="nil"/>
          <w:left w:val="nil"/>
          <w:bottom w:val="nil"/>
          <w:right w:val="nil"/>
          <w:between w:val="nil"/>
        </w:pBdr>
        <w:spacing w:after="0" w:line="240" w:lineRule="auto"/>
        <w:jc w:val="both"/>
        <w:rPr>
          <w:rFonts w:ascii="Arial" w:eastAsia="Arial" w:hAnsi="Arial" w:cs="Arial"/>
          <w:i/>
          <w:sz w:val="24"/>
          <w:szCs w:val="24"/>
        </w:rPr>
      </w:pPr>
      <w:r w:rsidRPr="00DE5A5E">
        <w:rPr>
          <w:rFonts w:ascii="Arial" w:eastAsia="Arial" w:hAnsi="Arial" w:cs="Arial"/>
          <w:i/>
          <w:color w:val="000000"/>
          <w:sz w:val="24"/>
          <w:szCs w:val="24"/>
        </w:rPr>
        <w:t xml:space="preserve">VII.- DIPUTADO  </w:t>
      </w:r>
      <w:hyperlink r:id="rId10">
        <w:r w:rsidRPr="00DE5A5E">
          <w:rPr>
            <w:rFonts w:ascii="Arial" w:eastAsia="Arial" w:hAnsi="Arial" w:cs="Arial"/>
            <w:i/>
            <w:color w:val="000000"/>
            <w:sz w:val="24"/>
            <w:szCs w:val="24"/>
          </w:rPr>
          <w:t>EDGAR ENRIQUE VELÁZQUEZ GONZÁLEZ</w:t>
        </w:r>
      </w:hyperlink>
      <w:r w:rsidRPr="00DE5A5E">
        <w:rPr>
          <w:rFonts w:ascii="Arial" w:eastAsia="Arial" w:hAnsi="Arial" w:cs="Arial"/>
          <w:i/>
          <w:color w:val="000000"/>
          <w:sz w:val="24"/>
          <w:szCs w:val="24"/>
        </w:rPr>
        <w:t>, PRESIDEN</w:t>
      </w:r>
      <w:r>
        <w:rPr>
          <w:rFonts w:ascii="Arial" w:eastAsia="Arial" w:hAnsi="Arial" w:cs="Arial"/>
          <w:i/>
          <w:color w:val="000000"/>
          <w:sz w:val="24"/>
          <w:szCs w:val="24"/>
        </w:rPr>
        <w:t>TE</w:t>
      </w:r>
      <w:r w:rsidRPr="00DE5A5E">
        <w:rPr>
          <w:rFonts w:ascii="Arial" w:eastAsia="Arial" w:hAnsi="Arial" w:cs="Arial"/>
          <w:i/>
          <w:color w:val="000000"/>
          <w:sz w:val="24"/>
          <w:szCs w:val="24"/>
        </w:rPr>
        <w:t xml:space="preserve"> DE LA COMISIÓN LEGISLATIVA DE SEGURIDAD Y JUSTICIA DE LA LXII LEGISLATURA DEL CONGRESO DEL ESTADO DE JALISCO Y </w:t>
      </w:r>
      <w:r w:rsidRPr="00DE5A5E">
        <w:rPr>
          <w:rFonts w:ascii="Arial" w:eastAsia="Arial" w:hAnsi="Arial" w:cs="Arial"/>
          <w:i/>
          <w:sz w:val="24"/>
          <w:szCs w:val="24"/>
        </w:rPr>
        <w:t>REPR</w:t>
      </w:r>
      <w:r>
        <w:rPr>
          <w:rFonts w:ascii="Arial" w:eastAsia="Arial" w:hAnsi="Arial" w:cs="Arial"/>
          <w:i/>
          <w:sz w:val="24"/>
          <w:szCs w:val="24"/>
        </w:rPr>
        <w:t xml:space="preserve">ESENTANTE DEL PODER LEGISLATIVO, </w:t>
      </w:r>
      <w:r w:rsidRPr="00522CB8">
        <w:rPr>
          <w:rFonts w:ascii="Arial" w:eastAsia="Arial" w:hAnsi="Arial" w:cs="Arial"/>
          <w:b/>
          <w:i/>
          <w:sz w:val="28"/>
          <w:szCs w:val="24"/>
        </w:rPr>
        <w:t>APROBADO</w:t>
      </w:r>
      <w:r>
        <w:rPr>
          <w:rFonts w:ascii="Arial" w:eastAsia="Arial" w:hAnsi="Arial" w:cs="Arial"/>
          <w:i/>
          <w:sz w:val="24"/>
          <w:szCs w:val="24"/>
        </w:rPr>
        <w:t>.</w:t>
      </w:r>
    </w:p>
    <w:p w:rsidR="00230E9A" w:rsidRPr="00522CB8" w:rsidRDefault="00230E9A" w:rsidP="00230E9A">
      <w:pPr>
        <w:spacing w:after="0" w:line="240" w:lineRule="auto"/>
        <w:jc w:val="both"/>
        <w:rPr>
          <w:rFonts w:ascii="Arial" w:eastAsia="Arial" w:hAnsi="Arial" w:cs="Arial"/>
          <w:i/>
          <w:iCs/>
          <w:sz w:val="24"/>
          <w:szCs w:val="24"/>
        </w:rPr>
      </w:pPr>
    </w:p>
    <w:p w:rsidR="00230E9A" w:rsidRPr="00F50CF9" w:rsidRDefault="00230E9A" w:rsidP="00F50CF9">
      <w:pPr>
        <w:spacing w:after="0" w:line="240" w:lineRule="auto"/>
        <w:jc w:val="both"/>
        <w:rPr>
          <w:rFonts w:ascii="Arial" w:eastAsia="Arial" w:hAnsi="Arial" w:cs="Arial"/>
          <w:i/>
          <w:sz w:val="24"/>
          <w:szCs w:val="24"/>
        </w:rPr>
      </w:pPr>
      <w:r w:rsidRPr="00543B26">
        <w:rPr>
          <w:rFonts w:ascii="Arial" w:eastAsia="Arial" w:hAnsi="Arial" w:cs="Arial"/>
          <w:i/>
          <w:sz w:val="24"/>
          <w:szCs w:val="24"/>
        </w:rPr>
        <w:t xml:space="preserve">Presidente, doy cuenta a usted que </w:t>
      </w:r>
      <w:r w:rsidR="00F50CF9">
        <w:rPr>
          <w:rFonts w:ascii="Arial" w:eastAsia="Arial" w:hAnsi="Arial" w:cs="Arial"/>
          <w:i/>
          <w:sz w:val="24"/>
          <w:szCs w:val="24"/>
        </w:rPr>
        <w:t>e</w:t>
      </w:r>
      <w:r>
        <w:rPr>
          <w:rFonts w:ascii="Arial" w:eastAsia="Arial" w:hAnsi="Arial" w:cs="Arial"/>
          <w:i/>
          <w:sz w:val="24"/>
          <w:szCs w:val="24"/>
        </w:rPr>
        <w:t xml:space="preserve">l </w:t>
      </w:r>
      <w:r w:rsidRPr="00230E9A">
        <w:rPr>
          <w:rFonts w:ascii="Arial" w:eastAsia="Arial" w:hAnsi="Arial" w:cs="Arial"/>
          <w:i/>
          <w:sz w:val="24"/>
          <w:szCs w:val="24"/>
        </w:rPr>
        <w:t xml:space="preserve">punto de acuerdo relativo al Calendario Oficial de Labores del Instituto de Justicia Alternativa para el año 2021, </w:t>
      </w:r>
      <w:r>
        <w:rPr>
          <w:rFonts w:ascii="Arial" w:eastAsia="Arial" w:hAnsi="Arial" w:cs="Arial"/>
          <w:i/>
          <w:sz w:val="24"/>
          <w:szCs w:val="24"/>
        </w:rPr>
        <w:t xml:space="preserve">resulta </w:t>
      </w:r>
      <w:r w:rsidRPr="00230E9A">
        <w:rPr>
          <w:rFonts w:ascii="Arial" w:eastAsia="Arial" w:hAnsi="Arial" w:cs="Arial"/>
          <w:b/>
          <w:i/>
          <w:sz w:val="24"/>
          <w:szCs w:val="24"/>
        </w:rPr>
        <w:t>APROBADO</w:t>
      </w:r>
      <w:r w:rsidR="00F50CF9">
        <w:rPr>
          <w:rFonts w:ascii="Arial" w:eastAsia="Arial" w:hAnsi="Arial" w:cs="Arial"/>
          <w:i/>
          <w:sz w:val="24"/>
          <w:szCs w:val="24"/>
        </w:rPr>
        <w:t xml:space="preserve"> por </w:t>
      </w:r>
      <w:r w:rsidR="00F50CF9" w:rsidRPr="00F50CF9">
        <w:rPr>
          <w:rFonts w:ascii="Arial" w:eastAsia="Arial" w:hAnsi="Arial" w:cs="Arial"/>
          <w:b/>
          <w:i/>
          <w:sz w:val="24"/>
          <w:szCs w:val="24"/>
        </w:rPr>
        <w:t>UNANIMIDAD</w:t>
      </w:r>
      <w:r w:rsidR="00F50CF9">
        <w:rPr>
          <w:rFonts w:ascii="Arial" w:eastAsia="Arial" w:hAnsi="Arial" w:cs="Arial"/>
          <w:i/>
          <w:sz w:val="24"/>
          <w:szCs w:val="24"/>
        </w:rPr>
        <w:t>.</w:t>
      </w:r>
    </w:p>
    <w:p w:rsidR="00230E9A" w:rsidRDefault="00230E9A" w:rsidP="00230E9A">
      <w:pPr>
        <w:spacing w:after="0" w:line="240" w:lineRule="auto"/>
        <w:jc w:val="both"/>
        <w:rPr>
          <w:rFonts w:ascii="Arial" w:eastAsia="Arial" w:hAnsi="Arial" w:cs="Arial"/>
          <w:sz w:val="24"/>
          <w:szCs w:val="24"/>
        </w:rPr>
      </w:pPr>
    </w:p>
    <w:p w:rsidR="00230E9A" w:rsidRPr="008A0DA2" w:rsidRDefault="00230E9A" w:rsidP="00230E9A">
      <w:pPr>
        <w:jc w:val="both"/>
        <w:rPr>
          <w:rFonts w:ascii="Arial" w:eastAsia="Arial" w:hAnsi="Arial" w:cs="Arial"/>
          <w:sz w:val="24"/>
          <w:szCs w:val="24"/>
        </w:rPr>
      </w:pPr>
      <w:r w:rsidRPr="00E7013E">
        <w:rPr>
          <w:rFonts w:ascii="Arial" w:eastAsia="Arial" w:hAnsi="Arial" w:cs="Arial"/>
          <w:i/>
          <w:sz w:val="24"/>
          <w:szCs w:val="24"/>
        </w:rPr>
        <w:t>ACUERDO:</w:t>
      </w:r>
      <w:r>
        <w:rPr>
          <w:rFonts w:ascii="Arial" w:eastAsia="Arial" w:hAnsi="Arial" w:cs="Arial"/>
          <w:i/>
          <w:sz w:val="24"/>
          <w:szCs w:val="24"/>
        </w:rPr>
        <w:t xml:space="preserve"> El </w:t>
      </w:r>
      <w:r w:rsidRPr="00230E9A">
        <w:rPr>
          <w:rFonts w:ascii="Arial" w:eastAsia="Arial" w:hAnsi="Arial" w:cs="Arial"/>
          <w:i/>
          <w:sz w:val="24"/>
          <w:szCs w:val="24"/>
        </w:rPr>
        <w:t xml:space="preserve">punto de acuerdo relativo al Calendario Oficial de Labores del Instituto de Justicia Alternativa para el año 2021, </w:t>
      </w:r>
      <w:r>
        <w:rPr>
          <w:rFonts w:ascii="Arial" w:eastAsia="Arial" w:hAnsi="Arial" w:cs="Arial"/>
          <w:i/>
          <w:sz w:val="24"/>
          <w:szCs w:val="24"/>
        </w:rPr>
        <w:t xml:space="preserve">resulta </w:t>
      </w:r>
      <w:r w:rsidRPr="00230E9A">
        <w:rPr>
          <w:rFonts w:ascii="Arial" w:eastAsia="Arial" w:hAnsi="Arial" w:cs="Arial"/>
          <w:b/>
          <w:i/>
          <w:sz w:val="24"/>
          <w:szCs w:val="24"/>
        </w:rPr>
        <w:t>APROBADO</w:t>
      </w:r>
      <w:r>
        <w:rPr>
          <w:rFonts w:ascii="Arial" w:eastAsia="Arial" w:hAnsi="Arial" w:cs="Arial"/>
          <w:i/>
          <w:sz w:val="24"/>
          <w:szCs w:val="24"/>
        </w:rPr>
        <w:t xml:space="preserve"> por </w:t>
      </w:r>
      <w:r w:rsidRPr="00230E9A">
        <w:rPr>
          <w:rFonts w:ascii="Arial" w:eastAsia="Arial" w:hAnsi="Arial" w:cs="Arial"/>
          <w:b/>
          <w:i/>
          <w:sz w:val="24"/>
          <w:szCs w:val="24"/>
        </w:rPr>
        <w:t>UNANIMIDAD</w:t>
      </w:r>
      <w:r>
        <w:rPr>
          <w:rFonts w:ascii="Arial" w:eastAsia="Arial" w:hAnsi="Arial" w:cs="Arial"/>
          <w:i/>
          <w:sz w:val="24"/>
          <w:szCs w:val="24"/>
        </w:rPr>
        <w:t>.</w:t>
      </w:r>
    </w:p>
    <w:p w:rsidR="00C3731F" w:rsidRDefault="00C3731F" w:rsidP="00C76E9A">
      <w:pPr>
        <w:jc w:val="both"/>
        <w:rPr>
          <w:rFonts w:ascii="Arial" w:eastAsia="Arial" w:hAnsi="Arial" w:cs="Arial"/>
          <w:b/>
          <w:sz w:val="28"/>
          <w:szCs w:val="24"/>
        </w:rPr>
      </w:pPr>
    </w:p>
    <w:p w:rsidR="00922D10" w:rsidRDefault="00436CF2" w:rsidP="00C76E9A">
      <w:pPr>
        <w:jc w:val="both"/>
        <w:rPr>
          <w:rFonts w:ascii="Arial" w:eastAsia="Arial" w:hAnsi="Arial" w:cs="Arial"/>
          <w:sz w:val="24"/>
          <w:szCs w:val="24"/>
        </w:rPr>
      </w:pPr>
      <w:r w:rsidRPr="00436CF2">
        <w:rPr>
          <w:rFonts w:ascii="Arial" w:eastAsia="Arial" w:hAnsi="Arial" w:cs="Arial"/>
          <w:b/>
          <w:sz w:val="28"/>
          <w:szCs w:val="24"/>
        </w:rPr>
        <w:t>(V) PRESIDENTE DEL CONSEJO:</w:t>
      </w:r>
      <w:r w:rsidR="00230E9A">
        <w:rPr>
          <w:rFonts w:ascii="Arial" w:eastAsia="Arial" w:hAnsi="Arial" w:cs="Arial"/>
          <w:b/>
          <w:sz w:val="28"/>
          <w:szCs w:val="24"/>
        </w:rPr>
        <w:t xml:space="preserve"> </w:t>
      </w:r>
      <w:r w:rsidR="00230E9A" w:rsidRPr="00230E9A">
        <w:rPr>
          <w:rFonts w:ascii="Arial" w:eastAsia="Arial" w:hAnsi="Arial" w:cs="Arial"/>
          <w:sz w:val="24"/>
          <w:szCs w:val="24"/>
        </w:rPr>
        <w:t>Muchas gracias Secretario.</w:t>
      </w:r>
      <w:r w:rsidR="00230E9A" w:rsidRPr="00230E9A">
        <w:rPr>
          <w:rFonts w:ascii="Arial" w:eastAsia="Arial" w:hAnsi="Arial" w:cs="Arial"/>
          <w:b/>
          <w:sz w:val="24"/>
          <w:szCs w:val="24"/>
        </w:rPr>
        <w:t xml:space="preserve"> </w:t>
      </w:r>
      <w:r w:rsidR="00922D10">
        <w:rPr>
          <w:rFonts w:ascii="Arial" w:eastAsia="Arial" w:hAnsi="Arial" w:cs="Arial"/>
          <w:sz w:val="24"/>
          <w:szCs w:val="24"/>
        </w:rPr>
        <w:t>A continuación, en desahogo del punto V QUINTO</w:t>
      </w:r>
      <w:r w:rsidR="00B050B0">
        <w:rPr>
          <w:rFonts w:ascii="Arial" w:eastAsia="Arial" w:hAnsi="Arial" w:cs="Arial"/>
          <w:sz w:val="24"/>
          <w:szCs w:val="24"/>
        </w:rPr>
        <w:t xml:space="preserve"> “</w:t>
      </w:r>
      <w:r w:rsidR="00B050B0" w:rsidRPr="00B050B0">
        <w:rPr>
          <w:rFonts w:ascii="Arial" w:eastAsia="Arial" w:hAnsi="Arial" w:cs="Arial"/>
          <w:sz w:val="24"/>
          <w:szCs w:val="24"/>
          <w:lang w:val="es-ES"/>
        </w:rPr>
        <w:t>PRESENTACIÓN Y EN SU CASO APROBACIÓN DEL PLAN ANUAL DE ACTIVIDADES 2021 DEL INSTITUTO DE JUSTICIA ALTERNATIVA DEL ESTADO DE JALISCO</w:t>
      </w:r>
      <w:r w:rsidR="00B050B0">
        <w:rPr>
          <w:rFonts w:ascii="Arial" w:eastAsia="Arial" w:hAnsi="Arial" w:cs="Arial"/>
          <w:sz w:val="24"/>
          <w:szCs w:val="24"/>
          <w:lang w:val="es-ES"/>
        </w:rPr>
        <w:t>”</w:t>
      </w:r>
      <w:r w:rsidR="00D75353">
        <w:rPr>
          <w:rFonts w:ascii="Arial" w:eastAsia="Arial" w:hAnsi="Arial" w:cs="Arial"/>
          <w:sz w:val="24"/>
          <w:szCs w:val="24"/>
          <w:lang w:val="es-ES"/>
        </w:rPr>
        <w:t>, mismo que ya fue circulado a todas y todos los consejeros del Instituto previamente a la Sesión,</w:t>
      </w:r>
      <w:r w:rsidR="00092C32">
        <w:rPr>
          <w:rFonts w:ascii="Arial" w:eastAsia="Arial" w:hAnsi="Arial" w:cs="Arial"/>
          <w:sz w:val="24"/>
          <w:szCs w:val="24"/>
          <w:lang w:val="es-ES"/>
        </w:rPr>
        <w:t xml:space="preserve"> </w:t>
      </w:r>
      <w:r w:rsidR="00922D10">
        <w:rPr>
          <w:rFonts w:ascii="Arial" w:eastAsia="Arial" w:hAnsi="Arial" w:cs="Arial"/>
          <w:sz w:val="24"/>
          <w:szCs w:val="24"/>
        </w:rPr>
        <w:t>re</w:t>
      </w:r>
      <w:r w:rsidR="00C76E9A">
        <w:rPr>
          <w:rFonts w:ascii="Arial" w:eastAsia="Arial" w:hAnsi="Arial" w:cs="Arial"/>
          <w:sz w:val="24"/>
          <w:szCs w:val="24"/>
        </w:rPr>
        <w:t>specto del mismo cabe destacar: El plan</w:t>
      </w:r>
      <w:r w:rsidR="00F50CF9">
        <w:rPr>
          <w:rFonts w:ascii="Arial" w:eastAsia="Arial" w:hAnsi="Arial" w:cs="Arial"/>
          <w:sz w:val="24"/>
          <w:szCs w:val="24"/>
        </w:rPr>
        <w:t xml:space="preserve"> general</w:t>
      </w:r>
      <w:r w:rsidR="00C76E9A">
        <w:rPr>
          <w:rFonts w:ascii="Arial" w:eastAsia="Arial" w:hAnsi="Arial" w:cs="Arial"/>
          <w:sz w:val="24"/>
          <w:szCs w:val="24"/>
        </w:rPr>
        <w:t xml:space="preserve"> estratégico</w:t>
      </w:r>
      <w:r w:rsidR="00F50CF9">
        <w:rPr>
          <w:rFonts w:ascii="Arial" w:eastAsia="Arial" w:hAnsi="Arial" w:cs="Arial"/>
          <w:sz w:val="24"/>
          <w:szCs w:val="24"/>
        </w:rPr>
        <w:t xml:space="preserve"> que ya habíamos realizado y presentado</w:t>
      </w:r>
      <w:r w:rsidR="00C76E9A">
        <w:rPr>
          <w:rFonts w:ascii="Arial" w:eastAsia="Arial" w:hAnsi="Arial" w:cs="Arial"/>
          <w:sz w:val="24"/>
          <w:szCs w:val="24"/>
        </w:rPr>
        <w:t xml:space="preserve"> con todas las adecuaciones</w:t>
      </w:r>
      <w:r w:rsidR="00F50CF9">
        <w:rPr>
          <w:rFonts w:ascii="Arial" w:eastAsia="Arial" w:hAnsi="Arial" w:cs="Arial"/>
          <w:sz w:val="24"/>
          <w:szCs w:val="24"/>
        </w:rPr>
        <w:t xml:space="preserve"> en todas las áreas del Instituto, donde se convocara una sesión específica para dar un análisis de todas las adecuaciones en los diversos puntos del plan para efectos de esta sesión solemne para su eventual aprobación.</w:t>
      </w:r>
    </w:p>
    <w:p w:rsidR="00922D10" w:rsidRPr="008D2E3D" w:rsidRDefault="00922D10" w:rsidP="00922D10">
      <w:pPr>
        <w:jc w:val="both"/>
        <w:rPr>
          <w:rFonts w:ascii="Arial" w:eastAsia="Arial" w:hAnsi="Arial" w:cs="Arial"/>
          <w:iCs/>
          <w:sz w:val="24"/>
          <w:szCs w:val="24"/>
        </w:rPr>
      </w:pPr>
      <w:r>
        <w:rPr>
          <w:rFonts w:ascii="Arial" w:eastAsia="Arial" w:hAnsi="Arial" w:cs="Arial"/>
          <w:iCs/>
          <w:sz w:val="24"/>
          <w:szCs w:val="24"/>
        </w:rPr>
        <w:lastRenderedPageBreak/>
        <w:t xml:space="preserve">Ahora bien, </w:t>
      </w:r>
      <w:r w:rsidR="00092C32">
        <w:rPr>
          <w:rFonts w:ascii="Arial" w:eastAsia="Arial" w:hAnsi="Arial" w:cs="Arial"/>
          <w:iCs/>
          <w:sz w:val="24"/>
          <w:szCs w:val="24"/>
        </w:rPr>
        <w:t xml:space="preserve">cedo </w:t>
      </w:r>
      <w:r>
        <w:rPr>
          <w:rFonts w:ascii="Arial" w:eastAsia="Arial" w:hAnsi="Arial" w:cs="Arial"/>
          <w:iCs/>
          <w:sz w:val="24"/>
          <w:szCs w:val="24"/>
        </w:rPr>
        <w:t>el uso de la voz</w:t>
      </w:r>
      <w:r w:rsidR="00092C32">
        <w:rPr>
          <w:rFonts w:ascii="Arial" w:eastAsia="Arial" w:hAnsi="Arial" w:cs="Arial"/>
          <w:iCs/>
          <w:sz w:val="24"/>
          <w:szCs w:val="24"/>
        </w:rPr>
        <w:t xml:space="preserve"> a</w:t>
      </w:r>
      <w:r>
        <w:rPr>
          <w:rFonts w:ascii="Arial" w:eastAsia="Arial" w:hAnsi="Arial" w:cs="Arial"/>
          <w:iCs/>
          <w:sz w:val="24"/>
          <w:szCs w:val="24"/>
        </w:rPr>
        <w:t xml:space="preserve"> las y los consejeros</w:t>
      </w:r>
      <w:r w:rsidR="00092C32">
        <w:rPr>
          <w:rFonts w:ascii="Arial" w:eastAsia="Arial" w:hAnsi="Arial" w:cs="Arial"/>
          <w:iCs/>
          <w:sz w:val="24"/>
          <w:szCs w:val="24"/>
        </w:rPr>
        <w:t>, en caso de tener algú</w:t>
      </w:r>
      <w:r w:rsidR="00F50CF9">
        <w:rPr>
          <w:rFonts w:ascii="Arial" w:eastAsia="Arial" w:hAnsi="Arial" w:cs="Arial"/>
          <w:iCs/>
          <w:sz w:val="24"/>
          <w:szCs w:val="24"/>
        </w:rPr>
        <w:t>n comentario respecto del mismo.</w:t>
      </w:r>
    </w:p>
    <w:p w:rsidR="00922D10" w:rsidRPr="00D71388" w:rsidRDefault="00922D10" w:rsidP="00922D10">
      <w:pPr>
        <w:jc w:val="both"/>
        <w:rPr>
          <w:rFonts w:ascii="Arial" w:eastAsia="Arial" w:hAnsi="Arial" w:cs="Arial"/>
          <w:sz w:val="24"/>
          <w:szCs w:val="24"/>
        </w:rPr>
      </w:pPr>
      <w:r w:rsidRPr="00092C32">
        <w:rPr>
          <w:rFonts w:ascii="Arial" w:eastAsia="Arial" w:hAnsi="Arial" w:cs="Arial"/>
          <w:b/>
          <w:sz w:val="28"/>
          <w:szCs w:val="24"/>
        </w:rPr>
        <w:t>PRESIDENTE DEL CONSEJO</w:t>
      </w:r>
      <w:r w:rsidR="00F50CF9" w:rsidRPr="00092C32">
        <w:rPr>
          <w:rFonts w:ascii="Arial" w:eastAsia="Arial" w:hAnsi="Arial" w:cs="Arial"/>
          <w:b/>
          <w:sz w:val="28"/>
          <w:szCs w:val="24"/>
        </w:rPr>
        <w:t xml:space="preserve">: </w:t>
      </w:r>
      <w:r w:rsidR="00F50CF9" w:rsidRPr="00F50CF9">
        <w:rPr>
          <w:rFonts w:ascii="Arial" w:eastAsia="Arial" w:hAnsi="Arial" w:cs="Arial"/>
          <w:sz w:val="24"/>
          <w:szCs w:val="24"/>
        </w:rPr>
        <w:t>Si no</w:t>
      </w:r>
      <w:r w:rsidR="00F50CF9">
        <w:rPr>
          <w:rFonts w:ascii="Arial" w:eastAsia="Arial" w:hAnsi="Arial" w:cs="Arial"/>
          <w:sz w:val="24"/>
          <w:szCs w:val="24"/>
        </w:rPr>
        <w:t xml:space="preserve"> hay ningún comentario</w:t>
      </w:r>
      <w:r>
        <w:rPr>
          <w:rFonts w:ascii="Arial" w:eastAsia="Arial" w:hAnsi="Arial" w:cs="Arial"/>
          <w:sz w:val="24"/>
          <w:szCs w:val="24"/>
        </w:rPr>
        <w:t xml:space="preserve">, </w:t>
      </w:r>
      <w:r w:rsidR="00092C32">
        <w:rPr>
          <w:rFonts w:ascii="Arial" w:eastAsia="Arial" w:hAnsi="Arial" w:cs="Arial"/>
          <w:sz w:val="24"/>
          <w:szCs w:val="24"/>
        </w:rPr>
        <w:t>solicito</w:t>
      </w:r>
      <w:r>
        <w:rPr>
          <w:rFonts w:ascii="Arial" w:eastAsia="Arial" w:hAnsi="Arial" w:cs="Arial"/>
          <w:sz w:val="24"/>
          <w:szCs w:val="24"/>
        </w:rPr>
        <w:t xml:space="preserve"> al SECRETARIO DE ACUERDOS</w:t>
      </w:r>
      <w:r w:rsidR="00092C32">
        <w:rPr>
          <w:rFonts w:ascii="Arial" w:eastAsia="Arial" w:hAnsi="Arial" w:cs="Arial"/>
          <w:sz w:val="24"/>
          <w:szCs w:val="24"/>
        </w:rPr>
        <w:t xml:space="preserve"> DR. EMILIANO MAGALLANES</w:t>
      </w:r>
      <w:r>
        <w:rPr>
          <w:rFonts w:ascii="Arial" w:eastAsia="Arial" w:hAnsi="Arial" w:cs="Arial"/>
          <w:sz w:val="24"/>
          <w:szCs w:val="24"/>
        </w:rPr>
        <w:t>, se sirva someter a votación el presente Plan Anual de Actividades</w:t>
      </w:r>
      <w:r w:rsidR="00092C32">
        <w:rPr>
          <w:rFonts w:ascii="Arial" w:eastAsia="Arial" w:hAnsi="Arial" w:cs="Arial"/>
          <w:sz w:val="24"/>
          <w:szCs w:val="24"/>
        </w:rPr>
        <w:t xml:space="preserve"> 2021 de este Instituto</w:t>
      </w:r>
      <w:r>
        <w:rPr>
          <w:rFonts w:ascii="Arial" w:eastAsia="Arial" w:hAnsi="Arial" w:cs="Arial"/>
          <w:sz w:val="24"/>
          <w:szCs w:val="24"/>
        </w:rPr>
        <w:t>.</w:t>
      </w:r>
    </w:p>
    <w:p w:rsidR="00922D10" w:rsidRDefault="00922D10" w:rsidP="00922D10">
      <w:pPr>
        <w:spacing w:after="0" w:line="240" w:lineRule="auto"/>
        <w:jc w:val="both"/>
        <w:rPr>
          <w:rFonts w:ascii="Arial" w:eastAsia="Arial" w:hAnsi="Arial" w:cs="Arial"/>
          <w:b/>
          <w:i/>
          <w:iCs/>
          <w:sz w:val="24"/>
          <w:szCs w:val="24"/>
          <w:highlight w:val="lightGray"/>
        </w:rPr>
      </w:pPr>
    </w:p>
    <w:p w:rsidR="00922D10" w:rsidRPr="00F50CF9" w:rsidRDefault="00922D10" w:rsidP="00922D10">
      <w:pPr>
        <w:spacing w:after="0" w:line="240" w:lineRule="auto"/>
        <w:jc w:val="both"/>
        <w:rPr>
          <w:rFonts w:ascii="Arial" w:eastAsia="Arial" w:hAnsi="Arial" w:cs="Arial"/>
          <w:i/>
          <w:iCs/>
          <w:sz w:val="24"/>
          <w:szCs w:val="24"/>
        </w:rPr>
      </w:pPr>
      <w:r w:rsidRPr="00F50CF9">
        <w:rPr>
          <w:rFonts w:ascii="Arial" w:eastAsia="Arial" w:hAnsi="Arial" w:cs="Arial"/>
          <w:b/>
          <w:i/>
          <w:iCs/>
          <w:sz w:val="28"/>
          <w:szCs w:val="24"/>
        </w:rPr>
        <w:t xml:space="preserve">SECRETARIO DE ACUERDOS: </w:t>
      </w:r>
      <w:r w:rsidR="00895614" w:rsidRPr="00F50CF9">
        <w:rPr>
          <w:rFonts w:ascii="Arial" w:eastAsia="Arial" w:hAnsi="Arial" w:cs="Arial"/>
          <w:iCs/>
          <w:sz w:val="24"/>
          <w:szCs w:val="24"/>
        </w:rPr>
        <w:t>Como lo instruye la Presidencia</w:t>
      </w:r>
      <w:r w:rsidRPr="00F50CF9">
        <w:rPr>
          <w:rFonts w:ascii="Arial" w:eastAsia="Arial" w:hAnsi="Arial" w:cs="Arial"/>
          <w:iCs/>
          <w:sz w:val="24"/>
          <w:szCs w:val="24"/>
        </w:rPr>
        <w:t xml:space="preserve">, se somete a </w:t>
      </w:r>
      <w:r w:rsidR="00895614" w:rsidRPr="00F50CF9">
        <w:rPr>
          <w:rFonts w:ascii="Arial" w:eastAsia="Arial" w:hAnsi="Arial" w:cs="Arial"/>
          <w:iCs/>
          <w:sz w:val="24"/>
          <w:szCs w:val="24"/>
        </w:rPr>
        <w:t xml:space="preserve">votación </w:t>
      </w:r>
      <w:r w:rsidRPr="00F50CF9">
        <w:rPr>
          <w:rFonts w:ascii="Arial" w:eastAsia="Arial" w:hAnsi="Arial" w:cs="Arial"/>
          <w:iCs/>
          <w:sz w:val="24"/>
          <w:szCs w:val="24"/>
        </w:rPr>
        <w:t>el Plan Anual de Actividades para el año 202</w:t>
      </w:r>
      <w:r w:rsidR="00895614" w:rsidRPr="00F50CF9">
        <w:rPr>
          <w:rFonts w:ascii="Arial" w:eastAsia="Arial" w:hAnsi="Arial" w:cs="Arial"/>
          <w:iCs/>
          <w:sz w:val="24"/>
          <w:szCs w:val="24"/>
        </w:rPr>
        <w:t>1</w:t>
      </w:r>
      <w:r w:rsidRPr="00F50CF9">
        <w:rPr>
          <w:rFonts w:ascii="Arial" w:eastAsia="Arial" w:hAnsi="Arial" w:cs="Arial"/>
          <w:iCs/>
          <w:sz w:val="24"/>
          <w:szCs w:val="24"/>
        </w:rPr>
        <w:t xml:space="preserve"> de este Instituto de Justicia Alternativa del Estado de Jalisco,</w:t>
      </w:r>
      <w:r w:rsidR="00895614" w:rsidRPr="00F50CF9">
        <w:rPr>
          <w:rFonts w:ascii="Arial" w:eastAsia="Arial" w:hAnsi="Arial" w:cs="Arial"/>
          <w:iCs/>
          <w:sz w:val="24"/>
          <w:szCs w:val="24"/>
        </w:rPr>
        <w:t xml:space="preserve"> por lo que solicito atentamente a</w:t>
      </w:r>
      <w:r w:rsidRPr="00F50CF9">
        <w:rPr>
          <w:rFonts w:ascii="Arial" w:eastAsia="Arial" w:hAnsi="Arial" w:cs="Arial"/>
          <w:iCs/>
          <w:sz w:val="24"/>
          <w:szCs w:val="24"/>
        </w:rPr>
        <w:t xml:space="preserve"> l</w:t>
      </w:r>
      <w:r w:rsidR="00895614" w:rsidRPr="00F50CF9">
        <w:rPr>
          <w:rFonts w:ascii="Arial" w:eastAsia="Arial" w:hAnsi="Arial" w:cs="Arial"/>
          <w:iCs/>
          <w:sz w:val="24"/>
          <w:szCs w:val="24"/>
        </w:rPr>
        <w:t>a</w:t>
      </w:r>
      <w:r w:rsidRPr="00F50CF9">
        <w:rPr>
          <w:rFonts w:ascii="Arial" w:eastAsia="Arial" w:hAnsi="Arial" w:cs="Arial"/>
          <w:iCs/>
          <w:sz w:val="24"/>
          <w:szCs w:val="24"/>
        </w:rPr>
        <w:t>s</w:t>
      </w:r>
      <w:r w:rsidR="00895614" w:rsidRPr="00F50CF9">
        <w:rPr>
          <w:rFonts w:ascii="Arial" w:eastAsia="Arial" w:hAnsi="Arial" w:cs="Arial"/>
          <w:iCs/>
          <w:sz w:val="24"/>
          <w:szCs w:val="24"/>
        </w:rPr>
        <w:t xml:space="preserve"> y los consejeros</w:t>
      </w:r>
      <w:r w:rsidRPr="00F50CF9">
        <w:rPr>
          <w:rFonts w:ascii="Arial" w:eastAsia="Arial" w:hAnsi="Arial" w:cs="Arial"/>
          <w:iCs/>
          <w:sz w:val="24"/>
          <w:szCs w:val="24"/>
        </w:rPr>
        <w:t xml:space="preserve"> que </w:t>
      </w:r>
      <w:r w:rsidR="00895614" w:rsidRPr="00F50CF9">
        <w:rPr>
          <w:rFonts w:ascii="Arial" w:eastAsia="Arial" w:hAnsi="Arial" w:cs="Arial"/>
          <w:iCs/>
          <w:sz w:val="24"/>
          <w:szCs w:val="24"/>
        </w:rPr>
        <w:t xml:space="preserve">estén por su aprobación </w:t>
      </w:r>
      <w:r w:rsidRPr="00F50CF9">
        <w:rPr>
          <w:rFonts w:ascii="Arial" w:eastAsia="Arial" w:hAnsi="Arial" w:cs="Arial"/>
          <w:iCs/>
          <w:sz w:val="24"/>
          <w:szCs w:val="24"/>
        </w:rPr>
        <w:t>favor de levantar la mano:</w:t>
      </w:r>
    </w:p>
    <w:p w:rsidR="00922D10" w:rsidRDefault="00922D10" w:rsidP="00922D10">
      <w:pPr>
        <w:spacing w:after="0" w:line="240" w:lineRule="auto"/>
        <w:jc w:val="both"/>
        <w:rPr>
          <w:rFonts w:ascii="Arial" w:eastAsia="Arial" w:hAnsi="Arial" w:cs="Arial"/>
          <w:i/>
          <w:iCs/>
          <w:sz w:val="24"/>
          <w:szCs w:val="24"/>
          <w:highlight w:val="lightGray"/>
        </w:rPr>
      </w:pPr>
    </w:p>
    <w:p w:rsidR="00F50CF9" w:rsidRPr="0066304C" w:rsidRDefault="00F50CF9" w:rsidP="00F50CF9">
      <w:pPr>
        <w:pBdr>
          <w:top w:val="nil"/>
          <w:left w:val="nil"/>
          <w:bottom w:val="nil"/>
          <w:right w:val="nil"/>
          <w:between w:val="nil"/>
        </w:pBdr>
        <w:spacing w:after="0" w:line="240" w:lineRule="auto"/>
        <w:jc w:val="both"/>
        <w:rPr>
          <w:rFonts w:ascii="Arial" w:eastAsia="Arial" w:hAnsi="Arial" w:cs="Arial"/>
          <w:i/>
          <w:color w:val="000000"/>
          <w:sz w:val="24"/>
          <w:szCs w:val="24"/>
        </w:rPr>
      </w:pPr>
      <w:r w:rsidRPr="004A1189">
        <w:rPr>
          <w:rFonts w:ascii="Arial" w:eastAsia="Arial" w:hAnsi="Arial" w:cs="Arial"/>
          <w:i/>
          <w:sz w:val="24"/>
          <w:szCs w:val="24"/>
        </w:rPr>
        <w:t xml:space="preserve">I. DR. GUILLERMO RAÚL ZEPEDA LECUONA, DIRECTOR GENERAL DEL INSTITUTO DE JUSTICIA ALTERNATIVA DEL ESTADO DE JALISCO, EN SU CALIDAD DE PRESIDENTE DEL CONSEJO, </w:t>
      </w:r>
      <w:r w:rsidRPr="00522CB8">
        <w:rPr>
          <w:rFonts w:ascii="Arial" w:eastAsia="Arial" w:hAnsi="Arial" w:cs="Arial"/>
          <w:b/>
          <w:i/>
          <w:sz w:val="28"/>
          <w:szCs w:val="24"/>
        </w:rPr>
        <w:t>APROBADO</w:t>
      </w:r>
      <w:r>
        <w:rPr>
          <w:rFonts w:ascii="Arial" w:eastAsia="Arial" w:hAnsi="Arial" w:cs="Arial"/>
          <w:i/>
          <w:sz w:val="24"/>
          <w:szCs w:val="24"/>
        </w:rPr>
        <w:t>.</w:t>
      </w:r>
    </w:p>
    <w:p w:rsidR="00F50CF9" w:rsidRDefault="00F50CF9" w:rsidP="00F50CF9">
      <w:pPr>
        <w:pBdr>
          <w:top w:val="nil"/>
          <w:left w:val="nil"/>
          <w:bottom w:val="nil"/>
          <w:right w:val="nil"/>
          <w:between w:val="nil"/>
        </w:pBdr>
        <w:spacing w:after="0" w:line="240" w:lineRule="auto"/>
        <w:jc w:val="both"/>
        <w:rPr>
          <w:rFonts w:ascii="Arial" w:eastAsia="Arial" w:hAnsi="Arial" w:cs="Arial"/>
          <w:i/>
          <w:color w:val="000000"/>
          <w:sz w:val="24"/>
          <w:szCs w:val="24"/>
          <w:highlight w:val="lightGray"/>
        </w:rPr>
      </w:pPr>
    </w:p>
    <w:p w:rsidR="00F50CF9" w:rsidRPr="004A1189" w:rsidRDefault="00F50CF9" w:rsidP="00F50CF9">
      <w:pPr>
        <w:pBdr>
          <w:top w:val="nil"/>
          <w:left w:val="nil"/>
          <w:bottom w:val="nil"/>
          <w:right w:val="nil"/>
          <w:between w:val="nil"/>
        </w:pBdr>
        <w:spacing w:after="0" w:line="240" w:lineRule="auto"/>
        <w:jc w:val="both"/>
        <w:rPr>
          <w:rFonts w:ascii="Arial" w:eastAsia="Arial" w:hAnsi="Arial" w:cs="Arial"/>
          <w:i/>
          <w:color w:val="000000"/>
          <w:sz w:val="24"/>
          <w:szCs w:val="24"/>
        </w:rPr>
      </w:pPr>
      <w:r w:rsidRPr="004A1189">
        <w:rPr>
          <w:rFonts w:ascii="Arial" w:eastAsia="Arial" w:hAnsi="Arial" w:cs="Arial"/>
          <w:i/>
          <w:color w:val="000000"/>
          <w:sz w:val="24"/>
          <w:szCs w:val="24"/>
        </w:rPr>
        <w:t xml:space="preserve">II. MGDO. DANIEL ESPINOSA LICÓN, PRESIDENTE DEL SUPREMO TRIBUNAL DE JUSTICIA Y DEL CONSEJO DE LA JUDICATURA, AMBOS DEL ESTADO DE JALISCO y REPRESENTANTE DEL PODER JUDICIAL, </w:t>
      </w:r>
      <w:r w:rsidRPr="00522CB8">
        <w:rPr>
          <w:rFonts w:ascii="Arial" w:eastAsia="Arial" w:hAnsi="Arial" w:cs="Arial"/>
          <w:b/>
          <w:i/>
          <w:sz w:val="28"/>
          <w:szCs w:val="24"/>
        </w:rPr>
        <w:t>APROBADO</w:t>
      </w:r>
      <w:r w:rsidRPr="004A1189">
        <w:rPr>
          <w:rFonts w:ascii="Arial" w:eastAsia="Arial" w:hAnsi="Arial" w:cs="Arial"/>
          <w:i/>
          <w:color w:val="000000"/>
          <w:sz w:val="24"/>
          <w:szCs w:val="24"/>
        </w:rPr>
        <w:t>.</w:t>
      </w:r>
    </w:p>
    <w:p w:rsidR="00F50CF9" w:rsidRPr="00A87FC5" w:rsidRDefault="00F50CF9" w:rsidP="00F50CF9">
      <w:pPr>
        <w:pBdr>
          <w:top w:val="nil"/>
          <w:left w:val="nil"/>
          <w:bottom w:val="nil"/>
          <w:right w:val="nil"/>
          <w:between w:val="nil"/>
        </w:pBdr>
        <w:spacing w:after="0" w:line="240" w:lineRule="auto"/>
        <w:jc w:val="both"/>
        <w:rPr>
          <w:rFonts w:ascii="Arial" w:eastAsia="Arial" w:hAnsi="Arial" w:cs="Arial"/>
          <w:i/>
          <w:color w:val="000000"/>
          <w:sz w:val="24"/>
          <w:szCs w:val="24"/>
          <w:highlight w:val="yellow"/>
        </w:rPr>
      </w:pPr>
    </w:p>
    <w:p w:rsidR="00F50CF9" w:rsidRPr="00DE5A5E" w:rsidRDefault="00F50CF9" w:rsidP="00F50CF9">
      <w:pPr>
        <w:pBdr>
          <w:top w:val="nil"/>
          <w:left w:val="nil"/>
          <w:bottom w:val="nil"/>
          <w:right w:val="nil"/>
          <w:between w:val="nil"/>
        </w:pBdr>
        <w:spacing w:after="0" w:line="240" w:lineRule="auto"/>
        <w:jc w:val="both"/>
        <w:rPr>
          <w:rFonts w:ascii="Arial" w:eastAsia="Arial" w:hAnsi="Arial" w:cs="Arial"/>
          <w:i/>
          <w:color w:val="000000"/>
          <w:sz w:val="24"/>
          <w:szCs w:val="24"/>
        </w:rPr>
      </w:pPr>
      <w:r w:rsidRPr="00DE5A5E">
        <w:rPr>
          <w:rFonts w:ascii="Arial" w:eastAsia="Arial" w:hAnsi="Arial" w:cs="Arial"/>
          <w:i/>
          <w:color w:val="000000"/>
          <w:sz w:val="24"/>
          <w:szCs w:val="24"/>
        </w:rPr>
        <w:t xml:space="preserve">III. LIC. PALOMA ROMANA MAGALLANES DE LA ROSA, </w:t>
      </w:r>
      <w:r w:rsidRPr="00DE5A5E">
        <w:rPr>
          <w:rFonts w:ascii="Arial" w:eastAsia="Arial" w:hAnsi="Arial" w:cs="Arial"/>
          <w:color w:val="000000"/>
          <w:sz w:val="24"/>
          <w:szCs w:val="24"/>
        </w:rPr>
        <w:t xml:space="preserve">JUEZA SÉPTIMO DE CONTROL Y JUICIO ORAL DEL PRIMER DISTRITO JUDICIAL DEL ESTADO DE JALISCO, </w:t>
      </w:r>
      <w:r w:rsidRPr="00DE5A5E">
        <w:rPr>
          <w:rFonts w:ascii="Arial" w:eastAsia="Arial" w:hAnsi="Arial" w:cs="Arial"/>
          <w:i/>
          <w:color w:val="000000"/>
          <w:sz w:val="24"/>
          <w:szCs w:val="24"/>
        </w:rPr>
        <w:t xml:space="preserve">REPRESENTANTE DESIGNADA POR EL CONSEJO DE LA JUDICATURA DEL PODER JUDICIAL, </w:t>
      </w:r>
      <w:r w:rsidRPr="00522CB8">
        <w:rPr>
          <w:rFonts w:ascii="Arial" w:eastAsia="Arial" w:hAnsi="Arial" w:cs="Arial"/>
          <w:b/>
          <w:i/>
          <w:sz w:val="28"/>
          <w:szCs w:val="24"/>
        </w:rPr>
        <w:t>APROBADO</w:t>
      </w:r>
      <w:r w:rsidRPr="00DE5A5E">
        <w:rPr>
          <w:rFonts w:ascii="Arial" w:eastAsia="Arial" w:hAnsi="Arial" w:cs="Arial"/>
          <w:i/>
          <w:color w:val="000000"/>
          <w:sz w:val="24"/>
          <w:szCs w:val="24"/>
        </w:rPr>
        <w:t>.</w:t>
      </w:r>
    </w:p>
    <w:p w:rsidR="00F50CF9" w:rsidRDefault="00F50CF9" w:rsidP="00F50CF9">
      <w:pPr>
        <w:pBdr>
          <w:top w:val="nil"/>
          <w:left w:val="nil"/>
          <w:bottom w:val="nil"/>
          <w:right w:val="nil"/>
          <w:between w:val="nil"/>
        </w:pBdr>
        <w:spacing w:after="0" w:line="240" w:lineRule="auto"/>
        <w:jc w:val="both"/>
        <w:rPr>
          <w:rFonts w:ascii="Arial" w:eastAsia="Arial" w:hAnsi="Arial" w:cs="Arial"/>
          <w:i/>
          <w:color w:val="000000"/>
          <w:sz w:val="24"/>
          <w:szCs w:val="24"/>
          <w:highlight w:val="lightGray"/>
        </w:rPr>
      </w:pPr>
    </w:p>
    <w:p w:rsidR="00F50CF9" w:rsidRPr="00DE5A5E" w:rsidRDefault="00F50CF9" w:rsidP="00F50CF9">
      <w:pPr>
        <w:pBdr>
          <w:top w:val="nil"/>
          <w:left w:val="nil"/>
          <w:bottom w:val="nil"/>
          <w:right w:val="nil"/>
          <w:between w:val="nil"/>
        </w:pBdr>
        <w:spacing w:after="0" w:line="240" w:lineRule="auto"/>
        <w:jc w:val="both"/>
        <w:rPr>
          <w:rFonts w:ascii="Arial" w:eastAsia="Arial" w:hAnsi="Arial" w:cs="Arial"/>
          <w:b/>
          <w:bCs/>
          <w:i/>
          <w:color w:val="000000"/>
          <w:sz w:val="24"/>
          <w:szCs w:val="24"/>
        </w:rPr>
      </w:pPr>
      <w:r w:rsidRPr="00DE5A5E">
        <w:rPr>
          <w:rFonts w:ascii="Arial" w:eastAsia="Arial" w:hAnsi="Arial" w:cs="Arial"/>
          <w:i/>
          <w:color w:val="000000"/>
          <w:sz w:val="24"/>
          <w:szCs w:val="24"/>
        </w:rPr>
        <w:t xml:space="preserve">IV. </w:t>
      </w:r>
      <w:r w:rsidRPr="00DE5A5E">
        <w:rPr>
          <w:rFonts w:ascii="Arial" w:eastAsia="Arial" w:hAnsi="Arial" w:cs="Arial"/>
          <w:i/>
          <w:sz w:val="24"/>
          <w:szCs w:val="24"/>
        </w:rPr>
        <w:t>MTRO. JUAN CARLOS MÁRQUEZ ROSAS, PROCURADOR SOCIAL DEL ESTADO Y</w:t>
      </w:r>
      <w:r w:rsidRPr="00DE5A5E">
        <w:rPr>
          <w:rFonts w:ascii="Arial" w:eastAsia="Arial" w:hAnsi="Arial" w:cs="Arial"/>
          <w:i/>
          <w:color w:val="000000"/>
          <w:sz w:val="24"/>
          <w:szCs w:val="24"/>
        </w:rPr>
        <w:t xml:space="preserve"> REPRESENTANTE DEL PODER EJECUTIVO, </w:t>
      </w:r>
      <w:r w:rsidRPr="00522CB8">
        <w:rPr>
          <w:rFonts w:ascii="Arial" w:eastAsia="Arial" w:hAnsi="Arial" w:cs="Arial"/>
          <w:b/>
          <w:i/>
          <w:sz w:val="28"/>
          <w:szCs w:val="24"/>
        </w:rPr>
        <w:t>APROBADO</w:t>
      </w:r>
      <w:r w:rsidRPr="00DE5A5E">
        <w:rPr>
          <w:rFonts w:ascii="Arial" w:eastAsia="Arial" w:hAnsi="Arial" w:cs="Arial"/>
          <w:i/>
          <w:color w:val="000000"/>
          <w:sz w:val="24"/>
          <w:szCs w:val="24"/>
        </w:rPr>
        <w:t>.</w:t>
      </w:r>
    </w:p>
    <w:p w:rsidR="00F50CF9" w:rsidRPr="00DE5A5E" w:rsidRDefault="00F50CF9" w:rsidP="00F50CF9">
      <w:pPr>
        <w:pBdr>
          <w:top w:val="nil"/>
          <w:left w:val="nil"/>
          <w:bottom w:val="nil"/>
          <w:right w:val="nil"/>
          <w:between w:val="nil"/>
        </w:pBdr>
        <w:spacing w:after="0"/>
        <w:jc w:val="both"/>
        <w:rPr>
          <w:rFonts w:ascii="Arial" w:eastAsia="Arial" w:hAnsi="Arial" w:cs="Arial"/>
          <w:i/>
          <w:color w:val="000000"/>
          <w:sz w:val="24"/>
          <w:szCs w:val="24"/>
        </w:rPr>
      </w:pPr>
      <w:r w:rsidRPr="00DE5A5E">
        <w:rPr>
          <w:rFonts w:ascii="Arial" w:eastAsia="Arial" w:hAnsi="Arial" w:cs="Arial"/>
          <w:i/>
          <w:color w:val="000000"/>
          <w:sz w:val="24"/>
          <w:szCs w:val="24"/>
        </w:rPr>
        <w:t xml:space="preserve"> </w:t>
      </w:r>
    </w:p>
    <w:p w:rsidR="00F50CF9" w:rsidRPr="00DE5A5E" w:rsidRDefault="00F50CF9" w:rsidP="00F50CF9">
      <w:pPr>
        <w:pBdr>
          <w:top w:val="nil"/>
          <w:left w:val="nil"/>
          <w:bottom w:val="nil"/>
          <w:right w:val="nil"/>
          <w:between w:val="nil"/>
        </w:pBdr>
        <w:spacing w:after="0"/>
        <w:jc w:val="both"/>
        <w:rPr>
          <w:rFonts w:ascii="Arial" w:eastAsia="Arial" w:hAnsi="Arial" w:cs="Arial"/>
          <w:i/>
          <w:color w:val="000000"/>
          <w:sz w:val="24"/>
          <w:szCs w:val="24"/>
        </w:rPr>
      </w:pPr>
      <w:r w:rsidRPr="00DE5A5E">
        <w:rPr>
          <w:rFonts w:ascii="Arial" w:eastAsia="Arial" w:hAnsi="Arial" w:cs="Arial"/>
          <w:i/>
          <w:color w:val="000000"/>
          <w:sz w:val="24"/>
          <w:szCs w:val="24"/>
        </w:rPr>
        <w:t xml:space="preserve">V. MTRO. LUIS JOAQUÍN MÉNDEZ RUIZ, FISCAL EJECUTIVO DE INVESTIGACIÓN CRIMINAL DE LA FISCALÍA GENERAL DEL ESTADO Y  REPRESENTANTE DEL PODER EJECUTIVO, </w:t>
      </w:r>
      <w:r w:rsidRPr="00522CB8">
        <w:rPr>
          <w:rFonts w:ascii="Arial" w:eastAsia="Arial" w:hAnsi="Arial" w:cs="Arial"/>
          <w:b/>
          <w:i/>
          <w:sz w:val="28"/>
          <w:szCs w:val="24"/>
        </w:rPr>
        <w:t>APROBADO</w:t>
      </w:r>
      <w:r w:rsidRPr="00DE5A5E">
        <w:rPr>
          <w:rFonts w:ascii="Arial" w:eastAsia="Arial" w:hAnsi="Arial" w:cs="Arial"/>
          <w:i/>
          <w:color w:val="000000"/>
          <w:sz w:val="24"/>
          <w:szCs w:val="24"/>
        </w:rPr>
        <w:t>.</w:t>
      </w:r>
    </w:p>
    <w:p w:rsidR="00F50CF9" w:rsidRPr="00DE5A5E" w:rsidRDefault="00F50CF9" w:rsidP="00F50CF9">
      <w:pPr>
        <w:pBdr>
          <w:top w:val="nil"/>
          <w:left w:val="nil"/>
          <w:bottom w:val="nil"/>
          <w:right w:val="nil"/>
          <w:between w:val="nil"/>
        </w:pBdr>
        <w:spacing w:after="0" w:line="240" w:lineRule="auto"/>
        <w:jc w:val="both"/>
        <w:rPr>
          <w:rFonts w:ascii="Arial" w:eastAsia="Arial" w:hAnsi="Arial" w:cs="Arial"/>
          <w:i/>
          <w:color w:val="000000"/>
          <w:sz w:val="24"/>
          <w:szCs w:val="24"/>
        </w:rPr>
      </w:pPr>
    </w:p>
    <w:p w:rsidR="00F50CF9" w:rsidRPr="00DE5A5E" w:rsidRDefault="00F50CF9" w:rsidP="00F50CF9">
      <w:pPr>
        <w:pBdr>
          <w:top w:val="nil"/>
          <w:left w:val="nil"/>
          <w:bottom w:val="nil"/>
          <w:right w:val="nil"/>
          <w:between w:val="nil"/>
        </w:pBdr>
        <w:spacing w:after="0" w:line="240" w:lineRule="auto"/>
        <w:jc w:val="both"/>
        <w:rPr>
          <w:rFonts w:ascii="Arial" w:eastAsia="Arial" w:hAnsi="Arial" w:cs="Arial"/>
          <w:i/>
          <w:sz w:val="24"/>
          <w:szCs w:val="24"/>
        </w:rPr>
      </w:pPr>
      <w:r w:rsidRPr="00DE5A5E">
        <w:rPr>
          <w:rFonts w:ascii="Arial" w:eastAsia="Arial" w:hAnsi="Arial" w:cs="Arial"/>
          <w:i/>
          <w:sz w:val="24"/>
          <w:szCs w:val="24"/>
        </w:rPr>
        <w:t>VI.- LIC. GERARDO AGUILAR FLORES, REPRESENTANTE SUPLENTE DESIGNADO DEL PODER LEGISLATIVO DE LA COMISIÓN DE PUNTOS</w:t>
      </w:r>
      <w:r>
        <w:rPr>
          <w:rFonts w:ascii="Arial" w:eastAsia="Arial" w:hAnsi="Arial" w:cs="Arial"/>
          <w:i/>
          <w:sz w:val="24"/>
          <w:szCs w:val="24"/>
        </w:rPr>
        <w:t xml:space="preserve"> CONSTITUCIONALES Y ELECTORALES, </w:t>
      </w:r>
      <w:r w:rsidRPr="00522CB8">
        <w:rPr>
          <w:rFonts w:ascii="Arial" w:eastAsia="Arial" w:hAnsi="Arial" w:cs="Arial"/>
          <w:b/>
          <w:i/>
          <w:sz w:val="28"/>
          <w:szCs w:val="24"/>
        </w:rPr>
        <w:t>APROBADO</w:t>
      </w:r>
      <w:r>
        <w:rPr>
          <w:rFonts w:ascii="Arial" w:eastAsia="Arial" w:hAnsi="Arial" w:cs="Arial"/>
          <w:i/>
          <w:sz w:val="24"/>
          <w:szCs w:val="24"/>
        </w:rPr>
        <w:t>.</w:t>
      </w:r>
    </w:p>
    <w:p w:rsidR="00F50CF9" w:rsidRPr="00DE5A5E" w:rsidRDefault="00F50CF9" w:rsidP="00F50CF9">
      <w:pPr>
        <w:pBdr>
          <w:top w:val="nil"/>
          <w:left w:val="nil"/>
          <w:bottom w:val="nil"/>
          <w:right w:val="nil"/>
          <w:between w:val="nil"/>
        </w:pBdr>
        <w:spacing w:after="0" w:line="240" w:lineRule="auto"/>
        <w:jc w:val="both"/>
        <w:rPr>
          <w:rFonts w:ascii="Arial" w:eastAsia="Arial" w:hAnsi="Arial" w:cs="Arial"/>
          <w:i/>
          <w:sz w:val="24"/>
          <w:szCs w:val="24"/>
        </w:rPr>
      </w:pPr>
    </w:p>
    <w:p w:rsidR="00F50CF9" w:rsidRPr="00DE5A5E" w:rsidRDefault="00F50CF9" w:rsidP="00F50CF9">
      <w:pPr>
        <w:pBdr>
          <w:top w:val="nil"/>
          <w:left w:val="nil"/>
          <w:bottom w:val="nil"/>
          <w:right w:val="nil"/>
          <w:between w:val="nil"/>
        </w:pBdr>
        <w:spacing w:after="0" w:line="240" w:lineRule="auto"/>
        <w:jc w:val="both"/>
        <w:rPr>
          <w:rFonts w:ascii="Arial" w:eastAsia="Arial" w:hAnsi="Arial" w:cs="Arial"/>
          <w:i/>
          <w:sz w:val="24"/>
          <w:szCs w:val="24"/>
        </w:rPr>
      </w:pPr>
      <w:r w:rsidRPr="00DE5A5E">
        <w:rPr>
          <w:rFonts w:ascii="Arial" w:eastAsia="Arial" w:hAnsi="Arial" w:cs="Arial"/>
          <w:i/>
          <w:color w:val="000000"/>
          <w:sz w:val="24"/>
          <w:szCs w:val="24"/>
        </w:rPr>
        <w:t xml:space="preserve">VII.- DIPUTADO  </w:t>
      </w:r>
      <w:hyperlink r:id="rId11">
        <w:r w:rsidRPr="00DE5A5E">
          <w:rPr>
            <w:rFonts w:ascii="Arial" w:eastAsia="Arial" w:hAnsi="Arial" w:cs="Arial"/>
            <w:i/>
            <w:color w:val="000000"/>
            <w:sz w:val="24"/>
            <w:szCs w:val="24"/>
          </w:rPr>
          <w:t>EDGAR ENRIQUE VELÁZQUEZ GONZÁLEZ</w:t>
        </w:r>
      </w:hyperlink>
      <w:r w:rsidRPr="00DE5A5E">
        <w:rPr>
          <w:rFonts w:ascii="Arial" w:eastAsia="Arial" w:hAnsi="Arial" w:cs="Arial"/>
          <w:i/>
          <w:color w:val="000000"/>
          <w:sz w:val="24"/>
          <w:szCs w:val="24"/>
        </w:rPr>
        <w:t>, PRESIDEN</w:t>
      </w:r>
      <w:r>
        <w:rPr>
          <w:rFonts w:ascii="Arial" w:eastAsia="Arial" w:hAnsi="Arial" w:cs="Arial"/>
          <w:i/>
          <w:color w:val="000000"/>
          <w:sz w:val="24"/>
          <w:szCs w:val="24"/>
        </w:rPr>
        <w:t>TE</w:t>
      </w:r>
      <w:r w:rsidRPr="00DE5A5E">
        <w:rPr>
          <w:rFonts w:ascii="Arial" w:eastAsia="Arial" w:hAnsi="Arial" w:cs="Arial"/>
          <w:i/>
          <w:color w:val="000000"/>
          <w:sz w:val="24"/>
          <w:szCs w:val="24"/>
        </w:rPr>
        <w:t xml:space="preserve"> DE LA COMISIÓN LEGISLATIVA DE SEGURIDAD Y JUSTICIA DE LA LXII </w:t>
      </w:r>
      <w:r w:rsidRPr="00DE5A5E">
        <w:rPr>
          <w:rFonts w:ascii="Arial" w:eastAsia="Arial" w:hAnsi="Arial" w:cs="Arial"/>
          <w:i/>
          <w:color w:val="000000"/>
          <w:sz w:val="24"/>
          <w:szCs w:val="24"/>
        </w:rPr>
        <w:lastRenderedPageBreak/>
        <w:t xml:space="preserve">LEGISLATURA DEL CONGRESO DEL ESTADO DE JALISCO Y </w:t>
      </w:r>
      <w:r w:rsidRPr="00DE5A5E">
        <w:rPr>
          <w:rFonts w:ascii="Arial" w:eastAsia="Arial" w:hAnsi="Arial" w:cs="Arial"/>
          <w:i/>
          <w:sz w:val="24"/>
          <w:szCs w:val="24"/>
        </w:rPr>
        <w:t>REPR</w:t>
      </w:r>
      <w:r>
        <w:rPr>
          <w:rFonts w:ascii="Arial" w:eastAsia="Arial" w:hAnsi="Arial" w:cs="Arial"/>
          <w:i/>
          <w:sz w:val="24"/>
          <w:szCs w:val="24"/>
        </w:rPr>
        <w:t xml:space="preserve">ESENTANTE DEL PODER LEGISLATIVO, </w:t>
      </w:r>
      <w:r w:rsidRPr="00522CB8">
        <w:rPr>
          <w:rFonts w:ascii="Arial" w:eastAsia="Arial" w:hAnsi="Arial" w:cs="Arial"/>
          <w:b/>
          <w:i/>
          <w:sz w:val="28"/>
          <w:szCs w:val="24"/>
        </w:rPr>
        <w:t>APROBADO</w:t>
      </w:r>
      <w:r>
        <w:rPr>
          <w:rFonts w:ascii="Arial" w:eastAsia="Arial" w:hAnsi="Arial" w:cs="Arial"/>
          <w:i/>
          <w:sz w:val="24"/>
          <w:szCs w:val="24"/>
        </w:rPr>
        <w:t>.</w:t>
      </w:r>
    </w:p>
    <w:p w:rsidR="00F50CF9" w:rsidRDefault="00F50CF9" w:rsidP="005E1EBD">
      <w:pPr>
        <w:spacing w:after="0" w:line="240" w:lineRule="auto"/>
        <w:jc w:val="both"/>
        <w:rPr>
          <w:rFonts w:ascii="Arial" w:eastAsia="Arial" w:hAnsi="Arial" w:cs="Arial"/>
          <w:i/>
          <w:iCs/>
          <w:sz w:val="24"/>
          <w:szCs w:val="24"/>
          <w:highlight w:val="lightGray"/>
        </w:rPr>
      </w:pPr>
    </w:p>
    <w:p w:rsidR="00895614" w:rsidRPr="00F50CF9" w:rsidRDefault="00895614" w:rsidP="005E1EBD">
      <w:pPr>
        <w:spacing w:after="0" w:line="240" w:lineRule="auto"/>
        <w:jc w:val="both"/>
        <w:rPr>
          <w:rFonts w:ascii="Arial" w:eastAsia="Arial" w:hAnsi="Arial" w:cs="Arial"/>
          <w:i/>
          <w:iCs/>
          <w:sz w:val="24"/>
          <w:szCs w:val="24"/>
        </w:rPr>
      </w:pPr>
      <w:r w:rsidRPr="00F50CF9">
        <w:rPr>
          <w:rFonts w:ascii="Arial" w:eastAsia="Arial" w:hAnsi="Arial" w:cs="Arial"/>
          <w:i/>
          <w:iCs/>
          <w:sz w:val="24"/>
          <w:szCs w:val="24"/>
        </w:rPr>
        <w:t xml:space="preserve">LE INFORMO PRESIDENTE, QUE EL PUNTO V DEL ORDEN DEL DÍA RELATIVO AL PLAN ANUAL DE ACTIVIDADES 2021 DEL INSTITUTO DE JUSTICIA ALTERNATIVA DEL ESTADO DE JALISCO, RESULTÓ APROBADO POR: </w:t>
      </w:r>
      <w:r w:rsidR="00F50CF9" w:rsidRPr="00F50CF9">
        <w:rPr>
          <w:rFonts w:ascii="Arial" w:eastAsia="Arial" w:hAnsi="Arial" w:cs="Arial"/>
          <w:b/>
          <w:i/>
          <w:iCs/>
          <w:sz w:val="24"/>
          <w:szCs w:val="24"/>
        </w:rPr>
        <w:t>UNANIMIDAD</w:t>
      </w:r>
      <w:r w:rsidRPr="00F50CF9">
        <w:rPr>
          <w:rFonts w:ascii="Arial" w:eastAsia="Arial" w:hAnsi="Arial" w:cs="Arial"/>
          <w:i/>
          <w:iCs/>
          <w:sz w:val="24"/>
          <w:szCs w:val="24"/>
        </w:rPr>
        <w:t xml:space="preserve"> DE VOTOS DE LAS Y LOS CONSEJEROS.</w:t>
      </w:r>
    </w:p>
    <w:p w:rsidR="00F50CF9" w:rsidRDefault="00F50CF9" w:rsidP="005E1EBD">
      <w:pPr>
        <w:spacing w:after="0" w:line="240" w:lineRule="auto"/>
        <w:jc w:val="both"/>
        <w:rPr>
          <w:rFonts w:ascii="Arial" w:eastAsia="Arial" w:hAnsi="Arial" w:cs="Arial"/>
          <w:i/>
          <w:iCs/>
          <w:sz w:val="24"/>
          <w:szCs w:val="24"/>
          <w:highlight w:val="lightGray"/>
        </w:rPr>
      </w:pPr>
    </w:p>
    <w:p w:rsidR="00F50CF9" w:rsidRPr="00F50CF9" w:rsidRDefault="00F50CF9" w:rsidP="005E1EBD">
      <w:pPr>
        <w:spacing w:after="0" w:line="240" w:lineRule="auto"/>
        <w:jc w:val="both"/>
        <w:rPr>
          <w:rFonts w:ascii="Arial" w:eastAsia="Arial" w:hAnsi="Arial" w:cs="Arial"/>
          <w:i/>
          <w:iCs/>
          <w:sz w:val="24"/>
          <w:szCs w:val="24"/>
        </w:rPr>
      </w:pPr>
      <w:r w:rsidRPr="00F50CF9">
        <w:rPr>
          <w:rFonts w:ascii="Arial" w:eastAsia="Arial" w:hAnsi="Arial" w:cs="Arial"/>
          <w:i/>
          <w:iCs/>
          <w:sz w:val="24"/>
          <w:szCs w:val="24"/>
        </w:rPr>
        <w:t>ACUERDO: EL PUNTO V DEL ORDEN DEL DÍA RELATIVO AL PLAN ANUAL DE ACTIVIDADES 2021 DEL INSTITUTO DE JUSTICIA ALTERNATIVA DEL ESTADO DE JALISCO, RESULTÓ A</w:t>
      </w:r>
      <w:r>
        <w:rPr>
          <w:rFonts w:ascii="Arial" w:eastAsia="Arial" w:hAnsi="Arial" w:cs="Arial"/>
          <w:i/>
          <w:iCs/>
          <w:sz w:val="24"/>
          <w:szCs w:val="24"/>
        </w:rPr>
        <w:t xml:space="preserve">PROBADO POR: </w:t>
      </w:r>
      <w:r w:rsidRPr="00F50CF9">
        <w:rPr>
          <w:rFonts w:ascii="Arial" w:eastAsia="Arial" w:hAnsi="Arial" w:cs="Arial"/>
          <w:b/>
          <w:i/>
          <w:iCs/>
          <w:sz w:val="24"/>
          <w:szCs w:val="24"/>
        </w:rPr>
        <w:t>UNANIMIDAD</w:t>
      </w:r>
      <w:r>
        <w:rPr>
          <w:rFonts w:ascii="Arial" w:eastAsia="Arial" w:hAnsi="Arial" w:cs="Arial"/>
          <w:b/>
          <w:i/>
          <w:iCs/>
          <w:sz w:val="24"/>
          <w:szCs w:val="24"/>
        </w:rPr>
        <w:t>.</w:t>
      </w:r>
    </w:p>
    <w:p w:rsidR="00922D10" w:rsidRPr="00436CF2" w:rsidRDefault="00922D10" w:rsidP="005E1EBD">
      <w:pPr>
        <w:spacing w:after="0" w:line="240" w:lineRule="auto"/>
        <w:jc w:val="both"/>
        <w:rPr>
          <w:rFonts w:ascii="Arial" w:eastAsia="Arial" w:hAnsi="Arial" w:cs="Arial"/>
          <w:sz w:val="24"/>
          <w:szCs w:val="24"/>
        </w:rPr>
      </w:pPr>
    </w:p>
    <w:p w:rsidR="00876AC5" w:rsidRDefault="007350B8" w:rsidP="005E1EBD">
      <w:pPr>
        <w:spacing w:after="0" w:line="240" w:lineRule="auto"/>
        <w:jc w:val="both"/>
        <w:rPr>
          <w:rFonts w:ascii="Arial" w:eastAsia="Arial" w:hAnsi="Arial" w:cs="Arial"/>
          <w:sz w:val="24"/>
          <w:szCs w:val="24"/>
          <w:lang w:val="es-ES"/>
        </w:rPr>
      </w:pPr>
      <w:r w:rsidRPr="00876AC5">
        <w:rPr>
          <w:rFonts w:ascii="Arial" w:eastAsia="Arial" w:hAnsi="Arial" w:cs="Arial"/>
          <w:b/>
          <w:sz w:val="28"/>
          <w:szCs w:val="24"/>
        </w:rPr>
        <w:t>(VI)</w:t>
      </w:r>
      <w:r w:rsidR="00895614" w:rsidRPr="00876AC5">
        <w:rPr>
          <w:rFonts w:ascii="Arial" w:eastAsia="Arial" w:hAnsi="Arial" w:cs="Arial"/>
          <w:b/>
          <w:sz w:val="28"/>
          <w:szCs w:val="24"/>
        </w:rPr>
        <w:t xml:space="preserve"> PRESIDENTE DEL CONSEJO: </w:t>
      </w:r>
      <w:r w:rsidR="00876AC5" w:rsidRPr="00876AC5">
        <w:rPr>
          <w:rFonts w:ascii="Arial" w:eastAsia="Arial" w:hAnsi="Arial" w:cs="Arial"/>
          <w:sz w:val="24"/>
          <w:szCs w:val="24"/>
        </w:rPr>
        <w:t>Para desahogar el VI Sexto Punto, relativo a la “</w:t>
      </w:r>
      <w:r w:rsidR="00876AC5" w:rsidRPr="00876AC5">
        <w:rPr>
          <w:rFonts w:ascii="Arial" w:eastAsia="Arial" w:hAnsi="Arial" w:cs="Arial"/>
          <w:sz w:val="24"/>
          <w:szCs w:val="24"/>
          <w:lang w:val="es-ES"/>
        </w:rPr>
        <w:t>PRESENTACIÓN DEL INFORME ANUAL DE LABORES DEL DIRECTOR GENERAL DEL INSTITUTO DE JUSTICIA ALTERNATIVA DEL ESTADO DE JALISCO CORRESPONDIENTE AL AÑO 2020 Y</w:t>
      </w:r>
      <w:r w:rsidR="00876AC5">
        <w:rPr>
          <w:rFonts w:ascii="Arial" w:eastAsia="Arial" w:hAnsi="Arial" w:cs="Arial"/>
          <w:sz w:val="24"/>
          <w:szCs w:val="24"/>
          <w:lang w:val="es-ES"/>
        </w:rPr>
        <w:t xml:space="preserve"> </w:t>
      </w:r>
      <w:r w:rsidR="00876AC5" w:rsidRPr="00876AC5">
        <w:rPr>
          <w:rFonts w:ascii="Arial" w:eastAsia="Arial" w:hAnsi="Arial" w:cs="Arial"/>
          <w:sz w:val="24"/>
          <w:szCs w:val="24"/>
          <w:lang w:val="es-ES"/>
        </w:rPr>
        <w:t>MENSAJE DE LOS REPRESENTANTES DE LOS TRES PODERES</w:t>
      </w:r>
      <w:r w:rsidR="00876AC5">
        <w:rPr>
          <w:rFonts w:ascii="Arial" w:eastAsia="Arial" w:hAnsi="Arial" w:cs="Arial"/>
          <w:sz w:val="24"/>
          <w:szCs w:val="24"/>
          <w:lang w:val="es-ES"/>
        </w:rPr>
        <w:t xml:space="preserve"> DE GOBIE</w:t>
      </w:r>
      <w:r w:rsidR="00876AC5" w:rsidRPr="0069205F">
        <w:rPr>
          <w:rFonts w:ascii="Arial" w:eastAsia="Arial" w:hAnsi="Arial" w:cs="Arial"/>
          <w:sz w:val="24"/>
          <w:szCs w:val="24"/>
          <w:lang w:val="es-ES"/>
        </w:rPr>
        <w:t>RNO”, como ustedes saben se les circuló en su oportunidad con la convocatoria, por lo que aprobada la dispensa de la lectura  del mismo, quiero compartir al respecto unas reflexiones públicas inherentes a dicho INFORME</w:t>
      </w:r>
      <w:r w:rsidR="005451B7" w:rsidRPr="0069205F">
        <w:rPr>
          <w:rFonts w:ascii="Arial" w:eastAsia="Arial" w:hAnsi="Arial" w:cs="Arial"/>
          <w:sz w:val="24"/>
          <w:szCs w:val="24"/>
          <w:lang w:val="es-ES"/>
        </w:rPr>
        <w:t>.</w:t>
      </w:r>
    </w:p>
    <w:p w:rsidR="005451B7" w:rsidRDefault="005451B7" w:rsidP="005E1EBD">
      <w:pPr>
        <w:spacing w:after="0" w:line="240" w:lineRule="auto"/>
        <w:jc w:val="both"/>
        <w:rPr>
          <w:rFonts w:ascii="Arial" w:eastAsia="Arial" w:hAnsi="Arial" w:cs="Arial"/>
          <w:sz w:val="24"/>
          <w:szCs w:val="24"/>
          <w:highlight w:val="yellow"/>
        </w:rPr>
      </w:pPr>
    </w:p>
    <w:p w:rsidR="005451B7" w:rsidRPr="006611B2" w:rsidRDefault="005451B7" w:rsidP="005451B7">
      <w:pPr>
        <w:spacing w:after="0" w:line="240" w:lineRule="auto"/>
        <w:jc w:val="center"/>
        <w:rPr>
          <w:rFonts w:ascii="Arial" w:eastAsia="Arial" w:hAnsi="Arial" w:cs="Arial"/>
          <w:b/>
          <w:sz w:val="24"/>
          <w:szCs w:val="24"/>
        </w:rPr>
      </w:pPr>
      <w:r w:rsidRPr="006611B2">
        <w:rPr>
          <w:rFonts w:ascii="Arial" w:eastAsia="Arial" w:hAnsi="Arial" w:cs="Arial"/>
          <w:b/>
          <w:sz w:val="24"/>
          <w:szCs w:val="24"/>
        </w:rPr>
        <w:t>(PRESENTACIÓN DEL SEGUNDO INFORME DE RESULTADOS 2020 DEL DIRECTOR GENERAL)</w:t>
      </w:r>
    </w:p>
    <w:p w:rsidR="001D50B0" w:rsidRDefault="001D50B0" w:rsidP="00561486">
      <w:pPr>
        <w:pStyle w:val="Sinespaciado"/>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Estimado amigo, maestro y Magistrado Presidente del Supremo Tribunal de Justicia de Jalisco, </w:t>
      </w:r>
      <w:r w:rsidRPr="009C6E76">
        <w:rPr>
          <w:rFonts w:ascii="Arial" w:hAnsi="Arial" w:cs="Arial"/>
          <w:b/>
          <w:sz w:val="24"/>
          <w:lang w:val="es"/>
        </w:rPr>
        <w:t>Doctor Daniel Espinosa Licon</w:t>
      </w:r>
      <w:r w:rsidRPr="009C6E76">
        <w:rPr>
          <w:rFonts w:ascii="Arial" w:hAnsi="Arial" w:cs="Arial"/>
          <w:sz w:val="24"/>
          <w:lang w:val="es"/>
        </w:rPr>
        <w:t xml:space="preserve">. Su reciente designación como Presidente de nuestro Supremo Tribunal ha sido celebrada por todos quienes pertenecemos al Poder Judicial y en general por todos los que conocemos la sólida, solvente y e impoluta trayectoria profesional y carrera judicial. A sus discípulos y amigos, en ambas categorías orgullosamente me incluyo, no nos asombra la altura </w:t>
      </w:r>
      <w:proofErr w:type="spellStart"/>
      <w:r w:rsidRPr="009C6E76">
        <w:rPr>
          <w:rFonts w:ascii="Arial" w:hAnsi="Arial" w:cs="Arial"/>
          <w:sz w:val="24"/>
          <w:lang w:val="es"/>
        </w:rPr>
        <w:t>ha</w:t>
      </w:r>
      <w:proofErr w:type="spellEnd"/>
      <w:r w:rsidRPr="009C6E76">
        <w:rPr>
          <w:rFonts w:ascii="Arial" w:hAnsi="Arial" w:cs="Arial"/>
          <w:sz w:val="24"/>
          <w:lang w:val="es"/>
        </w:rPr>
        <w:t xml:space="preserve"> que ha llegado y que seguirá creciendo, porque nos consta la profundidad de sus cimientos. Muchas gracias por su presencia. </w:t>
      </w:r>
    </w:p>
    <w:p w:rsidR="009C6E76" w:rsidRPr="009C6E76" w:rsidRDefault="009C6E76" w:rsidP="009C6E76">
      <w:pPr>
        <w:pStyle w:val="Sinespaciado"/>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Estimado amigo y diputado, </w:t>
      </w:r>
      <w:r w:rsidRPr="009C6E76">
        <w:rPr>
          <w:rFonts w:ascii="Arial" w:hAnsi="Arial" w:cs="Arial"/>
          <w:b/>
          <w:sz w:val="24"/>
          <w:lang w:val="es"/>
        </w:rPr>
        <w:t>Maestro Edgar Enrique Velázquez González</w:t>
      </w:r>
      <w:r w:rsidRPr="009C6E76">
        <w:rPr>
          <w:rFonts w:ascii="Arial" w:hAnsi="Arial" w:cs="Arial"/>
          <w:sz w:val="24"/>
          <w:lang w:val="es"/>
        </w:rPr>
        <w:t xml:space="preserve">. Nos honra contar con la presencia de la presidenta de la mesa directiva del Congreso del Estado, lo que evidencia el apoyo y la apuesta que hace el Poder legislativo por impulsar el acceso a la justicia a través de los Métodos de Solución de Conflictos. La mayor distinción y satisfacción profesional que he recibido en mi vida ha sido la designación por parte de 36 de los 38 representantes de los ciudadanos de mi estado hace dos años para encabezar al IJA. Mil gracias (gracias a ambos diputados y consejeros). Todos los días me empeño en no defraudar la confianza y el honor que depositaron en mi persona. </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lastRenderedPageBreak/>
        <w:t xml:space="preserve">Estimado amigo y consejero del Instituto de Justicia Alternativa, </w:t>
      </w:r>
      <w:r w:rsidRPr="009C6E76">
        <w:rPr>
          <w:rFonts w:ascii="Arial" w:hAnsi="Arial" w:cs="Arial"/>
          <w:b/>
          <w:sz w:val="24"/>
          <w:lang w:val="es"/>
        </w:rPr>
        <w:t>Maestro Juan Carlos Márquez Rosas</w:t>
      </w:r>
      <w:r w:rsidRPr="009C6E76">
        <w:rPr>
          <w:rFonts w:ascii="Arial" w:hAnsi="Arial" w:cs="Arial"/>
          <w:sz w:val="24"/>
          <w:lang w:val="es"/>
        </w:rPr>
        <w:t>, Procurador Social del Estado de Jalisco, de quien siempre hemos recibido el apoyo en lo particular y de la institución que dignamente preside, que es garante del interés público y de los derechos de los menos favorecidos y más vulnerables. Muchas gracias por su presencia. Transmita nuestro saludo y reconocimiento para el Gobernado Constitucional de nuestro Estado, Ingeniero Enrique Alfaro Ramírez, que es un convencido de los métodos alternos y que ha impulsado el que uno de los ejes del plan de Gobernanza y de Gobierno Estatal tenga como uno de sus ejes la cultura de paz.</w:t>
      </w:r>
    </w:p>
    <w:p w:rsidR="009C6E76" w:rsidRPr="009C6E76" w:rsidRDefault="009C6E76" w:rsidP="009C6E76">
      <w:pPr>
        <w:pStyle w:val="Sinespaciado"/>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Señores consejeros de los tres poderes de nuestro estado, </w:t>
      </w:r>
    </w:p>
    <w:p w:rsidR="009C6E76" w:rsidRPr="009C6E76" w:rsidRDefault="009C6E76" w:rsidP="009C6E76">
      <w:pPr>
        <w:pStyle w:val="Sinespaciado"/>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Por el Poder Legislativo, Diputada </w:t>
      </w:r>
      <w:r w:rsidRPr="009C6E76">
        <w:rPr>
          <w:rFonts w:ascii="Arial" w:hAnsi="Arial" w:cs="Arial"/>
          <w:b/>
          <w:sz w:val="24"/>
          <w:lang w:val="es"/>
        </w:rPr>
        <w:t>Maestra Claudia Murguía Torres</w:t>
      </w:r>
      <w:r w:rsidRPr="009C6E76">
        <w:rPr>
          <w:rFonts w:ascii="Arial" w:hAnsi="Arial" w:cs="Arial"/>
          <w:sz w:val="24"/>
          <w:lang w:val="es"/>
        </w:rPr>
        <w:t>, Presidenta de la Comisión de Puntos Constitucionales y Electorales del Congreso del Estado.</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Diputado, </w:t>
      </w:r>
      <w:r w:rsidRPr="009C6E76">
        <w:rPr>
          <w:rFonts w:ascii="Arial" w:hAnsi="Arial" w:cs="Arial"/>
          <w:b/>
          <w:sz w:val="24"/>
          <w:lang w:val="es"/>
        </w:rPr>
        <w:t>Maestro Edgar Enrique Velázquez González</w:t>
      </w:r>
      <w:r w:rsidRPr="009C6E76">
        <w:rPr>
          <w:rFonts w:ascii="Arial" w:hAnsi="Arial" w:cs="Arial"/>
          <w:sz w:val="24"/>
          <w:lang w:val="es"/>
        </w:rPr>
        <w:t>, Presidente de la Comisión de Seguridad y Justicia del Congreso del Estado.</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Por el Poder Ejecutivo, </w:t>
      </w:r>
      <w:r w:rsidRPr="009C6E76">
        <w:rPr>
          <w:rFonts w:ascii="Arial" w:hAnsi="Arial" w:cs="Arial"/>
          <w:b/>
          <w:sz w:val="24"/>
          <w:lang w:val="es"/>
        </w:rPr>
        <w:t>Maestro Juan Carlos Márquez Rosas</w:t>
      </w:r>
      <w:r w:rsidRPr="009C6E76">
        <w:rPr>
          <w:rFonts w:ascii="Arial" w:hAnsi="Arial" w:cs="Arial"/>
          <w:sz w:val="24"/>
          <w:lang w:val="es"/>
        </w:rPr>
        <w:t>, Procurador Social del Estado de Jalisco.</w:t>
      </w:r>
    </w:p>
    <w:p w:rsidR="009C6E76" w:rsidRPr="009C6E76" w:rsidRDefault="009C6E76" w:rsidP="009C6E76">
      <w:pPr>
        <w:pStyle w:val="Sinespaciado"/>
        <w:jc w:val="both"/>
        <w:rPr>
          <w:rFonts w:ascii="Arial" w:hAnsi="Arial" w:cs="Arial"/>
          <w:sz w:val="24"/>
          <w:lang w:val="es"/>
        </w:rPr>
      </w:pPr>
      <w:r w:rsidRPr="009C6E76">
        <w:rPr>
          <w:rFonts w:ascii="Arial" w:hAnsi="Arial" w:cs="Arial"/>
          <w:b/>
          <w:sz w:val="24"/>
          <w:lang w:val="es"/>
        </w:rPr>
        <w:t>Maestro Luis Joaquín Méndez Ruiz</w:t>
      </w:r>
      <w:r w:rsidRPr="009C6E76">
        <w:rPr>
          <w:rFonts w:ascii="Arial" w:hAnsi="Arial" w:cs="Arial"/>
          <w:sz w:val="24"/>
          <w:lang w:val="es"/>
        </w:rPr>
        <w:t>, Fiscal Ejecutivo en Investigación Criminal de la Fiscalía del Estado de Jalisco.</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Por el Poder Judicial, </w:t>
      </w:r>
      <w:r w:rsidRPr="009C6E76">
        <w:rPr>
          <w:rFonts w:ascii="Arial" w:hAnsi="Arial" w:cs="Arial"/>
          <w:b/>
          <w:sz w:val="24"/>
          <w:lang w:val="es"/>
        </w:rPr>
        <w:t>Magistrado Doctor Armando Ramírez Rizo</w:t>
      </w:r>
      <w:r w:rsidRPr="009C6E76">
        <w:rPr>
          <w:rFonts w:ascii="Arial" w:hAnsi="Arial" w:cs="Arial"/>
          <w:sz w:val="24"/>
          <w:lang w:val="es"/>
        </w:rPr>
        <w:t>, Consejero suplente designado por el Presidente del Supremo Tribunal de Justicia del Estado.</w:t>
      </w:r>
    </w:p>
    <w:p w:rsidR="009C6E76" w:rsidRPr="009C6E76" w:rsidRDefault="009C6E76" w:rsidP="009C6E76">
      <w:pPr>
        <w:pStyle w:val="Sinespaciado"/>
        <w:jc w:val="both"/>
        <w:rPr>
          <w:rFonts w:ascii="Arial" w:hAnsi="Arial" w:cs="Arial"/>
          <w:b/>
          <w:sz w:val="24"/>
          <w:lang w:val="es"/>
        </w:rPr>
      </w:pPr>
      <w:r w:rsidRPr="009C6E76">
        <w:rPr>
          <w:rFonts w:ascii="Arial" w:hAnsi="Arial" w:cs="Arial"/>
          <w:b/>
          <w:sz w:val="24"/>
          <w:lang w:val="es"/>
        </w:rPr>
        <w:t xml:space="preserve">Jueza Maestra Paloma Romana Magallanes de la Rosa, </w:t>
      </w:r>
      <w:r w:rsidRPr="009C6E76">
        <w:rPr>
          <w:rFonts w:ascii="Arial" w:hAnsi="Arial" w:cs="Arial"/>
          <w:sz w:val="24"/>
          <w:lang w:val="es"/>
        </w:rPr>
        <w:t>Jueza Especializada en Control, Enjuiciamiento, Justicia Integral para Adolescentes, adscrita al Centro de Justicia Penal del Primer Distrito Judicial</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Gracias a todos ustedes por su generosidad, dándonos su tiempo, su conocimiento, orientación y acompañamiento. Gracias por todo el apoyo, por su confianza, y por la armonía de los trabajos que han permitido que prácticamente todos los acuerdos del consejo se hayan aprobado por unanimidad. Mil gracias.</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JUEZA MTRA. CLAUDIA ESPERANZA RIVERA MAYTORENA </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CONSEJERA DE LA JUDICATURA DEL ESTADO DE JALISCO.  </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MTRA. TATIANA ESTHER ANAYA ZÚÑIGA.  </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CONSEJERA DE LA JUDICATURA DEL ESTADO DE JALISCO.</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DR. GABHDIEL IVÁN NOVIA CRUZ.  </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CONSEJERO DE LA JUDICATURA DEL ESTADO DE JALISCO.  </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DR. JOSÉ DE JESÚS BECERRA RAMIREZ.  </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lastRenderedPageBreak/>
        <w:t xml:space="preserve">CONSEJERO DE LA JUDICATURA DEL ESTADO DE JALISCO.  </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Señores Magistrados y estimado amigo Luis Albino reyes Robles, en ustedes saludo a todos los compañeros del Poder Judicial que han hecho una apuesta histórica por la paz y por los métodos Alternos de Solución de Conflictos, para hacer que la justicia esté en la canasta básica de los jaliscienses.</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Compañeros Secretario Técnico, directores. Emiliano, Claudia, Jaime, Omar, César, Saúl y Rodrigo. Muchas gracias por todo el apoyo y empeño. Son profesionales capaces, íntegros y entregados al servicio público. Parafraseando a Serrat, mis compañeros son lo mejor de cada casa.</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Saludo en ustedes a todos y cada uno de mis 200 compañeros del Instituto de Justicia alternativa del Estado de Jalisco, que en este año aciago, han acreditado su solvencia profesional, su mística de servicio y su donación más allá del deber.</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A toda la comunidad de profesionales de los métodos de solución de conflictos, académicos, prestadores de servicio y mediadores de centros públicos, gracias por su apoyo, por su vocación a toda prueba y por haber estado a la altura de los desafíos de estos difíciles tiempos. Bienaventurados los que trabajan por la paz, porque ustedes serán llamados los mejores hijos de México.</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Si se me permite, en lo personal agradecer a mis padres, Guillermo y Graciela, a mis hijos, gracias por el apoyo y por todo el cariño y soporte. En particular, agradezco a mi compañera de ruta, a mi esposa, Adriana </w:t>
      </w:r>
      <w:proofErr w:type="spellStart"/>
      <w:r w:rsidRPr="009C6E76">
        <w:rPr>
          <w:rFonts w:ascii="Arial" w:hAnsi="Arial" w:cs="Arial"/>
          <w:sz w:val="24"/>
          <w:lang w:val="es"/>
        </w:rPr>
        <w:t>Agredano</w:t>
      </w:r>
      <w:proofErr w:type="spellEnd"/>
      <w:r w:rsidRPr="009C6E76">
        <w:rPr>
          <w:rFonts w:ascii="Arial" w:hAnsi="Arial" w:cs="Arial"/>
          <w:sz w:val="24"/>
          <w:lang w:val="es"/>
        </w:rPr>
        <w:t xml:space="preserve">. Gracias por el apoyo y la motivación de todos los días. Abogada, desde esta la más alta tribuna de la justicia jalisciense, beso devotamente tu mano. </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El Instituto de Justicia Alternativa del Estado de Jalisco (IJA) es un órgano constitucional del Poder Judicial con autonomía técnica y administrativa, competente y rector en Métodos Alternativos de Solución de Conflictos (MASC), con facultades y atribuciones establecidas por la Ley de Justicia Alternativa del Estado de Jalisco y la normatividad aplicable.</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El IJA tiene como misión ofrecer y fomentar una alternativa pacífica, voluntaria y gratuita para la prevención y solución de conflictos. Y se visualiza como una institución reconocida, con presencia en todo el Estado, integrada por personal calificado con alto sentido humano, que contribuye a reconciliar a la sociedad, construir, recuperar y mantener la paz a través del acceso a la justicia, la igualdad y la disminución de las violencias, mediante la prestación de servicios de calidad y calidez.</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lastRenderedPageBreak/>
        <w:t>Guiados por los valores  y principios de  Justicia, Imparcialidad, Honestidad, Respeto, Transparencia, y orientando todos los proyectos y actividades del Instituto hacia nuestras cinco directrices estratégicas:</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1. Ampliar el Acceso a la justicia en Jalisco (que la justicia esté en la canasta básica de los jaliscienses)</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2. Prevenir y reducir las violencias a través de los Métodos Alternativos de Solución de Conflictos. Todo acto de violencia tiene su origen en la percepción de ser tratado con injusticia y aplicar los principios de cultura de la Paz y de los MSC a los primeros indicios de conflicto evita que escalen hacia mayores niveles de violencia.</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3. Combatir la desigualdad (No hay mejor política social que la justicia)</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4. Combatir la corrupción e impunidad. A través de la agilidad y transparencia de nuestros procesos, la honestidad de los servidores públicos y lograr que los conflictos sean abordados de manera integral, institucional  y cercana.</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5. Difusión y vinculación para la cultura de la paz.</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Quiero destacar que ha sido decisivo para alcanzar muchos de estos objetivos y de avanzar en el desarrollo del potencial de la justicia alternativa, el liderazgo y visión del Poder Judicial. En el Plan Institucional del Poder Judicial aparece como su segundo proyecto estratégico “el fortalecimiento de la Justicia Alternativa”. Por ello no es casual que estemos recibiendo el decidido apoyo del Supremo Tribunal de Justicia, el Consejo de la Judicatura de y de la Asociación de Jueces de Jalisco, aquí presentes y a quienes agradezco su presencia en este evento y todas las atenciones y apoyo que ha recibido de ustedes el Instituto y todos mis compañeros. </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 </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Durante el 2020, el IJA cumplió con las atribuciones y funciones establecidas en la normatividad, a través de sus direcciones y áreas que lo conforman, por lo que en atención a los artículos 24 fracción XII, 28 fracción XII de la Ley de Justicia Alternativa del Estado de Jalisco y artículo 30 fracción XIII del Reglamento Interno del Instituto de Justicia Alternativa, he presentado a nuestro Consejo y expongo públicamente el Informe de Resultados 2020. </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Dando continuidad a lo realizado durante 2019, y a fin de implementar las directrices estratégicas, se presentan en este informe los logros de los proyectos planteados para el ejercicio 2020, enmarcados en las siguientes cuatro estrategias macro:</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 </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   </w:t>
      </w:r>
      <w:r w:rsidRPr="009C6E76">
        <w:rPr>
          <w:rFonts w:ascii="Arial" w:hAnsi="Arial" w:cs="Arial"/>
          <w:sz w:val="24"/>
          <w:lang w:val="es"/>
        </w:rPr>
        <w:tab/>
        <w:t>Mejoramiento de procesos internos,</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   </w:t>
      </w:r>
      <w:r w:rsidRPr="009C6E76">
        <w:rPr>
          <w:rFonts w:ascii="Arial" w:hAnsi="Arial" w:cs="Arial"/>
          <w:sz w:val="24"/>
          <w:lang w:val="es"/>
        </w:rPr>
        <w:tab/>
        <w:t>Enfoque y consolidación de la capacitación y certificación,</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   </w:t>
      </w:r>
      <w:r w:rsidRPr="009C6E76">
        <w:rPr>
          <w:rFonts w:ascii="Arial" w:hAnsi="Arial" w:cs="Arial"/>
          <w:sz w:val="24"/>
          <w:lang w:val="es"/>
        </w:rPr>
        <w:tab/>
        <w:t>Consolidación de la red de justicia alternativa en el Estado</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   </w:t>
      </w:r>
      <w:r w:rsidRPr="009C6E76">
        <w:rPr>
          <w:rFonts w:ascii="Arial" w:hAnsi="Arial" w:cs="Arial"/>
          <w:sz w:val="24"/>
          <w:lang w:val="es"/>
        </w:rPr>
        <w:tab/>
        <w:t>Difusión efectiva de los MASC y la cultura de la paz</w:t>
      </w:r>
    </w:p>
    <w:p w:rsidR="009C6E76" w:rsidRPr="009C6E76" w:rsidRDefault="009C6E76" w:rsidP="009C6E76">
      <w:pPr>
        <w:pStyle w:val="Sinespaciado"/>
        <w:jc w:val="both"/>
        <w:rPr>
          <w:rFonts w:ascii="Arial" w:hAnsi="Arial" w:cs="Arial"/>
          <w:sz w:val="24"/>
          <w:lang w:val="es"/>
        </w:rPr>
      </w:pPr>
    </w:p>
    <w:p w:rsidR="00C3731F" w:rsidRDefault="00C3731F" w:rsidP="009C6E76">
      <w:pPr>
        <w:pStyle w:val="Sinespaciado"/>
        <w:jc w:val="both"/>
        <w:rPr>
          <w:rFonts w:ascii="Arial" w:hAnsi="Arial" w:cs="Arial"/>
          <w:b/>
          <w:sz w:val="24"/>
          <w:lang w:val="es"/>
        </w:rPr>
      </w:pPr>
    </w:p>
    <w:p w:rsidR="00C3731F" w:rsidRDefault="00C3731F" w:rsidP="009C6E76">
      <w:pPr>
        <w:pStyle w:val="Sinespaciado"/>
        <w:jc w:val="both"/>
        <w:rPr>
          <w:rFonts w:ascii="Arial" w:hAnsi="Arial" w:cs="Arial"/>
          <w:b/>
          <w:sz w:val="24"/>
          <w:lang w:val="es"/>
        </w:rPr>
      </w:pPr>
    </w:p>
    <w:p w:rsidR="009C6E76" w:rsidRPr="009C6E76" w:rsidRDefault="009C6E76" w:rsidP="009C6E76">
      <w:pPr>
        <w:pStyle w:val="Sinespaciado"/>
        <w:jc w:val="both"/>
        <w:rPr>
          <w:rFonts w:ascii="Arial" w:hAnsi="Arial" w:cs="Arial"/>
          <w:b/>
          <w:sz w:val="24"/>
          <w:lang w:val="es"/>
        </w:rPr>
      </w:pPr>
      <w:r w:rsidRPr="009C6E76">
        <w:rPr>
          <w:rFonts w:ascii="Arial" w:hAnsi="Arial" w:cs="Arial"/>
          <w:b/>
          <w:sz w:val="24"/>
          <w:lang w:val="es"/>
        </w:rPr>
        <w:lastRenderedPageBreak/>
        <w:t>MEJORAMIENTO DE PROCESOS INTERNOS</w:t>
      </w:r>
    </w:p>
    <w:p w:rsidR="009C6E76" w:rsidRPr="009C6E76" w:rsidRDefault="009C6E76" w:rsidP="009C6E76">
      <w:pPr>
        <w:pStyle w:val="Sinespaciado"/>
        <w:jc w:val="both"/>
        <w:rPr>
          <w:rFonts w:ascii="Arial" w:hAnsi="Arial" w:cs="Arial"/>
          <w:b/>
          <w:sz w:val="24"/>
          <w:lang w:val="es"/>
        </w:rPr>
      </w:pPr>
    </w:p>
    <w:p w:rsidR="009C6E76" w:rsidRPr="009C6E76" w:rsidRDefault="009C6E76" w:rsidP="009C6E76">
      <w:pPr>
        <w:pStyle w:val="Sinespaciado"/>
        <w:jc w:val="both"/>
        <w:rPr>
          <w:rFonts w:ascii="Arial" w:hAnsi="Arial" w:cs="Arial"/>
          <w:sz w:val="24"/>
          <w:lang w:val="es-ES"/>
        </w:rPr>
      </w:pPr>
      <w:r w:rsidRPr="009C6E76">
        <w:rPr>
          <w:rFonts w:ascii="Arial" w:hAnsi="Arial" w:cs="Arial"/>
          <w:sz w:val="24"/>
          <w:lang w:val="es-ES"/>
        </w:rPr>
        <w:t>El 2020 fue un año de enormes retos para todas las sociedades, derivados de la terrible pandemia del virus COVID-19. En Jalisco esta grave enfermedad está dejando dolor y pérdidas en nuestras comunidades. En 2020 cobró seis mil vidas, y el virus continúa con su letal presencia. Todos nos hemos visto afectados en nuestros núcleos familiares, entorno laboral y social por este grave mal.</w:t>
      </w:r>
    </w:p>
    <w:p w:rsidR="009C6E76" w:rsidRPr="009C6E76" w:rsidRDefault="009C6E76" w:rsidP="009C6E76">
      <w:pPr>
        <w:pStyle w:val="Sinespaciado"/>
        <w:jc w:val="both"/>
        <w:rPr>
          <w:rFonts w:ascii="Arial" w:hAnsi="Arial" w:cs="Arial"/>
          <w:sz w:val="24"/>
          <w:lang w:val="es-ES"/>
        </w:rPr>
      </w:pPr>
    </w:p>
    <w:p w:rsidR="009C6E76" w:rsidRPr="009C6E76" w:rsidRDefault="009C6E76" w:rsidP="009C6E76">
      <w:pPr>
        <w:pStyle w:val="Sinespaciado"/>
        <w:jc w:val="both"/>
        <w:rPr>
          <w:rFonts w:ascii="Arial" w:hAnsi="Arial" w:cs="Arial"/>
          <w:b/>
          <w:sz w:val="24"/>
          <w:lang w:val="es-ES"/>
        </w:rPr>
      </w:pPr>
      <w:r w:rsidRPr="009C6E76">
        <w:rPr>
          <w:rFonts w:ascii="Arial" w:hAnsi="Arial" w:cs="Arial"/>
          <w:b/>
          <w:sz w:val="24"/>
          <w:lang w:val="es-ES"/>
        </w:rPr>
        <w:t>Ante la pandemia, el Instituto de Justicia Alternativa no paró.</w:t>
      </w:r>
    </w:p>
    <w:p w:rsidR="009C6E76" w:rsidRPr="009C6E76" w:rsidRDefault="009C6E76" w:rsidP="009C6E76">
      <w:pPr>
        <w:pStyle w:val="Sinespaciado"/>
        <w:jc w:val="both"/>
        <w:rPr>
          <w:rFonts w:ascii="Arial" w:hAnsi="Arial" w:cs="Arial"/>
          <w:sz w:val="24"/>
          <w:lang w:val="es-ES"/>
        </w:rPr>
      </w:pPr>
    </w:p>
    <w:p w:rsidR="009C6E76" w:rsidRPr="009C6E76" w:rsidRDefault="009C6E76" w:rsidP="009C6E76">
      <w:pPr>
        <w:pStyle w:val="Sinespaciado"/>
        <w:numPr>
          <w:ilvl w:val="0"/>
          <w:numId w:val="7"/>
        </w:numPr>
        <w:jc w:val="both"/>
        <w:rPr>
          <w:rFonts w:ascii="Arial" w:hAnsi="Arial" w:cs="Arial"/>
          <w:sz w:val="24"/>
        </w:rPr>
      </w:pPr>
      <w:r w:rsidRPr="009C6E76">
        <w:rPr>
          <w:rFonts w:ascii="Arial" w:hAnsi="Arial" w:cs="Arial"/>
          <w:sz w:val="24"/>
        </w:rPr>
        <w:t xml:space="preserve">Se realizaron los </w:t>
      </w:r>
      <w:r w:rsidRPr="009C6E76">
        <w:rPr>
          <w:rFonts w:ascii="Arial" w:hAnsi="Arial" w:cs="Arial"/>
          <w:b/>
          <w:bCs/>
          <w:sz w:val="24"/>
        </w:rPr>
        <w:t>ajustes necesarios para dar cumplimiento a las medidas sani</w:t>
      </w:r>
      <w:r w:rsidR="00C3731F">
        <w:rPr>
          <w:rFonts w:ascii="Arial" w:hAnsi="Arial" w:cs="Arial"/>
          <w:b/>
          <w:bCs/>
          <w:sz w:val="24"/>
        </w:rPr>
        <w:t>t</w:t>
      </w:r>
      <w:r w:rsidRPr="009C6E76">
        <w:rPr>
          <w:rFonts w:ascii="Arial" w:hAnsi="Arial" w:cs="Arial"/>
          <w:b/>
          <w:bCs/>
          <w:sz w:val="24"/>
        </w:rPr>
        <w:t xml:space="preserve">arias </w:t>
      </w:r>
      <w:r w:rsidRPr="009C6E76">
        <w:rPr>
          <w:rFonts w:ascii="Arial" w:hAnsi="Arial" w:cs="Arial"/>
          <w:sz w:val="24"/>
        </w:rPr>
        <w:t>para evitar la propagación del virus, gracias al gran esfuerzo de todas las áreas, en especial nuestra área administrativa. Muchas gracias, al Dr. Saúl Figueroa y su equipo (consta como hicieron magia con los escasos recursos)</w:t>
      </w:r>
    </w:p>
    <w:p w:rsidR="009C6E76" w:rsidRPr="009C6E76" w:rsidRDefault="009C6E76" w:rsidP="009C6E76">
      <w:pPr>
        <w:pStyle w:val="Sinespaciado"/>
        <w:numPr>
          <w:ilvl w:val="0"/>
          <w:numId w:val="7"/>
        </w:numPr>
        <w:jc w:val="both"/>
        <w:rPr>
          <w:rFonts w:ascii="Arial" w:hAnsi="Arial" w:cs="Arial"/>
          <w:sz w:val="24"/>
        </w:rPr>
      </w:pPr>
      <w:r w:rsidRPr="009C6E76">
        <w:rPr>
          <w:rFonts w:ascii="Arial" w:hAnsi="Arial" w:cs="Arial"/>
          <w:sz w:val="24"/>
        </w:rPr>
        <w:t>Nuestro lema en esta coyuntura fue: el mínimo de riesgo con un máximo de ingenio y mística de servicio.</w:t>
      </w:r>
    </w:p>
    <w:p w:rsidR="009C6E76" w:rsidRPr="009C6E76" w:rsidRDefault="009C6E76" w:rsidP="009C6E76">
      <w:pPr>
        <w:pStyle w:val="Sinespaciado"/>
        <w:numPr>
          <w:ilvl w:val="0"/>
          <w:numId w:val="7"/>
        </w:numPr>
        <w:jc w:val="both"/>
        <w:rPr>
          <w:rFonts w:ascii="Arial" w:hAnsi="Arial" w:cs="Arial"/>
          <w:sz w:val="24"/>
        </w:rPr>
      </w:pPr>
      <w:r w:rsidRPr="009C6E76">
        <w:rPr>
          <w:rFonts w:ascii="Arial" w:hAnsi="Arial" w:cs="Arial"/>
          <w:sz w:val="24"/>
        </w:rPr>
        <w:t xml:space="preserve">Se habilitaron </w:t>
      </w:r>
      <w:r w:rsidRPr="009C6E76">
        <w:rPr>
          <w:rFonts w:ascii="Arial" w:hAnsi="Arial" w:cs="Arial"/>
          <w:b/>
          <w:bCs/>
          <w:sz w:val="24"/>
        </w:rPr>
        <w:t>nuevos canales de comunicación para los usuarios</w:t>
      </w:r>
      <w:r w:rsidRPr="009C6E76">
        <w:rPr>
          <w:rFonts w:ascii="Arial" w:hAnsi="Arial" w:cs="Arial"/>
          <w:sz w:val="24"/>
        </w:rPr>
        <w:t>. Se habilitaron nuevos canales de comunicación para brindar la atención de usuarios. Las áreas de información y recepción de asuntos se atendieron a través de WhatsApp, vía Messenger de Facebook, correo electrónico institucional o cualquiera de estas vías que fuera accesible, y brindara seguridad y confianza a los intervinientes. Con lo anterior, se generaron soluciones seguras para nuestros usuarios, que ya no requieren asistir a las instalaciones para el inicio de los procedimientos de métodos de solución de conflictos.</w:t>
      </w:r>
    </w:p>
    <w:p w:rsidR="009C6E76" w:rsidRPr="009C6E76" w:rsidRDefault="009C6E76" w:rsidP="009C6E76">
      <w:pPr>
        <w:pStyle w:val="Sinespaciado"/>
        <w:numPr>
          <w:ilvl w:val="0"/>
          <w:numId w:val="7"/>
        </w:numPr>
        <w:jc w:val="both"/>
        <w:rPr>
          <w:rFonts w:ascii="Arial" w:hAnsi="Arial" w:cs="Arial"/>
          <w:sz w:val="24"/>
        </w:rPr>
      </w:pPr>
      <w:r w:rsidRPr="009C6E76">
        <w:rPr>
          <w:rFonts w:ascii="Arial" w:hAnsi="Arial" w:cs="Arial"/>
          <w:sz w:val="24"/>
        </w:rPr>
        <w:t>Se aprovecharon los medios electrónicos para realizar partes del procedimiento de mediación. Se lograron 117 convenios utilizando medios electrónicos, principalmente a través de videollamadas tripartitas y zoom.</w:t>
      </w:r>
    </w:p>
    <w:p w:rsidR="009C6E76" w:rsidRPr="009C6E76" w:rsidRDefault="009C6E76" w:rsidP="009C6E76">
      <w:pPr>
        <w:pStyle w:val="Sinespaciado"/>
        <w:numPr>
          <w:ilvl w:val="0"/>
          <w:numId w:val="7"/>
        </w:numPr>
        <w:jc w:val="both"/>
        <w:rPr>
          <w:rFonts w:ascii="Arial" w:hAnsi="Arial" w:cs="Arial"/>
          <w:sz w:val="24"/>
        </w:rPr>
      </w:pPr>
      <w:r w:rsidRPr="009C6E76">
        <w:rPr>
          <w:rFonts w:ascii="Arial" w:hAnsi="Arial" w:cs="Arial"/>
          <w:sz w:val="24"/>
        </w:rPr>
        <w:t xml:space="preserve">Se implementó el </w:t>
      </w:r>
      <w:r w:rsidRPr="009C6E76">
        <w:rPr>
          <w:rFonts w:ascii="Arial" w:hAnsi="Arial" w:cs="Arial"/>
          <w:b/>
          <w:bCs/>
          <w:sz w:val="24"/>
        </w:rPr>
        <w:t>esquema de citas</w:t>
      </w:r>
      <w:r w:rsidRPr="009C6E76">
        <w:rPr>
          <w:rFonts w:ascii="Arial" w:hAnsi="Arial" w:cs="Arial"/>
          <w:sz w:val="24"/>
        </w:rPr>
        <w:t xml:space="preserve"> para la seguridad de usuarios y servidores públicos.</w:t>
      </w:r>
    </w:p>
    <w:p w:rsidR="009C6E76" w:rsidRPr="009C6E76" w:rsidRDefault="009C6E76" w:rsidP="009C6E76">
      <w:pPr>
        <w:pStyle w:val="Sinespaciado"/>
        <w:jc w:val="both"/>
        <w:rPr>
          <w:rFonts w:ascii="Arial" w:hAnsi="Arial" w:cs="Arial"/>
          <w:sz w:val="24"/>
        </w:rPr>
      </w:pPr>
    </w:p>
    <w:p w:rsidR="009C6E76" w:rsidRPr="009C6E76" w:rsidRDefault="009C6E76" w:rsidP="009C6E76">
      <w:pPr>
        <w:pStyle w:val="Sinespaciado"/>
        <w:jc w:val="both"/>
        <w:rPr>
          <w:rFonts w:ascii="Arial" w:hAnsi="Arial" w:cs="Arial"/>
          <w:sz w:val="24"/>
          <w:lang w:val="es-ES"/>
        </w:rPr>
      </w:pPr>
      <w:r w:rsidRPr="009C6E76">
        <w:rPr>
          <w:rFonts w:ascii="Arial" w:hAnsi="Arial" w:cs="Arial"/>
          <w:sz w:val="24"/>
          <w:lang w:val="es-ES"/>
        </w:rPr>
        <w:t xml:space="preserve">La pandemia ha evidenciado la capacidad de solidaridad, generosidad y resiliencia de los jaliscienses, pero también ha generado un incremento en la conflictividad familiar y social, así como una crisis económica que ha provocado incumplimiento de contratos y conflicto de intereses. En ese sentido, se registró durante 2020 un notable incremento en la solicitud de servicios de resolución de conflictos. </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A pesar de la pandemia, durante 2020 se abrieron un total de 10,253 expedientes en sedes y módulos del Instituto. Durante los meses de enero y febrero de 2020, se habían abierto, respectivamente, 9.5% y 31.4% más asuntos, que los recibidos durante los mismos meses de 2019; sin embargo, durante el segundo trimestre del año y debido a las restricciones de movilidad por la pandemia, el ritmo de </w:t>
      </w:r>
      <w:r w:rsidRPr="009C6E76">
        <w:rPr>
          <w:rFonts w:ascii="Arial" w:hAnsi="Arial" w:cs="Arial"/>
          <w:sz w:val="24"/>
          <w:lang w:val="es"/>
        </w:rPr>
        <w:lastRenderedPageBreak/>
        <w:t>crecimiento de apertura de expedientes se frenó. No obstante, para el último semestre del año, y gracias a los modelos de gestión implementados, la tendencia volvió a ir al alza. Durante el mes de diciembre de 2020 se recibieron 7.9% más expedientes que el mismo periodo del ejercicio 2019.</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i/>
          <w:iCs/>
          <w:sz w:val="24"/>
          <w:lang w:val="es"/>
        </w:rPr>
      </w:pPr>
      <w:r w:rsidRPr="009C6E76">
        <w:rPr>
          <w:rFonts w:ascii="Arial" w:hAnsi="Arial" w:cs="Arial"/>
          <w:i/>
          <w:iCs/>
          <w:sz w:val="24"/>
          <w:lang w:val="es"/>
        </w:rPr>
        <w:t xml:space="preserve">Gráfica </w:t>
      </w:r>
      <w:r w:rsidRPr="009C6E76">
        <w:rPr>
          <w:rFonts w:ascii="Arial" w:hAnsi="Arial" w:cs="Arial"/>
          <w:i/>
          <w:iCs/>
          <w:sz w:val="24"/>
          <w:lang w:val="es"/>
        </w:rPr>
        <w:fldChar w:fldCharType="begin"/>
      </w:r>
      <w:r w:rsidRPr="009C6E76">
        <w:rPr>
          <w:rFonts w:ascii="Arial" w:hAnsi="Arial" w:cs="Arial"/>
          <w:i/>
          <w:iCs/>
          <w:sz w:val="24"/>
          <w:lang w:val="es"/>
        </w:rPr>
        <w:instrText xml:space="preserve"> SEQ Gráfica \* ARABIC </w:instrText>
      </w:r>
      <w:r w:rsidRPr="009C6E76">
        <w:rPr>
          <w:rFonts w:ascii="Arial" w:hAnsi="Arial" w:cs="Arial"/>
          <w:i/>
          <w:iCs/>
          <w:sz w:val="24"/>
          <w:lang w:val="es"/>
        </w:rPr>
        <w:fldChar w:fldCharType="separate"/>
      </w:r>
      <w:r w:rsidR="009729A9">
        <w:rPr>
          <w:rFonts w:ascii="Arial" w:hAnsi="Arial" w:cs="Arial"/>
          <w:i/>
          <w:iCs/>
          <w:noProof/>
          <w:sz w:val="24"/>
          <w:lang w:val="es"/>
        </w:rPr>
        <w:t>1</w:t>
      </w:r>
      <w:r w:rsidRPr="009C6E76">
        <w:rPr>
          <w:rFonts w:ascii="Arial" w:hAnsi="Arial" w:cs="Arial"/>
          <w:sz w:val="24"/>
        </w:rPr>
        <w:fldChar w:fldCharType="end"/>
      </w:r>
      <w:r w:rsidRPr="009C6E76">
        <w:rPr>
          <w:rFonts w:ascii="Arial" w:hAnsi="Arial" w:cs="Arial"/>
          <w:i/>
          <w:iCs/>
          <w:sz w:val="24"/>
          <w:lang w:val="es"/>
        </w:rPr>
        <w:t>. Expedientes abiertos en Métodos por materia</w:t>
      </w:r>
    </w:p>
    <w:p w:rsidR="009C6E76" w:rsidRPr="009C6E76" w:rsidRDefault="009C6E76" w:rsidP="009C6E76">
      <w:pPr>
        <w:pStyle w:val="Sinespaciado"/>
        <w:jc w:val="both"/>
        <w:rPr>
          <w:rFonts w:ascii="Arial" w:hAnsi="Arial" w:cs="Arial"/>
          <w:sz w:val="24"/>
          <w:lang w:val="es"/>
        </w:rPr>
      </w:pPr>
      <w:r w:rsidRPr="009C6E76">
        <w:rPr>
          <w:rFonts w:ascii="Arial" w:hAnsi="Arial" w:cs="Arial"/>
          <w:noProof/>
          <w:sz w:val="24"/>
          <w:lang w:val="es-ES"/>
        </w:rPr>
        <w:drawing>
          <wp:inline distT="0" distB="0" distL="0" distR="0" wp14:anchorId="23C63E92" wp14:editId="075B1C18">
            <wp:extent cx="5733415" cy="2450465"/>
            <wp:effectExtent l="0" t="0" r="6985" b="13335"/>
            <wp:docPr id="36" name="Gráfico 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Fuente: elaboración propia con datos del SIIJA.</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i/>
          <w:iCs/>
          <w:sz w:val="24"/>
          <w:lang w:val="es"/>
        </w:rPr>
      </w:pPr>
      <w:r w:rsidRPr="009C6E76">
        <w:rPr>
          <w:rFonts w:ascii="Arial" w:hAnsi="Arial" w:cs="Arial"/>
          <w:i/>
          <w:iCs/>
          <w:sz w:val="24"/>
          <w:lang w:val="es"/>
        </w:rPr>
        <w:t xml:space="preserve">Gráfica </w:t>
      </w:r>
      <w:r w:rsidRPr="009C6E76">
        <w:rPr>
          <w:rFonts w:ascii="Arial" w:hAnsi="Arial" w:cs="Arial"/>
          <w:i/>
          <w:iCs/>
          <w:sz w:val="24"/>
          <w:lang w:val="es"/>
        </w:rPr>
        <w:fldChar w:fldCharType="begin"/>
      </w:r>
      <w:r w:rsidRPr="009C6E76">
        <w:rPr>
          <w:rFonts w:ascii="Arial" w:hAnsi="Arial" w:cs="Arial"/>
          <w:i/>
          <w:iCs/>
          <w:sz w:val="24"/>
          <w:lang w:val="es"/>
        </w:rPr>
        <w:instrText xml:space="preserve"> SEQ Gráfica \* ARABIC </w:instrText>
      </w:r>
      <w:r w:rsidRPr="009C6E76">
        <w:rPr>
          <w:rFonts w:ascii="Arial" w:hAnsi="Arial" w:cs="Arial"/>
          <w:i/>
          <w:iCs/>
          <w:sz w:val="24"/>
          <w:lang w:val="es"/>
        </w:rPr>
        <w:fldChar w:fldCharType="separate"/>
      </w:r>
      <w:r w:rsidR="009729A9">
        <w:rPr>
          <w:rFonts w:ascii="Arial" w:hAnsi="Arial" w:cs="Arial"/>
          <w:i/>
          <w:iCs/>
          <w:noProof/>
          <w:sz w:val="24"/>
          <w:lang w:val="es"/>
        </w:rPr>
        <w:t>2</w:t>
      </w:r>
      <w:r w:rsidRPr="009C6E76">
        <w:rPr>
          <w:rFonts w:ascii="Arial" w:hAnsi="Arial" w:cs="Arial"/>
          <w:sz w:val="24"/>
        </w:rPr>
        <w:fldChar w:fldCharType="end"/>
      </w:r>
      <w:r w:rsidRPr="009C6E76">
        <w:rPr>
          <w:rFonts w:ascii="Arial" w:hAnsi="Arial" w:cs="Arial"/>
          <w:i/>
          <w:iCs/>
          <w:sz w:val="24"/>
          <w:lang w:val="es"/>
        </w:rPr>
        <w:t>. Convenios y acuerdos logrados por materia</w:t>
      </w:r>
    </w:p>
    <w:p w:rsidR="009C6E76" w:rsidRPr="009C6E76" w:rsidRDefault="009C6E76" w:rsidP="009C6E76">
      <w:pPr>
        <w:pStyle w:val="Sinespaciado"/>
        <w:jc w:val="both"/>
        <w:rPr>
          <w:rFonts w:ascii="Arial" w:hAnsi="Arial" w:cs="Arial"/>
          <w:sz w:val="24"/>
          <w:lang w:val="es"/>
        </w:rPr>
      </w:pPr>
      <w:r w:rsidRPr="009C6E76">
        <w:rPr>
          <w:rFonts w:ascii="Arial" w:hAnsi="Arial" w:cs="Arial"/>
          <w:noProof/>
          <w:sz w:val="24"/>
          <w:lang w:val="es-ES"/>
        </w:rPr>
        <w:drawing>
          <wp:inline distT="0" distB="0" distL="0" distR="0" wp14:anchorId="4D5168E9" wp14:editId="47328238">
            <wp:extent cx="4953000" cy="2743200"/>
            <wp:effectExtent l="0" t="0" r="12700" b="12700"/>
            <wp:docPr id="37" name="Gráfico 3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Fuente: elaboración propia con datos del SIIJA.</w:t>
      </w:r>
    </w:p>
    <w:p w:rsidR="009C6E76" w:rsidRPr="009C6E76" w:rsidRDefault="009C6E76" w:rsidP="009C6E76">
      <w:pPr>
        <w:pStyle w:val="Sinespaciado"/>
        <w:jc w:val="both"/>
        <w:rPr>
          <w:rFonts w:ascii="Arial" w:hAnsi="Arial" w:cs="Arial"/>
          <w:sz w:val="24"/>
          <w:lang w:val="es"/>
        </w:rPr>
      </w:pPr>
    </w:p>
    <w:p w:rsidR="00C3731F" w:rsidRDefault="00C3731F" w:rsidP="009C6E76">
      <w:pPr>
        <w:pStyle w:val="Sinespaciado"/>
        <w:jc w:val="both"/>
        <w:rPr>
          <w:rFonts w:ascii="Arial" w:hAnsi="Arial" w:cs="Arial"/>
          <w:b/>
          <w:sz w:val="24"/>
          <w:lang w:val="es"/>
        </w:rPr>
      </w:pPr>
    </w:p>
    <w:p w:rsidR="00C3731F" w:rsidRDefault="00C3731F" w:rsidP="009C6E76">
      <w:pPr>
        <w:pStyle w:val="Sinespaciado"/>
        <w:jc w:val="both"/>
        <w:rPr>
          <w:rFonts w:ascii="Arial" w:hAnsi="Arial" w:cs="Arial"/>
          <w:b/>
          <w:sz w:val="24"/>
          <w:lang w:val="es"/>
        </w:rPr>
      </w:pPr>
    </w:p>
    <w:p w:rsidR="009C6E76" w:rsidRPr="009C6E76" w:rsidRDefault="009C6E76" w:rsidP="009C6E76">
      <w:pPr>
        <w:pStyle w:val="Sinespaciado"/>
        <w:jc w:val="both"/>
        <w:rPr>
          <w:rFonts w:ascii="Arial" w:hAnsi="Arial" w:cs="Arial"/>
          <w:b/>
          <w:sz w:val="24"/>
          <w:lang w:val="es"/>
        </w:rPr>
      </w:pPr>
      <w:r w:rsidRPr="009C6E76">
        <w:rPr>
          <w:rFonts w:ascii="Arial" w:hAnsi="Arial" w:cs="Arial"/>
          <w:b/>
          <w:sz w:val="24"/>
          <w:lang w:val="es"/>
        </w:rPr>
        <w:lastRenderedPageBreak/>
        <w:t>Módulo de Ciudad Judicial</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Después de ocho años de existencia el Instituto de Justicia Alternativa por fin se cuenta y comparte un espacio físico con los juzgados, en las instalaciones de Ciudad Judicial. De esta forma se presenta una oferta integral a los usuarios.  Además, no solo se nos dieron oficinas en Ciudad Judicial, sino que además se dio un acuerdo histórico del Consejo de la Judicatura por el que se estableció que a partir del primero de enero de 2020 todas las audiencias de conciliación que por ley deben realizar los jueces civiles y familiares se realicen por mediadores certificados del IJA. </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Esto fue posible gracias a la receptividad, visión y liderazgo del Supremo Tribunal de Justicia y del Consejo de la Judicatura de nuestro Poder Judicial de Jalisco. Como he dicho, la justicia alternativa es una apuesta de la Sociedad de Jalisco y de su Poder Judicial.  Afortunadamente hemos constatado que este apoyo e impulso seguirán, toda vez que el nuevo Magistrado Presidente del Supremo Tribunal, Doctor Daniel Espinosa Licon es un admirado amigo y maestro, especialista y promotor de la aplicación de los Métodos de Solución de Conflictos. El Instituto siempre ha recibido de él un trato cordial y ha sido permanente aliado. De igual forma la nueva conformación del Consejo de la Judicatura y el lugar que ocupa la justicia alternativa en sus programas y proyectos, nos brinda motivos para mantener el entusiasmo de que seguirá el apoyo y los buenos tiempos para la justicia alternativa en Jalisco.</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Para muestra, permítanme una primicia. A iniciativa del Consejero Iván Novia estamos trabajando en ampliar el esquema de canalizar las audiencias de conciliación al IJA en las demás cabeceras de los otros once Distritos Judiciales. Comenzando con Puerto Vallarta. Estimado Magistrado Presidente, nos honraría que en el marco de la próxima inauguración de nuestras oficinas en la UNIRSE de Puerto Vallarta nos acompañara y diera el banderazo de arranque para la instrumentación de  esta iniciativa.</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Gracias a la apertura del Módulo de Ciudad Judicial, al acuerdo del Consejo y al apoyo de jueces, en 2020, a pesar de la pandemia (a pesar del cierre por más de cuatro meses), la mediación </w:t>
      </w:r>
      <w:proofErr w:type="spellStart"/>
      <w:r w:rsidRPr="009C6E76">
        <w:rPr>
          <w:rFonts w:ascii="Arial" w:hAnsi="Arial" w:cs="Arial"/>
          <w:sz w:val="24"/>
          <w:lang w:val="es"/>
        </w:rPr>
        <w:t>intrajudicial</w:t>
      </w:r>
      <w:proofErr w:type="spellEnd"/>
      <w:r w:rsidRPr="009C6E76">
        <w:rPr>
          <w:rFonts w:ascii="Arial" w:hAnsi="Arial" w:cs="Arial"/>
          <w:sz w:val="24"/>
          <w:lang w:val="es"/>
        </w:rPr>
        <w:t xml:space="preserve"> no penal se cuadruplicó con 1,458 expedientes abiertos en 2020.</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b/>
          <w:sz w:val="24"/>
          <w:lang w:val="es"/>
        </w:rPr>
      </w:pPr>
      <w:r w:rsidRPr="009C6E76">
        <w:rPr>
          <w:rFonts w:ascii="Arial" w:hAnsi="Arial" w:cs="Arial"/>
          <w:b/>
          <w:sz w:val="24"/>
          <w:lang w:val="es"/>
        </w:rPr>
        <w:t>Validación</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Como se ha dicho el 2020 fue un año de enormes desafíos derivados de la pandemia. La situación de aislamiento en algunos casos exacerbó la conflictividad. En este contexto, la justicia alternativa mostró su potencial.</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lastRenderedPageBreak/>
        <w:t xml:space="preserve">Se incrementó en 35% el número de convenios derivados de la mediación privada y casi se duplicó el número de abogados postulantes que recomendaron a sus clientes resolver su conflicto a través de una mediación. Los abogados litigantes habrían pasado de representar el 10% de nuestros usuarios (según nuestra encuesta de primer contacto de 2019) a una estimación de 17% durante la pandemia. </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i/>
          <w:iCs/>
          <w:sz w:val="24"/>
          <w:lang w:val="es"/>
        </w:rPr>
      </w:pPr>
      <w:r w:rsidRPr="009C6E76">
        <w:rPr>
          <w:rFonts w:ascii="Arial" w:hAnsi="Arial" w:cs="Arial"/>
          <w:i/>
          <w:iCs/>
          <w:sz w:val="24"/>
          <w:lang w:val="es"/>
        </w:rPr>
        <w:t xml:space="preserve">Gráfica </w:t>
      </w:r>
      <w:r w:rsidRPr="009C6E76">
        <w:rPr>
          <w:rFonts w:ascii="Arial" w:hAnsi="Arial" w:cs="Arial"/>
          <w:i/>
          <w:iCs/>
          <w:sz w:val="24"/>
          <w:lang w:val="es"/>
        </w:rPr>
        <w:fldChar w:fldCharType="begin"/>
      </w:r>
      <w:r w:rsidRPr="009C6E76">
        <w:rPr>
          <w:rFonts w:ascii="Arial" w:hAnsi="Arial" w:cs="Arial"/>
          <w:i/>
          <w:iCs/>
          <w:sz w:val="24"/>
          <w:lang w:val="es"/>
        </w:rPr>
        <w:instrText xml:space="preserve"> SEQ Gráfica \* ARABIC </w:instrText>
      </w:r>
      <w:r w:rsidRPr="009C6E76">
        <w:rPr>
          <w:rFonts w:ascii="Arial" w:hAnsi="Arial" w:cs="Arial"/>
          <w:i/>
          <w:iCs/>
          <w:sz w:val="24"/>
          <w:lang w:val="es"/>
        </w:rPr>
        <w:fldChar w:fldCharType="separate"/>
      </w:r>
      <w:r w:rsidR="009729A9">
        <w:rPr>
          <w:rFonts w:ascii="Arial" w:hAnsi="Arial" w:cs="Arial"/>
          <w:i/>
          <w:iCs/>
          <w:noProof/>
          <w:sz w:val="24"/>
          <w:lang w:val="es"/>
        </w:rPr>
        <w:t>3</w:t>
      </w:r>
      <w:r w:rsidRPr="009C6E76">
        <w:rPr>
          <w:rFonts w:ascii="Arial" w:hAnsi="Arial" w:cs="Arial"/>
          <w:sz w:val="24"/>
        </w:rPr>
        <w:fldChar w:fldCharType="end"/>
      </w:r>
      <w:r w:rsidRPr="009C6E76">
        <w:rPr>
          <w:rFonts w:ascii="Arial" w:hAnsi="Arial" w:cs="Arial"/>
          <w:i/>
          <w:iCs/>
          <w:sz w:val="24"/>
          <w:lang w:val="es"/>
        </w:rPr>
        <w:t>. Expedientes ingresados a Validación por año</w:t>
      </w:r>
    </w:p>
    <w:p w:rsidR="009C6E76" w:rsidRPr="009C6E76" w:rsidRDefault="009C6E76" w:rsidP="009C6E76">
      <w:pPr>
        <w:pStyle w:val="Sinespaciado"/>
        <w:jc w:val="both"/>
        <w:rPr>
          <w:rFonts w:ascii="Arial" w:hAnsi="Arial" w:cs="Arial"/>
          <w:sz w:val="24"/>
          <w:lang w:val="es"/>
        </w:rPr>
      </w:pPr>
      <w:r w:rsidRPr="009C6E76">
        <w:rPr>
          <w:rFonts w:ascii="Arial" w:hAnsi="Arial" w:cs="Arial"/>
          <w:noProof/>
          <w:sz w:val="24"/>
          <w:lang w:val="es-ES"/>
        </w:rPr>
        <w:drawing>
          <wp:inline distT="0" distB="0" distL="0" distR="0" wp14:anchorId="77BA746F" wp14:editId="4711BB36">
            <wp:extent cx="5612765" cy="1982709"/>
            <wp:effectExtent l="0" t="0" r="13335" b="11430"/>
            <wp:docPr id="38" name="Gráfico 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171CB91-CC66-8E47-BC39-F586C64173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Fuente: elaboración propia con datos de la Jefatura de Validación.</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El número de expedientes recibidos en la Jefatura de Validación y los asuntos sancionados han ido en aumento. Gracias al esfuerzo de cada uno de los validadores y del personal de apoyo del instituto 2020 fue el año de mayor productividad de las tareas de validación en la historia del Instituto. </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Se logró establecer un mecanismo de trabajo procurando respetar cada una de las normas de sanidad establecidas, priorizando trabajo desde casa y realizando constantemente reuniones vía Zoom (medios electrónicos), para coordinar el trabajo institucional. Se implementó una Oficialía de Partes de la Jefatura de Validación y se fijaron fechas y horas escalonadas de recepción de expedientes, así como de entrega por parte del área de revisión para recabar las firmas respectivas.</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Este año, se ingresaron un total de 8,905 asuntos en el área de Validación, cerrando como el año con mayor número de asuntos ingresados en la historia del IJA, con 12.6% más expedientes que en 2019 y 86% más que en 2018, lo que muestra el gran crecimiento que se ha logrado en los dos años de la presente gestión. </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i/>
          <w:iCs/>
          <w:sz w:val="24"/>
          <w:lang w:val="es"/>
        </w:rPr>
      </w:pPr>
      <w:r w:rsidRPr="009C6E76">
        <w:rPr>
          <w:rFonts w:ascii="Arial" w:hAnsi="Arial" w:cs="Arial"/>
          <w:i/>
          <w:iCs/>
          <w:sz w:val="24"/>
          <w:lang w:val="es"/>
        </w:rPr>
        <w:t xml:space="preserve">Gráfica </w:t>
      </w:r>
      <w:r w:rsidRPr="009C6E76">
        <w:rPr>
          <w:rFonts w:ascii="Arial" w:hAnsi="Arial" w:cs="Arial"/>
          <w:i/>
          <w:iCs/>
          <w:sz w:val="24"/>
          <w:lang w:val="es"/>
        </w:rPr>
        <w:fldChar w:fldCharType="begin"/>
      </w:r>
      <w:r w:rsidRPr="009C6E76">
        <w:rPr>
          <w:rFonts w:ascii="Arial" w:hAnsi="Arial" w:cs="Arial"/>
          <w:i/>
          <w:iCs/>
          <w:sz w:val="24"/>
          <w:lang w:val="es"/>
        </w:rPr>
        <w:instrText xml:space="preserve"> SEQ Gráfica \* ARABIC </w:instrText>
      </w:r>
      <w:r w:rsidRPr="009C6E76">
        <w:rPr>
          <w:rFonts w:ascii="Arial" w:hAnsi="Arial" w:cs="Arial"/>
          <w:i/>
          <w:iCs/>
          <w:sz w:val="24"/>
          <w:lang w:val="es"/>
        </w:rPr>
        <w:fldChar w:fldCharType="separate"/>
      </w:r>
      <w:r w:rsidR="009729A9">
        <w:rPr>
          <w:rFonts w:ascii="Arial" w:hAnsi="Arial" w:cs="Arial"/>
          <w:i/>
          <w:iCs/>
          <w:noProof/>
          <w:sz w:val="24"/>
          <w:lang w:val="es"/>
        </w:rPr>
        <w:t>4</w:t>
      </w:r>
      <w:r w:rsidRPr="009C6E76">
        <w:rPr>
          <w:rFonts w:ascii="Arial" w:hAnsi="Arial" w:cs="Arial"/>
          <w:sz w:val="24"/>
        </w:rPr>
        <w:fldChar w:fldCharType="end"/>
      </w:r>
      <w:r w:rsidRPr="009C6E76">
        <w:rPr>
          <w:rFonts w:ascii="Arial" w:hAnsi="Arial" w:cs="Arial"/>
          <w:i/>
          <w:iCs/>
          <w:sz w:val="24"/>
          <w:lang w:val="es"/>
        </w:rPr>
        <w:t>. Asuntos ingresados a Validación por mes, 2020</w:t>
      </w:r>
    </w:p>
    <w:p w:rsidR="009C6E76" w:rsidRPr="009C6E76" w:rsidRDefault="009C6E76" w:rsidP="009C6E76">
      <w:pPr>
        <w:pStyle w:val="Sinespaciado"/>
        <w:jc w:val="both"/>
        <w:rPr>
          <w:rFonts w:ascii="Arial" w:hAnsi="Arial" w:cs="Arial"/>
          <w:sz w:val="24"/>
          <w:lang w:val="es"/>
        </w:rPr>
      </w:pPr>
      <w:r w:rsidRPr="009C6E76">
        <w:rPr>
          <w:rFonts w:ascii="Arial" w:hAnsi="Arial" w:cs="Arial"/>
          <w:noProof/>
          <w:sz w:val="24"/>
          <w:lang w:val="es-ES"/>
        </w:rPr>
        <w:lastRenderedPageBreak/>
        <w:drawing>
          <wp:inline distT="0" distB="0" distL="0" distR="0" wp14:anchorId="0E47EE3F" wp14:editId="788BA260">
            <wp:extent cx="5612765" cy="2589292"/>
            <wp:effectExtent l="0" t="0" r="13335" b="14605"/>
            <wp:docPr id="39" name="Gráfico 3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7786DBA-ED61-934A-8814-9EEEF8F926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Fuente: elaboración propia con datos de la Jefatura de Validación.</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A partir del mes de agosto se notó un alza en la cantidad de asuntos recibidos, generando un gran reto para todos los integrantes de dicha área. Octubre fue el mes en el que más asuntos se presentaron a validación en toda la historia del Instituto.</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i/>
          <w:iCs/>
          <w:sz w:val="24"/>
          <w:lang w:val="es"/>
        </w:rPr>
      </w:pPr>
      <w:r w:rsidRPr="009C6E76">
        <w:rPr>
          <w:rFonts w:ascii="Arial" w:hAnsi="Arial" w:cs="Arial"/>
          <w:i/>
          <w:iCs/>
          <w:sz w:val="24"/>
          <w:lang w:val="es"/>
        </w:rPr>
        <w:t xml:space="preserve">Gráfica </w:t>
      </w:r>
      <w:r w:rsidRPr="009C6E76">
        <w:rPr>
          <w:rFonts w:ascii="Arial" w:hAnsi="Arial" w:cs="Arial"/>
          <w:i/>
          <w:iCs/>
          <w:sz w:val="24"/>
          <w:lang w:val="es"/>
        </w:rPr>
        <w:fldChar w:fldCharType="begin"/>
      </w:r>
      <w:r w:rsidRPr="009C6E76">
        <w:rPr>
          <w:rFonts w:ascii="Arial" w:hAnsi="Arial" w:cs="Arial"/>
          <w:i/>
          <w:iCs/>
          <w:sz w:val="24"/>
          <w:lang w:val="es"/>
        </w:rPr>
        <w:instrText xml:space="preserve"> SEQ Gráfica \* ARABIC </w:instrText>
      </w:r>
      <w:r w:rsidRPr="009C6E76">
        <w:rPr>
          <w:rFonts w:ascii="Arial" w:hAnsi="Arial" w:cs="Arial"/>
          <w:i/>
          <w:iCs/>
          <w:sz w:val="24"/>
          <w:lang w:val="es"/>
        </w:rPr>
        <w:fldChar w:fldCharType="separate"/>
      </w:r>
      <w:r w:rsidR="009729A9">
        <w:rPr>
          <w:rFonts w:ascii="Arial" w:hAnsi="Arial" w:cs="Arial"/>
          <w:i/>
          <w:iCs/>
          <w:noProof/>
          <w:sz w:val="24"/>
          <w:lang w:val="es"/>
        </w:rPr>
        <w:t>5</w:t>
      </w:r>
      <w:r w:rsidRPr="009C6E76">
        <w:rPr>
          <w:rFonts w:ascii="Arial" w:hAnsi="Arial" w:cs="Arial"/>
          <w:sz w:val="24"/>
        </w:rPr>
        <w:fldChar w:fldCharType="end"/>
      </w:r>
      <w:r w:rsidRPr="009C6E76">
        <w:rPr>
          <w:rFonts w:ascii="Arial" w:hAnsi="Arial" w:cs="Arial"/>
          <w:i/>
          <w:iCs/>
          <w:sz w:val="24"/>
          <w:lang w:val="es"/>
        </w:rPr>
        <w:t>. Porcentaje de resoluciones judiciales que son convenios de mediación, 2019</w:t>
      </w:r>
    </w:p>
    <w:p w:rsidR="009C6E76" w:rsidRPr="009C6E76" w:rsidRDefault="009C6E76" w:rsidP="009C6E76">
      <w:pPr>
        <w:pStyle w:val="Sinespaciado"/>
        <w:jc w:val="both"/>
        <w:rPr>
          <w:rFonts w:ascii="Arial" w:hAnsi="Arial" w:cs="Arial"/>
          <w:sz w:val="24"/>
          <w:lang w:val="es"/>
        </w:rPr>
      </w:pPr>
      <w:r w:rsidRPr="009C6E76">
        <w:rPr>
          <w:rFonts w:ascii="Arial" w:hAnsi="Arial" w:cs="Arial"/>
          <w:noProof/>
          <w:sz w:val="24"/>
          <w:lang w:val="es-ES"/>
        </w:rPr>
        <w:drawing>
          <wp:inline distT="0" distB="0" distL="0" distR="0" wp14:anchorId="1FE1459F" wp14:editId="2038AB46">
            <wp:extent cx="5784850" cy="2951430"/>
            <wp:effectExtent l="0" t="0" r="6350" b="8255"/>
            <wp:docPr id="40" name="Gráfico 4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2E4017-7907-184C-AC14-F699DA0F00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Fuente: elaboración propia con datos de INEGI. Censo Nacional de Impartición de Justicia Estatal 2020.</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lastRenderedPageBreak/>
        <w:t xml:space="preserve">Por este incremento tan significativo en el número de convenios validados, equivalentes a sentencias ejecutoriadas es muy probable que Jalisco mantenga el liderazgo nacional en la aportación de la justicia alternativa a las resoluciones judiciales. Durante 2019, el 24.8% de las resoluciones judiciales se dieron a través de la mediación en Jalisco, en tanto que la media nacional es de 5.3%.  Es decir, mientras a nivel nacional solo una de cada veinte sentencias </w:t>
      </w:r>
      <w:proofErr w:type="gramStart"/>
      <w:r w:rsidRPr="009C6E76">
        <w:rPr>
          <w:rFonts w:ascii="Arial" w:hAnsi="Arial" w:cs="Arial"/>
          <w:sz w:val="24"/>
          <w:lang w:val="es"/>
        </w:rPr>
        <w:t>derivan</w:t>
      </w:r>
      <w:proofErr w:type="gramEnd"/>
      <w:r w:rsidRPr="009C6E76">
        <w:rPr>
          <w:rFonts w:ascii="Arial" w:hAnsi="Arial" w:cs="Arial"/>
          <w:sz w:val="24"/>
          <w:lang w:val="es"/>
        </w:rPr>
        <w:t xml:space="preserve"> de una mediación; en Jalisco son seis de cada veinte sentencias las que derivan de la acción de la justicia alternativa. En 2020 este indicador aumentó para Jalisco. Reconozco al excelente equipo de la Dirección de Métodos de Solución de Conflictos del IJA, el Dr. Jaime Pacheco y sus jefes de métodos, validación y coordinación de sedes regionales.</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Quiero destacar la vitalidad y el profesionalismo de la mediación privada en Jalisco que es, sin duda, la mejor del país. En Jalisco durante 2020 más de siete mil resoluciones se emitieron por ciudadanos, sin cargo para el erario, con el auspicio, asesoría y respaldo del Poder Judicial. </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b/>
          <w:sz w:val="24"/>
          <w:lang w:val="es"/>
        </w:rPr>
      </w:pPr>
      <w:r w:rsidRPr="009C6E76">
        <w:rPr>
          <w:rFonts w:ascii="Arial" w:hAnsi="Arial" w:cs="Arial"/>
          <w:b/>
          <w:sz w:val="24"/>
          <w:lang w:val="es"/>
        </w:rPr>
        <w:t>En Jalisco no tenemos juicios por jurados, que es considerada la forma más horizontal y democrática de hacer justicia: ciudadanos juzgando a otros ciudadanos. En Jalisco tenemos algo mejor: 410 personas con competencias certificadas para empoderar y auxiliar a otras personas, sin juzgarlas ni prejuzgarlas, para que resuelvan de fondo y eficazmente sus conflictos.</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b/>
          <w:sz w:val="24"/>
          <w:lang w:val="es"/>
        </w:rPr>
      </w:pPr>
      <w:r w:rsidRPr="009C6E76">
        <w:rPr>
          <w:rFonts w:ascii="Arial" w:hAnsi="Arial" w:cs="Arial"/>
          <w:b/>
          <w:sz w:val="24"/>
          <w:lang w:val="es"/>
        </w:rPr>
        <w:t>Coordinación con la Procuraduría Social</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Ante el contexto de la pandemia, se diseñó e implementó un proceso de entrega-recepción de expedientes con la Procuraduría Social del Estado de Jalisco, con el objeto de gestionar de manera más eficiente los expedientes que deben ser revisados por dicha dependencia, previo al proceso de validación, con este proceso de coordinación se redujo hasta en un mes el tiempo de respuesta y se propicia la protección de las personas al evitarles acudir a diferentes dependencias a realizar el trámite. Reconozco ya gradezco Agradezco al Procurador Social y su brillante y bien dispuesto equipo su apertura y capacidad para velar celosamente por los sectores menos favorecidos y más vulnerables.</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CAPACITACIÓN Y CERTIFICACIÓN</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El mediador como hemos referido es una persona con competencias certificadas para </w:t>
      </w:r>
      <w:r w:rsidR="00C3731F" w:rsidRPr="009C6E76">
        <w:rPr>
          <w:rFonts w:ascii="Arial" w:hAnsi="Arial" w:cs="Arial"/>
          <w:sz w:val="24"/>
          <w:lang w:val="es"/>
        </w:rPr>
        <w:t>diagnosticar</w:t>
      </w:r>
      <w:r w:rsidRPr="009C6E76">
        <w:rPr>
          <w:rFonts w:ascii="Arial" w:hAnsi="Arial" w:cs="Arial"/>
          <w:sz w:val="24"/>
          <w:lang w:val="es"/>
        </w:rPr>
        <w:t xml:space="preserve"> y transformar conflictos, así como para empoderar a las personas y facilitar su entendimiento, comunicación y la construcción de acuerdos. Son competencias y habilidades muy específicas con componentes teóricos y prácticos que deben cultivarse. Por eso impulsamos la profesionalización de la mediación. No se puede ser mediador por decreto. Para avalar y defender este perfil de mediador </w:t>
      </w:r>
      <w:r w:rsidRPr="009C6E76">
        <w:rPr>
          <w:rFonts w:ascii="Arial" w:hAnsi="Arial" w:cs="Arial"/>
          <w:sz w:val="24"/>
          <w:lang w:val="es"/>
        </w:rPr>
        <w:lastRenderedPageBreak/>
        <w:t>se mejoraron los estándares de capacitación, profesionalización y certificación de los mediadores de Jalisco.</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Cabe mencionar, que derivado de la pandemia por el COVID-19, se tuvo que transformar la metodología para implementar los diplomados a través de herramientas virtuales, por lo cual se contrató la plataforma de Google </w:t>
      </w:r>
      <w:proofErr w:type="spellStart"/>
      <w:r w:rsidRPr="009C6E76">
        <w:rPr>
          <w:rFonts w:ascii="Arial" w:hAnsi="Arial" w:cs="Arial"/>
          <w:sz w:val="24"/>
          <w:lang w:val="es"/>
        </w:rPr>
        <w:t>Meet</w:t>
      </w:r>
      <w:proofErr w:type="spellEnd"/>
      <w:r w:rsidRPr="009C6E76">
        <w:rPr>
          <w:rFonts w:ascii="Arial" w:hAnsi="Arial" w:cs="Arial"/>
          <w:sz w:val="24"/>
          <w:lang w:val="es"/>
        </w:rPr>
        <w:t>, lo que permitido que 100% de los contenidos de capacitación estén disponibles en línea. MI RECONOCIMIENTO POR ESTAS ACCIONES (INCLUSO DEL 4 AL 8 DE ENERO) PARA MIS COMPAÑEROS DE CAPACITACIÓN, PARA EL EQUIPO DE OMAR LENIN LUNA OSORIO.</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Se impartieron 26 diplomados, 6 talleres de actualización, 3 cursos de capacitación, 12 cursos y seminarios de actualización y </w:t>
      </w:r>
      <w:proofErr w:type="spellStart"/>
      <w:r w:rsidRPr="009C6E76">
        <w:rPr>
          <w:rFonts w:ascii="Arial" w:hAnsi="Arial" w:cs="Arial"/>
          <w:sz w:val="24"/>
          <w:lang w:val="es"/>
        </w:rPr>
        <w:t>especializantes</w:t>
      </w:r>
      <w:proofErr w:type="spellEnd"/>
      <w:r w:rsidRPr="009C6E76">
        <w:rPr>
          <w:rFonts w:ascii="Arial" w:hAnsi="Arial" w:cs="Arial"/>
          <w:sz w:val="24"/>
          <w:lang w:val="es"/>
        </w:rPr>
        <w:t>, y 5 conferencias, con más de 2,400 personas beneficiadas. Los cursos se dieron en vinculación con más de 30 organismos internacionales, Dependencias de gobierno, ayuntamientos, organizaciones de la sociedad civil internacionales, nacionales y locales, colegios de profesionistas y universidades.</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Destaco en particular el curso que se realizó para  la </w:t>
      </w:r>
      <w:r w:rsidRPr="009C6E76">
        <w:rPr>
          <w:rFonts w:ascii="Arial" w:hAnsi="Arial" w:cs="Arial"/>
          <w:b/>
          <w:sz w:val="24"/>
          <w:lang w:val="es"/>
        </w:rPr>
        <w:t>Asociación de Jueces del Estado de Jalisco</w:t>
      </w:r>
      <w:r w:rsidRPr="009C6E76">
        <w:rPr>
          <w:rFonts w:ascii="Arial" w:hAnsi="Arial" w:cs="Arial"/>
          <w:sz w:val="24"/>
          <w:lang w:val="es"/>
        </w:rPr>
        <w:t xml:space="preserve"> del que egresaron 47 juzgadores. Reconozco a la asociación y a los jueces su disposición, su sencillez para dedicar tiempo de sus fines de semana y de sus familias para seguirse preparando y ser mejores servidores públicos.  Además del diploma del curso de Métodos alternos, recibieron una certificación de competencias de mediación en la función jurisdiccional. De esta forma os jaliscienses cuentan con servicios integrales de justicia de mayor calidad y calidez, pues estos 47 jueces, que no solo seguirán siendo la última palabra de la justicia, ahora, sensibilizados a la mediación, también serán la primera escucha.</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Después de 2012, 2020 será el año en el que se extendieron más acreditaciones de centros de mediación, certificaciones de mediadores y refrendos. En total se recibieron 234 solicitudes y se realizaron 125 visitas de inspección. Reconozco al solido equipo del </w:t>
      </w:r>
      <w:r w:rsidRPr="009C6E76">
        <w:rPr>
          <w:rFonts w:ascii="Arial" w:hAnsi="Arial" w:cs="Arial"/>
          <w:b/>
          <w:sz w:val="24"/>
          <w:lang w:val="es"/>
        </w:rPr>
        <w:t>Mtro. César Medina Arellano</w:t>
      </w:r>
      <w:r w:rsidRPr="009C6E76">
        <w:rPr>
          <w:rFonts w:ascii="Arial" w:hAnsi="Arial" w:cs="Arial"/>
          <w:sz w:val="24"/>
          <w:lang w:val="es"/>
        </w:rPr>
        <w:t xml:space="preserve"> que ha hecho posible, a pesar de la adversidad de este periodo, estos significativos avances.</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b/>
          <w:sz w:val="24"/>
          <w:lang w:val="es"/>
        </w:rPr>
      </w:pPr>
      <w:bookmarkStart w:id="6" w:name="_Toc60932406"/>
      <w:r w:rsidRPr="009C6E76">
        <w:rPr>
          <w:rFonts w:ascii="Arial" w:hAnsi="Arial" w:cs="Arial"/>
          <w:b/>
          <w:sz w:val="24"/>
          <w:lang w:val="es"/>
        </w:rPr>
        <w:t>Jalisco cuenta con más facilitadores certificados y por primera vez con facilitadores especializados.</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En el mes de noviembre, se certificó la segunda generación de facilitadores en materia penal, sumando 20 facilitadores certificados. </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Se destaca la certificación de 7 facilitadores especializados en justicia para adolescentes.</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lastRenderedPageBreak/>
        <w:t>COMO HEMOS DICHO LOS AVANCES SE DEBEN A LA SINERGIA Y GENEROSIDAD DE TODOS LOS ACTORES PÚBLICOS Y PRIVADOS QUE APUESTAN POR LA JUSTICIA ALTERNATIVA</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Agradecemos al Fideicomiso Público para el apoyo al Sistema de Justicia Penal de corte acusatorio, bajo la Dirección del Maestro Miguel López Alba, gracias a su apoyo se pudo realizar una inversión de $ 1’684,861.90 pesos para capacitar, profesionalizar y especializar a más de 130 servidores públicos. </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De igual forma agradezco al principal impulsor de este programa de certificación que fue el </w:t>
      </w:r>
      <w:r w:rsidRPr="009C6E76">
        <w:rPr>
          <w:rFonts w:ascii="Arial" w:hAnsi="Arial" w:cs="Arial"/>
          <w:b/>
          <w:sz w:val="24"/>
          <w:lang w:val="es"/>
        </w:rPr>
        <w:t>Magistrado Armando Ramírez Rizo</w:t>
      </w:r>
      <w:r w:rsidRPr="009C6E76">
        <w:rPr>
          <w:rFonts w:ascii="Arial" w:hAnsi="Arial" w:cs="Arial"/>
          <w:sz w:val="24"/>
          <w:lang w:val="es"/>
        </w:rPr>
        <w:t>. Mil gracias, estimado consejero y amigo.</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b/>
          <w:sz w:val="24"/>
          <w:lang w:val="es"/>
        </w:rPr>
      </w:pPr>
      <w:r w:rsidRPr="009C6E76">
        <w:rPr>
          <w:rFonts w:ascii="Arial" w:hAnsi="Arial" w:cs="Arial"/>
          <w:b/>
          <w:sz w:val="24"/>
          <w:lang w:val="es"/>
        </w:rPr>
        <w:t>Expansión y consolidación de la red estatal de justicia alternativa.</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b/>
          <w:sz w:val="24"/>
          <w:lang w:val="es"/>
        </w:rPr>
      </w:pPr>
      <w:r w:rsidRPr="009C6E76">
        <w:rPr>
          <w:rFonts w:ascii="Arial" w:hAnsi="Arial" w:cs="Arial"/>
          <w:b/>
          <w:sz w:val="24"/>
          <w:lang w:val="es"/>
        </w:rPr>
        <w:t>Jalisco cuenta con la red de centros de mediación más grande del país</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Actualmente, la red de justicia alternativa cuenta con 151 puntos de atención. Se cuenta con 124 centros de mediación públicos y privados, </w:t>
      </w:r>
      <w:proofErr w:type="spellStart"/>
      <w:r w:rsidRPr="009C6E76">
        <w:rPr>
          <w:rFonts w:ascii="Arial" w:hAnsi="Arial" w:cs="Arial"/>
          <w:sz w:val="24"/>
          <w:lang w:val="es"/>
        </w:rPr>
        <w:t>ma´s</w:t>
      </w:r>
      <w:proofErr w:type="spellEnd"/>
      <w:r w:rsidRPr="009C6E76">
        <w:rPr>
          <w:rFonts w:ascii="Arial" w:hAnsi="Arial" w:cs="Arial"/>
          <w:sz w:val="24"/>
          <w:lang w:val="es"/>
        </w:rPr>
        <w:t xml:space="preserve"> 27 del IJA. De igual forma, 51 mediadores certificados prestan el servicio de forma directa (es decir, sin estar adscritos a un centro de mediación). Como se ha referido actualmente hay 410 prestadores del servicio con certificación vigente.</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b/>
          <w:sz w:val="24"/>
          <w:lang w:val="es"/>
        </w:rPr>
      </w:pPr>
      <w:r w:rsidRPr="009C6E76">
        <w:rPr>
          <w:rFonts w:ascii="Arial" w:hAnsi="Arial" w:cs="Arial"/>
          <w:b/>
          <w:sz w:val="24"/>
          <w:lang w:val="es"/>
        </w:rPr>
        <w:t>La justicia en la canasta básica de los jaliscienses</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Uno de los proyectos principales es la apertura de más centros públicos de mediación en municipios estratégicos de la entidad.</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19 municipios sin presencia del Poder Judicial</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20 mayor marginación</w:t>
      </w: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Un tercer criterio municipios que no están en estas categorías, pero que por su cantidad de población serían un gran paso en la descentralización regional y el acceso a la justicia.</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Se convocó a alcaldes y secretarios y Síndicos de 31 municipios estratégicos, y 28 municipios más pidieron sumarse al proyecto. Actualmente se está impartiendo, en dos generaciones, el diplomado de métodos para 345 servidores públicos de 53 municipios.</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En 2018 había centros de mediación en 24 municipios y solo 7 centros públicos municipales. Hoy estamos en 30 municipios y ya son 11 centros municipales. Entre marzo y abril de este año esperamos que se instalen al menos una decena de nuevos centros municipales de mediación. Hace unas semanas se inauguró el Centro de mediación de Cocula (con tres mediadoras) y el de Arandas va muy avanzado en su acreditación. </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b/>
          <w:sz w:val="24"/>
          <w:lang w:val="es"/>
        </w:rPr>
      </w:pPr>
      <w:r w:rsidRPr="009C6E76">
        <w:rPr>
          <w:rFonts w:ascii="Arial" w:hAnsi="Arial" w:cs="Arial"/>
          <w:b/>
          <w:sz w:val="24"/>
          <w:lang w:val="es"/>
        </w:rPr>
        <w:lastRenderedPageBreak/>
        <w:t>No hay mejor política social que la justicia. Se dice que todo acto de violencia es el resultado del profundo sentimiento de haber sido tratado con injusticia.</w:t>
      </w:r>
    </w:p>
    <w:p w:rsidR="009C6E76" w:rsidRPr="009C6E76" w:rsidRDefault="009C6E76" w:rsidP="009C6E76">
      <w:pPr>
        <w:pStyle w:val="Sinespaciado"/>
        <w:jc w:val="both"/>
        <w:rPr>
          <w:rFonts w:ascii="Arial" w:hAnsi="Arial" w:cs="Arial"/>
          <w:b/>
          <w:sz w:val="24"/>
          <w:lang w:val="es"/>
        </w:rPr>
      </w:pPr>
    </w:p>
    <w:p w:rsidR="009C6E76" w:rsidRPr="009C6E76" w:rsidRDefault="009C6E76" w:rsidP="009C6E76">
      <w:pPr>
        <w:pStyle w:val="Sinespaciado"/>
        <w:jc w:val="both"/>
        <w:rPr>
          <w:rFonts w:ascii="Arial" w:hAnsi="Arial" w:cs="Arial"/>
          <w:b/>
          <w:sz w:val="24"/>
          <w:lang w:val="es"/>
        </w:rPr>
      </w:pPr>
      <w:r w:rsidRPr="009C6E76">
        <w:rPr>
          <w:rFonts w:ascii="Arial" w:hAnsi="Arial" w:cs="Arial"/>
          <w:b/>
          <w:sz w:val="24"/>
          <w:lang w:val="es"/>
        </w:rPr>
        <w:t>Sinergia a través de la vinculación con otras instituciones</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Participación permanente en los Consejos Regionales de Seguridad Pública.</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Se colabora activamente en proyectos y programas, como:</w:t>
      </w:r>
    </w:p>
    <w:p w:rsidR="009C6E76" w:rsidRPr="009C6E76" w:rsidRDefault="009C6E76" w:rsidP="009C6E76">
      <w:pPr>
        <w:pStyle w:val="Sinespaciado"/>
        <w:numPr>
          <w:ilvl w:val="0"/>
          <w:numId w:val="8"/>
        </w:numPr>
        <w:jc w:val="both"/>
        <w:rPr>
          <w:rFonts w:ascii="Arial" w:hAnsi="Arial" w:cs="Arial"/>
          <w:sz w:val="24"/>
          <w:lang w:val="es"/>
        </w:rPr>
      </w:pPr>
      <w:r w:rsidRPr="009C6E76">
        <w:rPr>
          <w:rFonts w:ascii="Arial" w:hAnsi="Arial" w:cs="Arial"/>
          <w:sz w:val="24"/>
          <w:lang w:val="es"/>
        </w:rPr>
        <w:t>Mesas de Gobernanza</w:t>
      </w:r>
    </w:p>
    <w:p w:rsidR="009C6E76" w:rsidRPr="009C6E76" w:rsidRDefault="009C6E76" w:rsidP="009C6E76">
      <w:pPr>
        <w:pStyle w:val="Sinespaciado"/>
        <w:numPr>
          <w:ilvl w:val="0"/>
          <w:numId w:val="8"/>
        </w:numPr>
        <w:jc w:val="both"/>
        <w:rPr>
          <w:rFonts w:ascii="Arial" w:hAnsi="Arial" w:cs="Arial"/>
          <w:sz w:val="24"/>
          <w:lang w:val="es"/>
        </w:rPr>
      </w:pPr>
      <w:r w:rsidRPr="009C6E76">
        <w:rPr>
          <w:rFonts w:ascii="Arial" w:hAnsi="Arial" w:cs="Arial"/>
          <w:sz w:val="24"/>
          <w:lang w:val="es"/>
        </w:rPr>
        <w:t>Implementación del modelo de justicia cívica.</w:t>
      </w:r>
    </w:p>
    <w:p w:rsidR="009C6E76" w:rsidRPr="009C6E76" w:rsidRDefault="009C6E76" w:rsidP="009C6E76">
      <w:pPr>
        <w:pStyle w:val="Sinespaciado"/>
        <w:numPr>
          <w:ilvl w:val="0"/>
          <w:numId w:val="8"/>
        </w:numPr>
        <w:jc w:val="both"/>
        <w:rPr>
          <w:rFonts w:ascii="Arial" w:hAnsi="Arial" w:cs="Arial"/>
          <w:sz w:val="24"/>
          <w:lang w:val="es"/>
        </w:rPr>
      </w:pPr>
      <w:r w:rsidRPr="009C6E76">
        <w:rPr>
          <w:rFonts w:ascii="Arial" w:hAnsi="Arial" w:cs="Arial"/>
          <w:sz w:val="24"/>
          <w:lang w:val="es"/>
        </w:rPr>
        <w:t>Educación para la Paz- “Escuelas con estrella”</w:t>
      </w:r>
    </w:p>
    <w:p w:rsidR="009C6E76" w:rsidRPr="009C6E76" w:rsidRDefault="009C6E76" w:rsidP="009C6E76">
      <w:pPr>
        <w:pStyle w:val="Sinespaciado"/>
        <w:numPr>
          <w:ilvl w:val="0"/>
          <w:numId w:val="8"/>
        </w:numPr>
        <w:jc w:val="both"/>
        <w:rPr>
          <w:rFonts w:ascii="Arial" w:hAnsi="Arial" w:cs="Arial"/>
          <w:sz w:val="24"/>
          <w:lang w:val="es"/>
        </w:rPr>
      </w:pPr>
      <w:r w:rsidRPr="009C6E76">
        <w:rPr>
          <w:rFonts w:ascii="Arial" w:hAnsi="Arial" w:cs="Arial"/>
          <w:sz w:val="24"/>
          <w:lang w:val="es"/>
        </w:rPr>
        <w:t>Programa de Reconstrucción del Tejido Social, entre otros.</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b/>
          <w:sz w:val="24"/>
          <w:lang w:val="es"/>
        </w:rPr>
      </w:pPr>
      <w:r w:rsidRPr="009C6E76">
        <w:rPr>
          <w:rFonts w:ascii="Arial" w:hAnsi="Arial" w:cs="Arial"/>
          <w:b/>
          <w:sz w:val="24"/>
          <w:lang w:val="es"/>
        </w:rPr>
        <w:t>Difusión efectiva de los MASC y la cultura de la paz</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b/>
          <w:sz w:val="24"/>
          <w:lang w:val="es"/>
        </w:rPr>
        <w:t>Segunda Semana de la Mediación, el evento más relevante en la materia del occidente del país.</w:t>
      </w:r>
      <w:r w:rsidR="00C3731F">
        <w:rPr>
          <w:rFonts w:ascii="Arial" w:hAnsi="Arial" w:cs="Arial"/>
          <w:b/>
          <w:sz w:val="24"/>
          <w:lang w:val="es"/>
        </w:rPr>
        <w:t xml:space="preserve"> </w:t>
      </w:r>
      <w:r w:rsidRPr="009C6E76">
        <w:rPr>
          <w:rFonts w:ascii="Arial" w:hAnsi="Arial" w:cs="Arial"/>
          <w:sz w:val="24"/>
          <w:lang w:val="es"/>
        </w:rPr>
        <w:t>Del 23 al 27 de noviembre de 2020 se llevó a cabo el evento de forma virtual.</w:t>
      </w:r>
      <w:r w:rsidRPr="009C6E76">
        <w:rPr>
          <w:rFonts w:ascii="Arial" w:hAnsi="Arial" w:cs="Arial"/>
          <w:b/>
          <w:sz w:val="24"/>
          <w:lang w:val="es"/>
        </w:rPr>
        <w:t xml:space="preserve"> </w:t>
      </w:r>
      <w:r w:rsidRPr="009C6E76">
        <w:rPr>
          <w:rFonts w:ascii="Arial" w:hAnsi="Arial" w:cs="Arial"/>
          <w:sz w:val="24"/>
          <w:lang w:val="es"/>
        </w:rPr>
        <w:t xml:space="preserve">5 foros y 10 conferencias de expertos nacionales e internacionales, entre ellos Los Magistrados Espinosa </w:t>
      </w:r>
      <w:proofErr w:type="spellStart"/>
      <w:r w:rsidRPr="009C6E76">
        <w:rPr>
          <w:rFonts w:ascii="Arial" w:hAnsi="Arial" w:cs="Arial"/>
          <w:sz w:val="24"/>
          <w:lang w:val="es"/>
        </w:rPr>
        <w:t>Licon</w:t>
      </w:r>
      <w:proofErr w:type="spellEnd"/>
      <w:r w:rsidRPr="009C6E76">
        <w:rPr>
          <w:rFonts w:ascii="Arial" w:hAnsi="Arial" w:cs="Arial"/>
          <w:sz w:val="24"/>
          <w:lang w:val="es"/>
        </w:rPr>
        <w:t xml:space="preserve">, Verónica </w:t>
      </w:r>
      <w:proofErr w:type="spellStart"/>
      <w:r w:rsidRPr="009C6E76">
        <w:rPr>
          <w:rFonts w:ascii="Arial" w:hAnsi="Arial" w:cs="Arial"/>
          <w:sz w:val="24"/>
          <w:lang w:val="es"/>
        </w:rPr>
        <w:t>Ucaranza</w:t>
      </w:r>
      <w:proofErr w:type="spellEnd"/>
      <w:r w:rsidRPr="009C6E76">
        <w:rPr>
          <w:rFonts w:ascii="Arial" w:hAnsi="Arial" w:cs="Arial"/>
          <w:sz w:val="24"/>
          <w:lang w:val="es"/>
        </w:rPr>
        <w:t xml:space="preserve"> y Armando Ramírez Rizo. Se inscribieron 879 personas y se registró una reproducción promedio de 1,400 veces de cada evento.</w:t>
      </w:r>
    </w:p>
    <w:bookmarkEnd w:id="6"/>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b/>
          <w:sz w:val="24"/>
          <w:lang w:val="es"/>
        </w:rPr>
      </w:pPr>
      <w:r w:rsidRPr="009C6E76">
        <w:rPr>
          <w:rFonts w:ascii="Arial" w:hAnsi="Arial" w:cs="Arial"/>
          <w:b/>
          <w:sz w:val="24"/>
          <w:lang w:val="es"/>
        </w:rPr>
        <w:t>Presencia y atención permanente en medios</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numPr>
          <w:ilvl w:val="0"/>
          <w:numId w:val="9"/>
        </w:numPr>
        <w:jc w:val="both"/>
        <w:rPr>
          <w:rFonts w:ascii="Arial" w:hAnsi="Arial" w:cs="Arial"/>
          <w:sz w:val="24"/>
          <w:lang w:val="es"/>
        </w:rPr>
      </w:pPr>
      <w:r w:rsidRPr="009C6E76">
        <w:rPr>
          <w:rFonts w:ascii="Arial" w:hAnsi="Arial" w:cs="Arial"/>
          <w:sz w:val="24"/>
          <w:lang w:val="es"/>
        </w:rPr>
        <w:t>Programa “Justicia Alternativa, Solución de Conflictos” en el Canal Parlamento del Congreso del Estado de Jalisco.</w:t>
      </w:r>
    </w:p>
    <w:p w:rsidR="009C6E76" w:rsidRPr="009C6E76" w:rsidRDefault="009C6E76" w:rsidP="009C6E76">
      <w:pPr>
        <w:pStyle w:val="Sinespaciado"/>
        <w:numPr>
          <w:ilvl w:val="0"/>
          <w:numId w:val="9"/>
        </w:numPr>
        <w:jc w:val="both"/>
        <w:rPr>
          <w:rFonts w:ascii="Arial" w:hAnsi="Arial" w:cs="Arial"/>
          <w:sz w:val="24"/>
          <w:lang w:val="es"/>
        </w:rPr>
      </w:pPr>
      <w:r w:rsidRPr="009C6E76">
        <w:rPr>
          <w:rFonts w:ascii="Arial" w:hAnsi="Arial" w:cs="Arial"/>
          <w:sz w:val="24"/>
          <w:lang w:val="es"/>
        </w:rPr>
        <w:t>Espacios mensuales en radio, en la estación El Heraldo Radio Guadalajara.</w:t>
      </w:r>
    </w:p>
    <w:p w:rsidR="009C6E76" w:rsidRPr="009C6E76" w:rsidRDefault="009C6E76" w:rsidP="009C6E76">
      <w:pPr>
        <w:pStyle w:val="Sinespaciado"/>
        <w:numPr>
          <w:ilvl w:val="0"/>
          <w:numId w:val="9"/>
        </w:numPr>
        <w:jc w:val="both"/>
        <w:rPr>
          <w:rFonts w:ascii="Arial" w:hAnsi="Arial" w:cs="Arial"/>
          <w:sz w:val="24"/>
          <w:lang w:val="es"/>
        </w:rPr>
      </w:pPr>
      <w:r w:rsidRPr="009C6E76">
        <w:rPr>
          <w:rFonts w:ascii="Arial" w:hAnsi="Arial" w:cs="Arial"/>
          <w:sz w:val="24"/>
          <w:lang w:val="es"/>
        </w:rPr>
        <w:t>Se han realizado 79 entrevistas, charlas y orientaciones en distintos medios de comunicación.</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b/>
          <w:sz w:val="24"/>
          <w:lang w:val="es"/>
        </w:rPr>
      </w:pPr>
      <w:r w:rsidRPr="009C6E76">
        <w:rPr>
          <w:rFonts w:ascii="Arial" w:hAnsi="Arial" w:cs="Arial"/>
          <w:b/>
          <w:sz w:val="24"/>
          <w:lang w:val="es"/>
        </w:rPr>
        <w:t>RECONOCIMIENTOS</w:t>
      </w:r>
    </w:p>
    <w:p w:rsidR="009C6E76" w:rsidRPr="009C6E76" w:rsidRDefault="009C6E76" w:rsidP="009C6E76">
      <w:pPr>
        <w:pStyle w:val="Sinespaciado"/>
        <w:jc w:val="both"/>
        <w:rPr>
          <w:rFonts w:ascii="Arial" w:hAnsi="Arial" w:cs="Arial"/>
          <w:b/>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Como he señalado, nuestros compañeros mediadores, validadores, capacitadores, visitadores, evaluadores, invitadores y personal de apoyo administrativo han estado a la altura del desafío. Incluso escal</w:t>
      </w:r>
      <w:r w:rsidR="00C3731F">
        <w:rPr>
          <w:rFonts w:ascii="Arial" w:hAnsi="Arial" w:cs="Arial"/>
          <w:sz w:val="24"/>
          <w:lang w:val="es"/>
        </w:rPr>
        <w:t>o</w:t>
      </w:r>
      <w:r w:rsidRPr="009C6E76">
        <w:rPr>
          <w:rFonts w:ascii="Arial" w:hAnsi="Arial" w:cs="Arial"/>
          <w:sz w:val="24"/>
          <w:lang w:val="es"/>
        </w:rPr>
        <w:t>n</w:t>
      </w:r>
      <w:r w:rsidR="00C3731F">
        <w:rPr>
          <w:rFonts w:ascii="Arial" w:hAnsi="Arial" w:cs="Arial"/>
          <w:sz w:val="24"/>
          <w:lang w:val="es"/>
        </w:rPr>
        <w:t>a</w:t>
      </w:r>
      <w:r w:rsidRPr="009C6E76">
        <w:rPr>
          <w:rFonts w:ascii="Arial" w:hAnsi="Arial" w:cs="Arial"/>
          <w:sz w:val="24"/>
          <w:lang w:val="es"/>
        </w:rPr>
        <w:t>r</w:t>
      </w:r>
      <w:r w:rsidR="00C3731F">
        <w:rPr>
          <w:rFonts w:ascii="Arial" w:hAnsi="Arial" w:cs="Arial"/>
          <w:sz w:val="24"/>
          <w:lang w:val="es"/>
        </w:rPr>
        <w:t>o</w:t>
      </w:r>
      <w:r w:rsidRPr="009C6E76">
        <w:rPr>
          <w:rFonts w:ascii="Arial" w:hAnsi="Arial" w:cs="Arial"/>
          <w:sz w:val="24"/>
          <w:lang w:val="es"/>
        </w:rPr>
        <w:t>n sus horarios para ampliar la atención y para que no se frenaran los servicios. A todos ellos mi reconocimiento y gratitud.</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Su mística de servicio y profunda vocación son reconocidos por propios y extraños. Particular orgullo y aliciente nos dio el reconocimiento que en julio de 2020 el pleno del Congreso del Estado de Jalisco, por unanimidad y con el apoyo de todas las fuerzas representadas en la LXII Legislatura, extendió al IJA y a su personal un </w:t>
      </w:r>
      <w:r w:rsidRPr="009C6E76">
        <w:rPr>
          <w:rFonts w:ascii="Arial" w:hAnsi="Arial" w:cs="Arial"/>
          <w:sz w:val="24"/>
          <w:lang w:val="es"/>
        </w:rPr>
        <w:lastRenderedPageBreak/>
        <w:t>reconocimiento, por su labor y los resultados ante la situación de pandemia que vive el estado y el país, por la pronta adecuación de sus procesos con el uso de las nuevas tecnologías para mantener el servicio a la población a pesar de las restricciones sanitarias y respetando los protocolos de las autoridades del ramo, además del destacado compromiso del personal del IJA por seguir brindando atención y acceso a la justicia.</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 xml:space="preserve">Asimismo, en noviembre de 2020 la Red Nacional de Asociaciones Civiles y Participación Ciudadana A.C. (REDAC), otorgó al Instituto de Justicia Alternativa, </w:t>
      </w:r>
      <w:r w:rsidRPr="009C6E76">
        <w:rPr>
          <w:rFonts w:ascii="Arial" w:hAnsi="Arial" w:cs="Arial"/>
          <w:b/>
          <w:sz w:val="24"/>
          <w:lang w:val="es"/>
        </w:rPr>
        <w:t>el reconocimiento anual a la Dependencia Pública con Mayor Credibilidad Social 2020</w:t>
      </w:r>
      <w:r w:rsidRPr="009C6E76">
        <w:rPr>
          <w:rFonts w:ascii="Arial" w:hAnsi="Arial" w:cs="Arial"/>
          <w:sz w:val="24"/>
          <w:lang w:val="es"/>
        </w:rPr>
        <w:t>. Este reconocimiento se debe y pertenece a la labor intensa y apasionada, más allá del deber, de todos los servidores públicos que laboran en el Instituto.</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ES"/>
        </w:rPr>
      </w:pPr>
      <w:r w:rsidRPr="009C6E76">
        <w:rPr>
          <w:rFonts w:ascii="Arial" w:hAnsi="Arial" w:cs="Arial"/>
          <w:sz w:val="24"/>
          <w:lang w:val="es-ES"/>
        </w:rPr>
        <w:t xml:space="preserve">Desde luego también existen </w:t>
      </w:r>
      <w:r w:rsidRPr="009C6E76">
        <w:rPr>
          <w:rFonts w:ascii="Arial" w:hAnsi="Arial" w:cs="Arial"/>
          <w:b/>
          <w:sz w:val="24"/>
          <w:lang w:val="es-ES"/>
        </w:rPr>
        <w:t>áreas de oportunidad</w:t>
      </w:r>
      <w:r w:rsidRPr="009C6E76">
        <w:rPr>
          <w:rFonts w:ascii="Arial" w:hAnsi="Arial" w:cs="Arial"/>
          <w:sz w:val="24"/>
          <w:lang w:val="es-ES"/>
        </w:rPr>
        <w:t xml:space="preserve"> que atenderemos durante 2021. Nuestra capacidad instalada de servicio se redujo considerablemente, derivado de la aplicación de los protocolos de distanciamiento social y medidas sanitarias. Sólo pudimos usar 60% de nuestras salas de mediación, para evitar la aglomeración y respetar la sana distancia, y no fue posible utilizar las salas de mediación de Ciudad Judicial por más de cuatro meses. Aunque tuvimos el apoyo de la Cámara de Comercio de Guadalajara que nos permitió abrir más días el módulo que tenemos en sus instalaciones, y muchos centros de mediación privada que nos apoyaron atendiendo caso pro bono, nuestra capacidad de atención se vio mermada y nuestra reingeniería de procesos instrumentada en 2019 tuvo un retroceso. Por dos meses incumplimos nuestro estándar de dar cita a nuestros usuarios en menos de dos semanas (en diciembre volvimos a alcanzar este estándar y apenas las medidas del 4 de enero volvieron a trastocar nuestras citas).</w:t>
      </w:r>
    </w:p>
    <w:p w:rsidR="009C6E76" w:rsidRPr="009C6E76" w:rsidRDefault="009C6E76" w:rsidP="009C6E76">
      <w:pPr>
        <w:pStyle w:val="Sinespaciado"/>
        <w:jc w:val="both"/>
        <w:rPr>
          <w:rFonts w:ascii="Arial" w:hAnsi="Arial" w:cs="Arial"/>
          <w:sz w:val="24"/>
          <w:lang w:val="es-ES"/>
        </w:rPr>
      </w:pPr>
    </w:p>
    <w:p w:rsidR="009C6E76" w:rsidRPr="009C6E76" w:rsidRDefault="009C6E76" w:rsidP="009C6E76">
      <w:pPr>
        <w:pStyle w:val="Sinespaciado"/>
        <w:jc w:val="both"/>
        <w:rPr>
          <w:rFonts w:ascii="Arial" w:hAnsi="Arial" w:cs="Arial"/>
          <w:sz w:val="24"/>
          <w:lang w:val="es-ES"/>
        </w:rPr>
      </w:pPr>
      <w:r w:rsidRPr="009C6E76">
        <w:rPr>
          <w:rFonts w:ascii="Arial" w:hAnsi="Arial" w:cs="Arial"/>
          <w:sz w:val="24"/>
          <w:lang w:val="es-ES"/>
        </w:rPr>
        <w:t xml:space="preserve">Los tiempos de validación que habíamos logrado reducir en 83% en 2019, al pasar de seis meses para validar los convenios a tres o cuatro semanas, se vio prolongado en algunos casos hasta por un par de meses. </w:t>
      </w:r>
    </w:p>
    <w:p w:rsidR="009C6E76" w:rsidRPr="009C6E76" w:rsidRDefault="009C6E76" w:rsidP="009C6E76">
      <w:pPr>
        <w:pStyle w:val="Sinespaciado"/>
        <w:jc w:val="both"/>
        <w:rPr>
          <w:rFonts w:ascii="Arial" w:hAnsi="Arial" w:cs="Arial"/>
          <w:sz w:val="24"/>
          <w:lang w:val="es-ES"/>
        </w:rPr>
      </w:pPr>
    </w:p>
    <w:p w:rsidR="009C6E76" w:rsidRPr="009C6E76" w:rsidRDefault="009C6E76" w:rsidP="009C6E76">
      <w:pPr>
        <w:pStyle w:val="Sinespaciado"/>
        <w:jc w:val="both"/>
        <w:rPr>
          <w:rFonts w:ascii="Arial" w:hAnsi="Arial" w:cs="Arial"/>
          <w:sz w:val="24"/>
          <w:lang w:val="es-ES"/>
        </w:rPr>
      </w:pPr>
      <w:r w:rsidRPr="009C6E76">
        <w:rPr>
          <w:rFonts w:ascii="Arial" w:hAnsi="Arial" w:cs="Arial"/>
          <w:sz w:val="24"/>
          <w:lang w:val="es-ES"/>
        </w:rPr>
        <w:t xml:space="preserve">De igual forma, al realizar todas las audiencias de conciliación de los juzgados familiares y civiles del primer distrito judicial, y al solo poder utilizar tres de las salas de mediación de Ciudad Judicial por las restricciones sanitarias (habilitamos a finales de noviembre una cuarta sala y el Consejo de la Judicatura y el administrador de Ciudad Judicial nos apoyan en ampliar nuestra capacidad instalada), las citas se comenzaron a programar a más de un mes. </w:t>
      </w:r>
    </w:p>
    <w:p w:rsidR="009C6E76" w:rsidRPr="009C6E76" w:rsidRDefault="009C6E76" w:rsidP="009C6E76">
      <w:pPr>
        <w:pStyle w:val="Sinespaciado"/>
        <w:jc w:val="both"/>
        <w:rPr>
          <w:rFonts w:ascii="Arial" w:hAnsi="Arial" w:cs="Arial"/>
          <w:sz w:val="24"/>
          <w:lang w:val="es-ES"/>
        </w:rPr>
      </w:pPr>
    </w:p>
    <w:p w:rsidR="009C6E76" w:rsidRPr="009C6E76" w:rsidRDefault="009C6E76" w:rsidP="009C6E76">
      <w:pPr>
        <w:pStyle w:val="Sinespaciado"/>
        <w:jc w:val="both"/>
        <w:rPr>
          <w:rFonts w:ascii="Arial" w:hAnsi="Arial" w:cs="Arial"/>
          <w:sz w:val="24"/>
          <w:lang w:val="es-ES"/>
        </w:rPr>
      </w:pPr>
      <w:r w:rsidRPr="009C6E76">
        <w:rPr>
          <w:rFonts w:ascii="Arial" w:hAnsi="Arial" w:cs="Arial"/>
          <w:sz w:val="24"/>
          <w:lang w:val="es-ES"/>
        </w:rPr>
        <w:t>Una de nuestras metas en 2021 es ampliar nuestra capacidad instalada y volver a reducir los tiempos en la programación de citas y en la validación de convenios.</w:t>
      </w:r>
    </w:p>
    <w:p w:rsidR="009C6E76" w:rsidRPr="009C6E76" w:rsidRDefault="009C6E76" w:rsidP="009C6E76">
      <w:pPr>
        <w:pStyle w:val="Sinespaciado"/>
        <w:jc w:val="both"/>
        <w:rPr>
          <w:rFonts w:ascii="Arial" w:hAnsi="Arial" w:cs="Arial"/>
          <w:sz w:val="24"/>
          <w:lang w:val="es-ES"/>
        </w:rPr>
      </w:pPr>
    </w:p>
    <w:p w:rsidR="009C6E76" w:rsidRPr="009C6E76" w:rsidRDefault="009C6E76" w:rsidP="009C6E76">
      <w:pPr>
        <w:pStyle w:val="Sinespaciado"/>
        <w:jc w:val="both"/>
        <w:rPr>
          <w:rFonts w:ascii="Arial" w:hAnsi="Arial" w:cs="Arial"/>
          <w:sz w:val="24"/>
          <w:lang w:val="es-ES"/>
        </w:rPr>
      </w:pPr>
      <w:r w:rsidRPr="009C6E76">
        <w:rPr>
          <w:rFonts w:ascii="Arial" w:hAnsi="Arial" w:cs="Arial"/>
          <w:sz w:val="24"/>
          <w:lang w:val="es-ES"/>
        </w:rPr>
        <w:t xml:space="preserve">Otro reto es el apoyar a los compañeros que realizan la labor de validación. Es una de las áreas más delicadas, técnicas y desafiantes del Instituto. En su correcta </w:t>
      </w:r>
      <w:r w:rsidRPr="009C6E76">
        <w:rPr>
          <w:rFonts w:ascii="Arial" w:hAnsi="Arial" w:cs="Arial"/>
          <w:sz w:val="24"/>
          <w:lang w:val="es-ES"/>
        </w:rPr>
        <w:lastRenderedPageBreak/>
        <w:t xml:space="preserve">operación descansa la legalidad, prestigio y legitimidad de la justicia alternativa, como vía ágil, accesible y eficaz de resolución de conflictos. Cada convenio debe pasar por dos filtros de validación y una revisión final. Como se ha señalado, en dos años ha aumentado en 86% el número de convenios, por lo que la carga de trabajo de nuestros compañeros validadores </w:t>
      </w:r>
      <w:r w:rsidRPr="009C6E76">
        <w:rPr>
          <w:rFonts w:ascii="Arial" w:hAnsi="Arial" w:cs="Arial"/>
          <w:sz w:val="24"/>
          <w:lang w:val="es"/>
        </w:rPr>
        <w:t xml:space="preserve"> ha tenido un incremento de 48% entre 2018 y 2020, pasando de 409 expedientes atendidos en promedio anualmente por cada validador en 2018, a 750 durante 2020. </w:t>
      </w:r>
      <w:r w:rsidRPr="009C6E76">
        <w:rPr>
          <w:rFonts w:ascii="Arial" w:hAnsi="Arial" w:cs="Arial"/>
          <w:sz w:val="24"/>
          <w:lang w:val="es-ES"/>
        </w:rPr>
        <w:t xml:space="preserve">Nuestros compañeros del área están cansados y abrumados por la carga de trabajo. Muchos experimentan el denominado </w:t>
      </w:r>
      <w:r w:rsidRPr="009C6E76">
        <w:rPr>
          <w:rFonts w:ascii="Arial" w:hAnsi="Arial" w:cs="Arial"/>
          <w:i/>
          <w:sz w:val="24"/>
          <w:lang w:val="es-ES"/>
        </w:rPr>
        <w:t>burnout.</w:t>
      </w:r>
      <w:r w:rsidRPr="009C6E76">
        <w:rPr>
          <w:rFonts w:ascii="Arial" w:hAnsi="Arial" w:cs="Arial"/>
          <w:sz w:val="24"/>
          <w:lang w:val="es-ES"/>
        </w:rPr>
        <w:t xml:space="preserve"> Como hemos señalado, es un área de cuyos resultados estamos muy orgullosos, pero que demanda de nuestra atención y acción. Por eso además de la reingeniería de procesos, hemos solicitado al Congreso del Estado y a la Secretaría de la Hacienda Pública, su apoyo para incrementar nuestra plantilla de validadores que realizan esta trascendental labor.</w:t>
      </w:r>
    </w:p>
    <w:p w:rsidR="009C6E76" w:rsidRPr="009C6E76" w:rsidRDefault="009C6E76" w:rsidP="009C6E76">
      <w:pPr>
        <w:pStyle w:val="Sinespaciado"/>
        <w:jc w:val="both"/>
        <w:rPr>
          <w:rFonts w:ascii="Arial" w:hAnsi="Arial" w:cs="Arial"/>
          <w:sz w:val="24"/>
          <w:lang w:val="es"/>
        </w:rPr>
      </w:pPr>
    </w:p>
    <w:p w:rsidR="009C6E76" w:rsidRPr="009C6E76" w:rsidRDefault="009C6E76" w:rsidP="009C6E76">
      <w:pPr>
        <w:pStyle w:val="Sinespaciado"/>
        <w:jc w:val="both"/>
        <w:rPr>
          <w:rFonts w:ascii="Arial" w:hAnsi="Arial" w:cs="Arial"/>
          <w:sz w:val="24"/>
          <w:lang w:val="es"/>
        </w:rPr>
      </w:pPr>
      <w:r w:rsidRPr="009C6E76">
        <w:rPr>
          <w:rFonts w:ascii="Arial" w:hAnsi="Arial" w:cs="Arial"/>
          <w:sz w:val="24"/>
          <w:lang w:val="es"/>
        </w:rPr>
        <w:t>De una forma muy resumida he presentado los avances y los retos de esta noble institución y este gran equipo de personas profesionales y entregadas. Vivimos tiempos muy difíciles, pero los jaliscienses siempre hemos sido más grandes que nuestros problemas. Confiamos que se está en el camino de superar este prolongado flagelo, pero en tanto con todas las precauciones y cuidados, el Instituto de Justicia Alternativa de Jalisco seguirá haciendo su aportación para construir paz en nuestras comunidades y constatar que Jalisco es una sociedad fundada en la justicia.</w:t>
      </w:r>
    </w:p>
    <w:p w:rsidR="007C44FF" w:rsidRPr="009C6E76" w:rsidRDefault="007C44FF" w:rsidP="009C6E76">
      <w:pPr>
        <w:pStyle w:val="Sinespaciado"/>
        <w:jc w:val="both"/>
        <w:rPr>
          <w:rFonts w:ascii="Arial" w:hAnsi="Arial" w:cs="Arial"/>
          <w:sz w:val="24"/>
        </w:rPr>
      </w:pPr>
    </w:p>
    <w:p w:rsidR="00E7507D" w:rsidRDefault="005451B7" w:rsidP="008C3D7C">
      <w:pPr>
        <w:spacing w:after="0" w:line="240" w:lineRule="auto"/>
        <w:jc w:val="both"/>
        <w:rPr>
          <w:rFonts w:ascii="Arial" w:eastAsia="Arial" w:hAnsi="Arial" w:cs="Arial"/>
          <w:sz w:val="24"/>
          <w:szCs w:val="24"/>
        </w:rPr>
      </w:pPr>
      <w:r w:rsidRPr="007E5D2B">
        <w:rPr>
          <w:rFonts w:ascii="Arial" w:eastAsia="Arial" w:hAnsi="Arial" w:cs="Arial"/>
          <w:b/>
          <w:sz w:val="28"/>
          <w:szCs w:val="24"/>
        </w:rPr>
        <w:t>PRESIDENTE</w:t>
      </w:r>
      <w:r w:rsidRPr="007E5D2B">
        <w:rPr>
          <w:rFonts w:ascii="Arial" w:eastAsia="Arial" w:hAnsi="Arial" w:cs="Arial"/>
          <w:sz w:val="24"/>
          <w:szCs w:val="24"/>
        </w:rPr>
        <w:t xml:space="preserve"> </w:t>
      </w:r>
      <w:r w:rsidRPr="007E5D2B">
        <w:rPr>
          <w:rFonts w:ascii="Arial" w:eastAsia="Arial" w:hAnsi="Arial" w:cs="Arial"/>
          <w:b/>
          <w:sz w:val="24"/>
          <w:szCs w:val="24"/>
        </w:rPr>
        <w:t>DEL CONSEJO:</w:t>
      </w:r>
      <w:r w:rsidRPr="007E5D2B">
        <w:rPr>
          <w:rFonts w:ascii="Arial" w:eastAsia="Arial" w:hAnsi="Arial" w:cs="Arial"/>
          <w:sz w:val="24"/>
          <w:szCs w:val="24"/>
        </w:rPr>
        <w:t xml:space="preserve"> </w:t>
      </w:r>
      <w:r w:rsidR="00A947DC" w:rsidRPr="007E5D2B">
        <w:rPr>
          <w:rFonts w:ascii="Arial" w:eastAsia="Arial" w:hAnsi="Arial" w:cs="Arial"/>
          <w:sz w:val="24"/>
          <w:szCs w:val="24"/>
        </w:rPr>
        <w:t>Muchas</w:t>
      </w:r>
      <w:r w:rsidR="00A947DC">
        <w:rPr>
          <w:rFonts w:ascii="Arial" w:eastAsia="Arial" w:hAnsi="Arial" w:cs="Arial"/>
          <w:sz w:val="24"/>
          <w:szCs w:val="24"/>
        </w:rPr>
        <w:t xml:space="preserve"> gracias. </w:t>
      </w:r>
      <w:r w:rsidR="008C3D7C">
        <w:rPr>
          <w:rFonts w:ascii="Arial" w:eastAsia="Arial" w:hAnsi="Arial" w:cs="Arial"/>
          <w:sz w:val="24"/>
          <w:szCs w:val="24"/>
        </w:rPr>
        <w:t>Escuch</w:t>
      </w:r>
      <w:r>
        <w:rPr>
          <w:rFonts w:ascii="Arial" w:eastAsia="Arial" w:hAnsi="Arial" w:cs="Arial"/>
          <w:sz w:val="24"/>
          <w:szCs w:val="24"/>
        </w:rPr>
        <w:t>e</w:t>
      </w:r>
      <w:r w:rsidR="008C3D7C">
        <w:rPr>
          <w:rFonts w:ascii="Arial" w:eastAsia="Arial" w:hAnsi="Arial" w:cs="Arial"/>
          <w:sz w:val="24"/>
          <w:szCs w:val="24"/>
        </w:rPr>
        <w:t>mos</w:t>
      </w:r>
      <w:r>
        <w:rPr>
          <w:rFonts w:ascii="Arial" w:eastAsia="Arial" w:hAnsi="Arial" w:cs="Arial"/>
          <w:sz w:val="24"/>
          <w:szCs w:val="24"/>
        </w:rPr>
        <w:t xml:space="preserve"> ahora, el MENSAJE DE</w:t>
      </w:r>
      <w:r w:rsidR="007E5D2B">
        <w:rPr>
          <w:rFonts w:ascii="Arial" w:eastAsia="Arial" w:hAnsi="Arial" w:cs="Arial"/>
          <w:sz w:val="24"/>
          <w:szCs w:val="24"/>
        </w:rPr>
        <w:t xml:space="preserve"> </w:t>
      </w:r>
      <w:r>
        <w:rPr>
          <w:rFonts w:ascii="Arial" w:eastAsia="Arial" w:hAnsi="Arial" w:cs="Arial"/>
          <w:sz w:val="24"/>
          <w:szCs w:val="24"/>
        </w:rPr>
        <w:t>LOS DISTINGUIDOS REPRESENTANTES DE LOS 3 PODERES DE GOBIERNO que nos acompañan, por lo que se cede el uso de la voz al:</w:t>
      </w:r>
    </w:p>
    <w:p w:rsidR="001A03F5" w:rsidRDefault="001A03F5" w:rsidP="008C3D7C">
      <w:pPr>
        <w:spacing w:after="0" w:line="240" w:lineRule="auto"/>
        <w:jc w:val="both"/>
        <w:rPr>
          <w:rFonts w:ascii="Arial" w:eastAsia="Arial" w:hAnsi="Arial" w:cs="Arial"/>
          <w:sz w:val="24"/>
          <w:szCs w:val="24"/>
        </w:rPr>
      </w:pPr>
    </w:p>
    <w:p w:rsidR="008752DC" w:rsidRPr="00BA3069" w:rsidRDefault="008752DC" w:rsidP="008752DC">
      <w:pPr>
        <w:pStyle w:val="Prrafodelista"/>
        <w:numPr>
          <w:ilvl w:val="0"/>
          <w:numId w:val="6"/>
        </w:numPr>
        <w:shd w:val="clear" w:color="auto" w:fill="FFFFFF" w:themeFill="background1"/>
        <w:spacing w:after="0"/>
        <w:jc w:val="both"/>
        <w:rPr>
          <w:rFonts w:ascii="Arial" w:eastAsia="Arial" w:hAnsi="Arial" w:cs="Arial"/>
          <w:i/>
          <w:sz w:val="24"/>
          <w:szCs w:val="24"/>
          <w:lang w:val="es-ES"/>
        </w:rPr>
      </w:pPr>
      <w:r w:rsidRPr="001A03F5">
        <w:rPr>
          <w:rFonts w:ascii="Arial" w:eastAsia="Arial" w:hAnsi="Arial" w:cs="Arial"/>
          <w:i/>
          <w:sz w:val="24"/>
          <w:szCs w:val="24"/>
          <w:lang w:val="es-ES"/>
        </w:rPr>
        <w:t>Dip</w:t>
      </w:r>
      <w:r>
        <w:rPr>
          <w:rFonts w:ascii="Arial" w:eastAsia="Arial" w:hAnsi="Arial" w:cs="Arial"/>
          <w:i/>
          <w:sz w:val="24"/>
          <w:szCs w:val="24"/>
          <w:lang w:val="es-ES"/>
        </w:rPr>
        <w:t>. Edgar Enrique Velázquez González,</w:t>
      </w:r>
      <w:r w:rsidRPr="001A03F5">
        <w:rPr>
          <w:rFonts w:ascii="Arial" w:eastAsia="Arial" w:hAnsi="Arial" w:cs="Arial"/>
          <w:sz w:val="24"/>
          <w:szCs w:val="24"/>
        </w:rPr>
        <w:t xml:space="preserve"> </w:t>
      </w:r>
      <w:r w:rsidR="00BA3069">
        <w:rPr>
          <w:rFonts w:ascii="Arial" w:eastAsia="Arial" w:hAnsi="Arial" w:cs="Arial"/>
          <w:sz w:val="24"/>
          <w:szCs w:val="24"/>
        </w:rPr>
        <w:t xml:space="preserve">consejero de este Instituto </w:t>
      </w:r>
      <w:r>
        <w:rPr>
          <w:rFonts w:ascii="Arial" w:eastAsia="Arial" w:hAnsi="Arial" w:cs="Arial"/>
          <w:sz w:val="24"/>
          <w:szCs w:val="24"/>
        </w:rPr>
        <w:t xml:space="preserve">y con la </w:t>
      </w:r>
      <w:r w:rsidR="00BA3069">
        <w:rPr>
          <w:rFonts w:ascii="Arial" w:eastAsia="Arial" w:hAnsi="Arial" w:cs="Arial"/>
          <w:sz w:val="24"/>
          <w:szCs w:val="24"/>
        </w:rPr>
        <w:t xml:space="preserve">Representación de </w:t>
      </w:r>
      <w:r>
        <w:rPr>
          <w:rFonts w:ascii="Arial" w:eastAsia="Arial" w:hAnsi="Arial" w:cs="Arial"/>
          <w:sz w:val="24"/>
          <w:szCs w:val="24"/>
        </w:rPr>
        <w:t xml:space="preserve">la </w:t>
      </w:r>
      <w:r w:rsidRPr="001A03F5">
        <w:rPr>
          <w:rFonts w:ascii="Arial" w:eastAsia="Arial" w:hAnsi="Arial" w:cs="Arial"/>
          <w:i/>
          <w:sz w:val="24"/>
          <w:szCs w:val="24"/>
          <w:lang w:val="es-ES"/>
        </w:rPr>
        <w:t xml:space="preserve">Dip. y Dra. Mara </w:t>
      </w:r>
      <w:r w:rsidRPr="001A03F5">
        <w:rPr>
          <w:rFonts w:ascii="Arial" w:eastAsia="Arial" w:hAnsi="Arial" w:cs="Arial"/>
          <w:sz w:val="24"/>
          <w:szCs w:val="24"/>
        </w:rPr>
        <w:t>Nadiezhda Robles Villaseñor, Presidenta de la Mesa Directiva de</w:t>
      </w:r>
      <w:r>
        <w:rPr>
          <w:rFonts w:ascii="Arial" w:eastAsia="Arial" w:hAnsi="Arial" w:cs="Arial"/>
          <w:sz w:val="24"/>
          <w:szCs w:val="24"/>
        </w:rPr>
        <w:t xml:space="preserve"> la LXII Legislatura del</w:t>
      </w:r>
      <w:r w:rsidRPr="001A03F5">
        <w:rPr>
          <w:rFonts w:ascii="Arial" w:eastAsia="Arial" w:hAnsi="Arial" w:cs="Arial"/>
          <w:sz w:val="24"/>
          <w:szCs w:val="24"/>
        </w:rPr>
        <w:t xml:space="preserve"> H. Congreso del Estado</w:t>
      </w:r>
      <w:r>
        <w:rPr>
          <w:rFonts w:ascii="Arial" w:eastAsia="Arial" w:hAnsi="Arial" w:cs="Arial"/>
          <w:sz w:val="24"/>
          <w:szCs w:val="24"/>
        </w:rPr>
        <w:t xml:space="preserve"> de Jalisco</w:t>
      </w:r>
      <w:r w:rsidR="00BA3069">
        <w:rPr>
          <w:rFonts w:ascii="Arial" w:eastAsia="Arial" w:hAnsi="Arial" w:cs="Arial"/>
          <w:sz w:val="24"/>
          <w:szCs w:val="24"/>
        </w:rPr>
        <w:t>.</w:t>
      </w:r>
    </w:p>
    <w:p w:rsidR="00C3731F" w:rsidRDefault="00C3731F" w:rsidP="00BA3069">
      <w:pPr>
        <w:pStyle w:val="Prrafodelista"/>
        <w:shd w:val="clear" w:color="auto" w:fill="FFFFFF" w:themeFill="background1"/>
        <w:spacing w:after="0"/>
        <w:jc w:val="both"/>
        <w:rPr>
          <w:rFonts w:ascii="Arial" w:eastAsia="Arial" w:hAnsi="Arial" w:cs="Arial"/>
          <w:b/>
          <w:i/>
          <w:sz w:val="28"/>
          <w:szCs w:val="24"/>
          <w:lang w:val="es-ES"/>
        </w:rPr>
      </w:pPr>
    </w:p>
    <w:p w:rsidR="00BA3069" w:rsidRDefault="00BA3069" w:rsidP="00BA3069">
      <w:pPr>
        <w:pStyle w:val="Prrafodelista"/>
        <w:shd w:val="clear" w:color="auto" w:fill="FFFFFF" w:themeFill="background1"/>
        <w:spacing w:after="0"/>
        <w:jc w:val="both"/>
        <w:rPr>
          <w:rFonts w:ascii="Arial" w:eastAsia="Arial" w:hAnsi="Arial" w:cs="Arial"/>
          <w:i/>
          <w:sz w:val="24"/>
          <w:szCs w:val="24"/>
          <w:lang w:val="es-ES"/>
        </w:rPr>
      </w:pPr>
      <w:r w:rsidRPr="00BA3069">
        <w:rPr>
          <w:rFonts w:ascii="Arial" w:eastAsia="Arial" w:hAnsi="Arial" w:cs="Arial"/>
          <w:b/>
          <w:i/>
          <w:sz w:val="28"/>
          <w:szCs w:val="24"/>
          <w:lang w:val="es-ES"/>
        </w:rPr>
        <w:t xml:space="preserve">DIP. EDGAR ENRIQUE VELÁZQUEZ: </w:t>
      </w:r>
      <w:r>
        <w:rPr>
          <w:rFonts w:ascii="Arial" w:eastAsia="Arial" w:hAnsi="Arial" w:cs="Arial"/>
          <w:i/>
          <w:sz w:val="24"/>
          <w:szCs w:val="24"/>
          <w:lang w:val="es-ES"/>
        </w:rPr>
        <w:t>Buenos días a todos, con permiso del Presidente del Consejo saludo con mucho gusto a los miembros del IJA, al Presidente del Tribunal de Justicia, los Consejeros de la Judicatura, los Magistrados que hoy nos acompañan.</w:t>
      </w:r>
    </w:p>
    <w:p w:rsidR="00281EE6" w:rsidRDefault="00BA3069" w:rsidP="00281EE6">
      <w:pPr>
        <w:pStyle w:val="Prrafodelista"/>
        <w:shd w:val="clear" w:color="auto" w:fill="FFFFFF" w:themeFill="background1"/>
        <w:spacing w:after="0"/>
        <w:jc w:val="both"/>
        <w:rPr>
          <w:rFonts w:ascii="Arial" w:eastAsia="Arial" w:hAnsi="Arial" w:cs="Arial"/>
          <w:i/>
          <w:sz w:val="24"/>
          <w:szCs w:val="24"/>
          <w:lang w:val="es-ES"/>
        </w:rPr>
      </w:pPr>
      <w:r>
        <w:rPr>
          <w:rFonts w:ascii="Arial" w:eastAsia="Arial" w:hAnsi="Arial" w:cs="Arial"/>
          <w:i/>
          <w:sz w:val="24"/>
          <w:szCs w:val="24"/>
          <w:lang w:val="es-ES"/>
        </w:rPr>
        <w:t xml:space="preserve">Como siempre el Dr. Zepeda Lecuona es muy puntual, lo que tenemos que hacer hoy es reconocer su trabajo. Hace 2 años fue el primer nombramiento que tuvimos en el Congreso del Estado y siempre en su figura y trayectoria pensamos que era el más apto e idóneo para tener el cargo de Director del </w:t>
      </w:r>
      <w:r>
        <w:rPr>
          <w:rFonts w:ascii="Arial" w:eastAsia="Arial" w:hAnsi="Arial" w:cs="Arial"/>
          <w:i/>
          <w:sz w:val="24"/>
          <w:szCs w:val="24"/>
          <w:lang w:val="es-ES"/>
        </w:rPr>
        <w:lastRenderedPageBreak/>
        <w:t>IJA por la importancia que hay en este Estado el tema de la Cultura de la Paz y la impartición de justicia. Afortunadamente</w:t>
      </w:r>
      <w:r w:rsidR="00281EE6">
        <w:rPr>
          <w:rFonts w:ascii="Arial" w:eastAsia="Arial" w:hAnsi="Arial" w:cs="Arial"/>
          <w:i/>
          <w:sz w:val="24"/>
          <w:szCs w:val="24"/>
          <w:lang w:val="es-ES"/>
        </w:rPr>
        <w:t xml:space="preserve"> o desafortunadamente</w:t>
      </w:r>
      <w:r>
        <w:rPr>
          <w:rFonts w:ascii="Arial" w:eastAsia="Arial" w:hAnsi="Arial" w:cs="Arial"/>
          <w:i/>
          <w:sz w:val="24"/>
          <w:szCs w:val="24"/>
          <w:lang w:val="es-ES"/>
        </w:rPr>
        <w:t xml:space="preserve"> Jalisco siempre ha Estado </w:t>
      </w:r>
      <w:r w:rsidR="00281EE6">
        <w:rPr>
          <w:rFonts w:ascii="Arial" w:eastAsia="Arial" w:hAnsi="Arial" w:cs="Arial"/>
          <w:i/>
          <w:sz w:val="24"/>
          <w:szCs w:val="24"/>
          <w:lang w:val="es-ES"/>
        </w:rPr>
        <w:t>a la vanguardia en muchos temas y creo que el IJA ha sido parte fundamental en la impartición de Justicia en esta Pandemia.</w:t>
      </w:r>
    </w:p>
    <w:p w:rsidR="00281EE6" w:rsidRDefault="00281EE6" w:rsidP="00281EE6">
      <w:pPr>
        <w:pStyle w:val="Prrafodelista"/>
        <w:shd w:val="clear" w:color="auto" w:fill="FFFFFF" w:themeFill="background1"/>
        <w:spacing w:after="0"/>
        <w:jc w:val="both"/>
        <w:rPr>
          <w:rFonts w:ascii="Arial" w:eastAsia="Arial" w:hAnsi="Arial" w:cs="Arial"/>
          <w:i/>
          <w:sz w:val="24"/>
          <w:szCs w:val="24"/>
          <w:lang w:val="es-ES"/>
        </w:rPr>
      </w:pPr>
      <w:r>
        <w:rPr>
          <w:rFonts w:ascii="Arial" w:eastAsia="Arial" w:hAnsi="Arial" w:cs="Arial"/>
          <w:i/>
          <w:sz w:val="24"/>
          <w:szCs w:val="24"/>
          <w:lang w:val="es-ES"/>
        </w:rPr>
        <w:t>Gracias al IJA y a los Centros Privados se han podido atender de manera mucho más importante la justicia mediante convenios laborales, esto nos ha ayudado mucho en el Estado de Jalisco y no hubiéramos podido llegar ahí sin la conducción  del Dr. Zepeda Lecuona. Además, hay que recalcar algo importante, aquí en el Congreso duplicamos el presupuesto del IJA y creo que ha sido bien recibido y se ha notado en su trabajo.</w:t>
      </w:r>
    </w:p>
    <w:p w:rsidR="00281EE6" w:rsidRDefault="00281EE6" w:rsidP="00281EE6">
      <w:pPr>
        <w:pStyle w:val="Prrafodelista"/>
        <w:shd w:val="clear" w:color="auto" w:fill="FFFFFF" w:themeFill="background1"/>
        <w:spacing w:after="0"/>
        <w:jc w:val="both"/>
        <w:rPr>
          <w:rFonts w:ascii="Arial" w:eastAsia="Arial" w:hAnsi="Arial" w:cs="Arial"/>
          <w:sz w:val="24"/>
          <w:szCs w:val="24"/>
        </w:rPr>
      </w:pPr>
      <w:r>
        <w:rPr>
          <w:rFonts w:ascii="Arial" w:eastAsia="Arial" w:hAnsi="Arial" w:cs="Arial"/>
          <w:i/>
          <w:sz w:val="24"/>
          <w:szCs w:val="24"/>
          <w:lang w:val="es-ES"/>
        </w:rPr>
        <w:t xml:space="preserve">Les mando un saludo </w:t>
      </w:r>
      <w:r>
        <w:rPr>
          <w:rFonts w:ascii="Arial" w:eastAsia="Arial" w:hAnsi="Arial" w:cs="Arial"/>
          <w:sz w:val="24"/>
          <w:szCs w:val="24"/>
        </w:rPr>
        <w:t xml:space="preserve">de la </w:t>
      </w:r>
      <w:r w:rsidRPr="001A03F5">
        <w:rPr>
          <w:rFonts w:ascii="Arial" w:eastAsia="Arial" w:hAnsi="Arial" w:cs="Arial"/>
          <w:i/>
          <w:sz w:val="24"/>
          <w:szCs w:val="24"/>
          <w:lang w:val="es-ES"/>
        </w:rPr>
        <w:t xml:space="preserve">Dip. </w:t>
      </w:r>
      <w:r>
        <w:rPr>
          <w:rFonts w:ascii="Arial" w:eastAsia="Arial" w:hAnsi="Arial" w:cs="Arial"/>
          <w:i/>
          <w:sz w:val="24"/>
          <w:szCs w:val="24"/>
          <w:lang w:val="es-ES"/>
        </w:rPr>
        <w:t>y</w:t>
      </w:r>
      <w:r w:rsidRPr="001A03F5">
        <w:rPr>
          <w:rFonts w:ascii="Arial" w:eastAsia="Arial" w:hAnsi="Arial" w:cs="Arial"/>
          <w:i/>
          <w:sz w:val="24"/>
          <w:szCs w:val="24"/>
          <w:lang w:val="es-ES"/>
        </w:rPr>
        <w:t xml:space="preserve"> Dra. Mara </w:t>
      </w:r>
      <w:r w:rsidRPr="001A03F5">
        <w:rPr>
          <w:rFonts w:ascii="Arial" w:eastAsia="Arial" w:hAnsi="Arial" w:cs="Arial"/>
          <w:sz w:val="24"/>
          <w:szCs w:val="24"/>
        </w:rPr>
        <w:t>Nadiezhda Robles Villaseñor,</w:t>
      </w:r>
      <w:r w:rsidR="007D7521" w:rsidRPr="007D7521">
        <w:rPr>
          <w:rFonts w:ascii="Arial" w:eastAsia="Arial" w:hAnsi="Arial" w:cs="Arial"/>
          <w:sz w:val="24"/>
          <w:szCs w:val="24"/>
        </w:rPr>
        <w:t xml:space="preserve"> </w:t>
      </w:r>
      <w:r w:rsidR="007D7521" w:rsidRPr="001A03F5">
        <w:rPr>
          <w:rFonts w:ascii="Arial" w:eastAsia="Arial" w:hAnsi="Arial" w:cs="Arial"/>
          <w:sz w:val="24"/>
          <w:szCs w:val="24"/>
        </w:rPr>
        <w:t>Presidenta de la Mesa Directiva de</w:t>
      </w:r>
      <w:r w:rsidR="007D7521">
        <w:rPr>
          <w:rFonts w:ascii="Arial" w:eastAsia="Arial" w:hAnsi="Arial" w:cs="Arial"/>
          <w:sz w:val="24"/>
          <w:szCs w:val="24"/>
        </w:rPr>
        <w:t xml:space="preserve"> la LXII Legislatura del</w:t>
      </w:r>
      <w:r w:rsidR="007D7521" w:rsidRPr="001A03F5">
        <w:rPr>
          <w:rFonts w:ascii="Arial" w:eastAsia="Arial" w:hAnsi="Arial" w:cs="Arial"/>
          <w:sz w:val="24"/>
          <w:szCs w:val="24"/>
        </w:rPr>
        <w:t xml:space="preserve"> H. Congreso del Estado</w:t>
      </w:r>
      <w:r w:rsidR="007D7521">
        <w:rPr>
          <w:rFonts w:ascii="Arial" w:eastAsia="Arial" w:hAnsi="Arial" w:cs="Arial"/>
          <w:sz w:val="24"/>
          <w:szCs w:val="24"/>
        </w:rPr>
        <w:t xml:space="preserve"> de Jalisco, que me solicito que este yo en su representación, ustedes saben cuáles son sus condiciones con el tema del Covid-19. Que bueno que Dr. el día de hoy llevo a cabo este evento, ya que el Gobernador ya dio su mensaje que este sería el último evento público en las próximas semanas.</w:t>
      </w:r>
    </w:p>
    <w:p w:rsidR="007D7521" w:rsidRPr="007D7521" w:rsidRDefault="007D7521" w:rsidP="007D7521">
      <w:pPr>
        <w:pStyle w:val="Prrafodelista"/>
        <w:shd w:val="clear" w:color="auto" w:fill="FFFFFF" w:themeFill="background1"/>
        <w:spacing w:after="0"/>
        <w:jc w:val="both"/>
        <w:rPr>
          <w:rFonts w:ascii="Arial" w:eastAsia="Arial" w:hAnsi="Arial" w:cs="Arial"/>
          <w:i/>
          <w:sz w:val="24"/>
          <w:szCs w:val="24"/>
          <w:lang w:val="es-ES"/>
        </w:rPr>
      </w:pPr>
      <w:r>
        <w:rPr>
          <w:rFonts w:ascii="Arial" w:eastAsia="Arial" w:hAnsi="Arial" w:cs="Arial"/>
          <w:i/>
          <w:sz w:val="24"/>
          <w:szCs w:val="24"/>
          <w:lang w:val="es-ES"/>
        </w:rPr>
        <w:t>No me resta más que felicitarte, pero también quiero reconocer a todo tu equipo trabajando en el IJA. Ojalá y si las condiciones lo permiten, llevar a cabo la continuación de nuestro diplomado</w:t>
      </w:r>
      <w:r w:rsidR="00440B9F">
        <w:rPr>
          <w:rFonts w:ascii="Arial" w:eastAsia="Arial" w:hAnsi="Arial" w:cs="Arial"/>
          <w:i/>
          <w:sz w:val="24"/>
          <w:szCs w:val="24"/>
          <w:lang w:val="es-ES"/>
        </w:rPr>
        <w:t xml:space="preserve"> de Convenio</w:t>
      </w:r>
      <w:r>
        <w:rPr>
          <w:rFonts w:ascii="Arial" w:eastAsia="Arial" w:hAnsi="Arial" w:cs="Arial"/>
          <w:i/>
          <w:sz w:val="24"/>
          <w:szCs w:val="24"/>
          <w:lang w:val="es-ES"/>
        </w:rPr>
        <w:t xml:space="preserve"> en conjunto del Congreso del Estado y el IJA. Enhorabuena y felicidades Dr.</w:t>
      </w:r>
    </w:p>
    <w:p w:rsidR="00BA3069" w:rsidRPr="00BA3069" w:rsidRDefault="00BA3069" w:rsidP="00BA3069">
      <w:pPr>
        <w:pStyle w:val="Prrafodelista"/>
        <w:shd w:val="clear" w:color="auto" w:fill="FFFFFF" w:themeFill="background1"/>
        <w:spacing w:after="0"/>
        <w:jc w:val="both"/>
        <w:rPr>
          <w:rFonts w:ascii="Arial" w:eastAsia="Arial" w:hAnsi="Arial" w:cs="Arial"/>
          <w:i/>
          <w:sz w:val="24"/>
          <w:szCs w:val="24"/>
          <w:lang w:val="es-ES"/>
        </w:rPr>
      </w:pPr>
    </w:p>
    <w:p w:rsidR="005451B7" w:rsidRDefault="005451B7" w:rsidP="001A03F5">
      <w:pPr>
        <w:pStyle w:val="Prrafodelista"/>
        <w:numPr>
          <w:ilvl w:val="0"/>
          <w:numId w:val="6"/>
        </w:numPr>
        <w:shd w:val="clear" w:color="auto" w:fill="FFFFFF" w:themeFill="background1"/>
        <w:spacing w:after="0"/>
        <w:jc w:val="both"/>
        <w:rPr>
          <w:rFonts w:ascii="Arial" w:eastAsia="Arial" w:hAnsi="Arial" w:cs="Arial"/>
          <w:i/>
          <w:sz w:val="24"/>
          <w:szCs w:val="24"/>
          <w:lang w:val="es-ES"/>
        </w:rPr>
      </w:pPr>
      <w:r w:rsidRPr="001A03F5">
        <w:rPr>
          <w:rFonts w:ascii="Arial" w:eastAsia="Arial" w:hAnsi="Arial" w:cs="Arial"/>
          <w:i/>
          <w:sz w:val="24"/>
          <w:szCs w:val="24"/>
          <w:lang w:val="es-ES"/>
        </w:rPr>
        <w:t xml:space="preserve">Mtro. Juan Carlos Márquez Rosas, Procurador Social del Estado, </w:t>
      </w:r>
      <w:r w:rsidR="001A03F5" w:rsidRPr="001A03F5">
        <w:rPr>
          <w:rFonts w:ascii="Arial" w:eastAsia="Arial" w:hAnsi="Arial" w:cs="Arial"/>
          <w:i/>
          <w:sz w:val="24"/>
          <w:szCs w:val="24"/>
          <w:lang w:val="es-ES"/>
        </w:rPr>
        <w:t>consejero de este Instituto y con la R</w:t>
      </w:r>
      <w:r w:rsidRPr="001A03F5">
        <w:rPr>
          <w:rFonts w:ascii="Arial" w:eastAsia="Arial" w:hAnsi="Arial" w:cs="Arial"/>
          <w:i/>
          <w:sz w:val="24"/>
          <w:szCs w:val="24"/>
          <w:lang w:val="es-ES"/>
        </w:rPr>
        <w:t>epresentación del Gobernador Constitucional del Estado Ing. Enrique Alfaro Ramírez.</w:t>
      </w:r>
    </w:p>
    <w:p w:rsidR="007D7521" w:rsidRPr="001A03F5" w:rsidRDefault="007D7521" w:rsidP="007D7521">
      <w:pPr>
        <w:pStyle w:val="Prrafodelista"/>
        <w:shd w:val="clear" w:color="auto" w:fill="FFFFFF" w:themeFill="background1"/>
        <w:spacing w:after="0"/>
        <w:jc w:val="both"/>
        <w:rPr>
          <w:rFonts w:ascii="Arial" w:eastAsia="Arial" w:hAnsi="Arial" w:cs="Arial"/>
          <w:i/>
          <w:sz w:val="24"/>
          <w:szCs w:val="24"/>
          <w:lang w:val="es-ES"/>
        </w:rPr>
      </w:pPr>
    </w:p>
    <w:p w:rsidR="00440B9F" w:rsidRDefault="007D7521" w:rsidP="00A20CAB">
      <w:pPr>
        <w:pStyle w:val="Sinespaciado"/>
        <w:ind w:left="709"/>
        <w:jc w:val="both"/>
        <w:rPr>
          <w:rFonts w:ascii="Arial" w:eastAsia="Arial" w:hAnsi="Arial" w:cs="Arial"/>
          <w:sz w:val="24"/>
          <w:szCs w:val="24"/>
        </w:rPr>
      </w:pPr>
      <w:r w:rsidRPr="007D7521">
        <w:rPr>
          <w:rFonts w:ascii="Arial" w:eastAsia="Arial" w:hAnsi="Arial" w:cs="Arial"/>
          <w:b/>
          <w:i/>
          <w:sz w:val="28"/>
          <w:szCs w:val="24"/>
          <w:lang w:val="es-ES"/>
        </w:rPr>
        <w:t>MTRO. JUAN CARLOS MÁRQUEZ ROSA</w:t>
      </w:r>
      <w:r>
        <w:rPr>
          <w:rFonts w:ascii="Arial" w:eastAsia="Arial" w:hAnsi="Arial" w:cs="Arial"/>
          <w:b/>
          <w:i/>
          <w:sz w:val="28"/>
          <w:szCs w:val="24"/>
          <w:lang w:val="es-ES"/>
        </w:rPr>
        <w:t>S:</w:t>
      </w:r>
      <w:r>
        <w:rPr>
          <w:rFonts w:ascii="Arial" w:eastAsia="Arial" w:hAnsi="Arial" w:cs="Arial"/>
          <w:i/>
          <w:sz w:val="24"/>
          <w:szCs w:val="24"/>
          <w:lang w:val="es-ES"/>
        </w:rPr>
        <w:t xml:space="preserve"> </w:t>
      </w:r>
      <w:r>
        <w:rPr>
          <w:rFonts w:ascii="Arial" w:eastAsia="Arial" w:hAnsi="Arial" w:cs="Arial"/>
          <w:sz w:val="24"/>
          <w:szCs w:val="24"/>
        </w:rPr>
        <w:t>Mgdo</w:t>
      </w:r>
      <w:r w:rsidRPr="001A03F5">
        <w:rPr>
          <w:rFonts w:ascii="Arial" w:eastAsia="Arial" w:hAnsi="Arial" w:cs="Arial"/>
          <w:sz w:val="24"/>
          <w:szCs w:val="24"/>
        </w:rPr>
        <w:t>. Daniel Espinosa Licón</w:t>
      </w:r>
      <w:r>
        <w:rPr>
          <w:rFonts w:ascii="Arial" w:eastAsia="Arial" w:hAnsi="Arial" w:cs="Arial"/>
          <w:sz w:val="24"/>
          <w:szCs w:val="24"/>
        </w:rPr>
        <w:t xml:space="preserve"> del </w:t>
      </w:r>
      <w:r w:rsidRPr="001A03F5">
        <w:rPr>
          <w:rFonts w:ascii="Arial" w:eastAsia="Arial" w:hAnsi="Arial" w:cs="Arial"/>
          <w:sz w:val="24"/>
          <w:szCs w:val="24"/>
        </w:rPr>
        <w:t>Supremo Tribunal de Justicia</w:t>
      </w:r>
      <w:r>
        <w:rPr>
          <w:rFonts w:ascii="Arial" w:eastAsia="Arial" w:hAnsi="Arial" w:cs="Arial"/>
          <w:sz w:val="24"/>
          <w:szCs w:val="24"/>
        </w:rPr>
        <w:t xml:space="preserve"> y </w:t>
      </w:r>
      <w:r w:rsidRPr="001A03F5">
        <w:rPr>
          <w:rFonts w:ascii="Arial" w:eastAsia="Arial" w:hAnsi="Arial" w:cs="Arial"/>
          <w:sz w:val="24"/>
          <w:szCs w:val="24"/>
        </w:rPr>
        <w:t>del Consejo de la Judicatura del Estado</w:t>
      </w:r>
      <w:r>
        <w:rPr>
          <w:rFonts w:ascii="Arial" w:eastAsia="Arial" w:hAnsi="Arial" w:cs="Arial"/>
          <w:sz w:val="24"/>
          <w:szCs w:val="24"/>
        </w:rPr>
        <w:t>, gracias por su hospitalidad y recibirnos en este Palacio Legislativo</w:t>
      </w:r>
      <w:r w:rsidR="00440B9F">
        <w:rPr>
          <w:rFonts w:ascii="Arial" w:eastAsia="Arial" w:hAnsi="Arial" w:cs="Arial"/>
          <w:sz w:val="24"/>
          <w:szCs w:val="24"/>
        </w:rPr>
        <w:t xml:space="preserve">, </w:t>
      </w:r>
      <w:r w:rsidR="00440B9F">
        <w:rPr>
          <w:rFonts w:ascii="Arial" w:eastAsia="Arial" w:hAnsi="Arial" w:cs="Arial"/>
          <w:i/>
          <w:sz w:val="24"/>
          <w:szCs w:val="24"/>
          <w:lang w:val="es-ES"/>
        </w:rPr>
        <w:t xml:space="preserve">al </w:t>
      </w:r>
      <w:r w:rsidR="00440B9F" w:rsidRPr="00440B9F">
        <w:rPr>
          <w:rFonts w:ascii="Arial" w:eastAsia="Arial" w:hAnsi="Arial" w:cs="Arial"/>
          <w:i/>
          <w:sz w:val="24"/>
          <w:szCs w:val="24"/>
          <w:lang w:val="es-ES"/>
        </w:rPr>
        <w:t>Dip. Edgar Enrique Velázquez González,</w:t>
      </w:r>
      <w:r w:rsidR="00440B9F" w:rsidRPr="00440B9F">
        <w:rPr>
          <w:rFonts w:ascii="Arial" w:eastAsia="Arial" w:hAnsi="Arial" w:cs="Arial"/>
          <w:sz w:val="24"/>
          <w:szCs w:val="24"/>
        </w:rPr>
        <w:t xml:space="preserve"> consejero de este Instituto y </w:t>
      </w:r>
      <w:r w:rsidR="00440B9F">
        <w:rPr>
          <w:rFonts w:ascii="Arial" w:eastAsia="Arial" w:hAnsi="Arial" w:cs="Arial"/>
          <w:sz w:val="24"/>
          <w:szCs w:val="24"/>
        </w:rPr>
        <w:t>Representante de la presidencia del</w:t>
      </w:r>
      <w:r w:rsidR="00440B9F" w:rsidRPr="00440B9F">
        <w:rPr>
          <w:rFonts w:ascii="Arial" w:eastAsia="Arial" w:hAnsi="Arial" w:cs="Arial"/>
          <w:sz w:val="24"/>
          <w:szCs w:val="24"/>
        </w:rPr>
        <w:t xml:space="preserve"> H. Congreso del Estado de Jalisco</w:t>
      </w:r>
      <w:r w:rsidR="00440B9F">
        <w:rPr>
          <w:rFonts w:ascii="Arial" w:eastAsia="Arial" w:hAnsi="Arial" w:cs="Arial"/>
          <w:sz w:val="24"/>
          <w:szCs w:val="24"/>
        </w:rPr>
        <w:t xml:space="preserve">, a las señoras y señores del Consejo de la Judicatura del Estado de Jalisco, Magistrado del Supremo Tribunal de Justicia, Sr. Presidente de la </w:t>
      </w:r>
      <w:r w:rsidR="006A0BA4">
        <w:rPr>
          <w:rFonts w:ascii="Arial" w:eastAsia="Arial" w:hAnsi="Arial" w:cs="Arial"/>
          <w:sz w:val="24"/>
          <w:szCs w:val="24"/>
        </w:rPr>
        <w:t>asociación</w:t>
      </w:r>
      <w:r w:rsidR="00440B9F">
        <w:rPr>
          <w:rFonts w:ascii="Arial" w:eastAsia="Arial" w:hAnsi="Arial" w:cs="Arial"/>
          <w:sz w:val="24"/>
          <w:szCs w:val="24"/>
        </w:rPr>
        <w:t xml:space="preserve"> de Jueces, estimados consejeros de este H. Instituto, Dr. Guillermo Zepeda Lecuona Director </w:t>
      </w:r>
      <w:r w:rsidR="006A0BA4">
        <w:rPr>
          <w:rFonts w:ascii="Arial" w:eastAsia="Arial" w:hAnsi="Arial" w:cs="Arial"/>
          <w:sz w:val="24"/>
          <w:szCs w:val="24"/>
        </w:rPr>
        <w:t>general</w:t>
      </w:r>
      <w:r w:rsidR="00440B9F">
        <w:rPr>
          <w:rFonts w:ascii="Arial" w:eastAsia="Arial" w:hAnsi="Arial" w:cs="Arial"/>
          <w:sz w:val="24"/>
          <w:szCs w:val="24"/>
        </w:rPr>
        <w:t xml:space="preserve"> del IJA. Buenos días a todos y todas, es un honor para </w:t>
      </w:r>
      <w:r w:rsidR="006A0BA4">
        <w:rPr>
          <w:rFonts w:ascii="Arial" w:eastAsia="Arial" w:hAnsi="Arial" w:cs="Arial"/>
          <w:sz w:val="24"/>
          <w:szCs w:val="24"/>
        </w:rPr>
        <w:t>mí</w:t>
      </w:r>
      <w:r w:rsidR="00440B9F">
        <w:rPr>
          <w:rFonts w:ascii="Arial" w:eastAsia="Arial" w:hAnsi="Arial" w:cs="Arial"/>
          <w:sz w:val="24"/>
          <w:szCs w:val="24"/>
        </w:rPr>
        <w:t xml:space="preserve"> estar en este recinto representando al Gobernador Constitucional del Estado al Ing. Enrique Alfaro </w:t>
      </w:r>
      <w:r w:rsidR="006A0BA4">
        <w:rPr>
          <w:rFonts w:ascii="Arial" w:eastAsia="Arial" w:hAnsi="Arial" w:cs="Arial"/>
          <w:sz w:val="24"/>
          <w:szCs w:val="24"/>
        </w:rPr>
        <w:t>Ramírez</w:t>
      </w:r>
      <w:r w:rsidR="00440B9F">
        <w:rPr>
          <w:rFonts w:ascii="Arial" w:eastAsia="Arial" w:hAnsi="Arial" w:cs="Arial"/>
          <w:sz w:val="24"/>
          <w:szCs w:val="24"/>
        </w:rPr>
        <w:t xml:space="preserve">. En este Segundo Informe de Actividades del Instituto de Justicia Alternativa del Estado de </w:t>
      </w:r>
      <w:r w:rsidR="006A0BA4">
        <w:rPr>
          <w:rFonts w:ascii="Arial" w:eastAsia="Arial" w:hAnsi="Arial" w:cs="Arial"/>
          <w:sz w:val="24"/>
          <w:szCs w:val="24"/>
        </w:rPr>
        <w:t>Jalisco</w:t>
      </w:r>
      <w:r w:rsidR="00440B9F">
        <w:rPr>
          <w:rFonts w:ascii="Arial" w:eastAsia="Arial" w:hAnsi="Arial" w:cs="Arial"/>
          <w:sz w:val="24"/>
          <w:szCs w:val="24"/>
        </w:rPr>
        <w:t xml:space="preserve"> dirigido dignamente por el Dr. Guillermo Zepeda Lecuona. </w:t>
      </w:r>
    </w:p>
    <w:p w:rsidR="00440B9F" w:rsidRPr="00440B9F" w:rsidRDefault="00440B9F" w:rsidP="00A20CAB">
      <w:pPr>
        <w:pStyle w:val="Sinespaciado"/>
        <w:ind w:left="709"/>
        <w:jc w:val="both"/>
        <w:rPr>
          <w:sz w:val="24"/>
          <w:lang w:val="es-ES"/>
        </w:rPr>
      </w:pPr>
      <w:r>
        <w:rPr>
          <w:rFonts w:ascii="Arial" w:eastAsia="Arial" w:hAnsi="Arial" w:cs="Arial"/>
          <w:sz w:val="24"/>
          <w:szCs w:val="24"/>
        </w:rPr>
        <w:lastRenderedPageBreak/>
        <w:t>Es preciso iniciar hablando del año 2020 como un año difícil a nivel mundial, estamos atravesando una crisis de salud que ha dejado a su paso muerte</w:t>
      </w:r>
      <w:r w:rsidR="006A0BA4">
        <w:rPr>
          <w:rFonts w:ascii="Arial" w:eastAsia="Arial" w:hAnsi="Arial" w:cs="Arial"/>
          <w:sz w:val="24"/>
          <w:szCs w:val="24"/>
        </w:rPr>
        <w:t xml:space="preserve">, pobreza y desesperanza. Las actividades que realizábamos de manera cotidiana hoy resultan exponencialmente peligrosas para nosotros y la gente que nos rodea. Sin embargo, la crisis nos ha llevado a transformarnos, en gran medida hemos utilizado herramientas que anteriormente eran usadas de manera limitada, por ejemplo los recursos tecnológicos y que hoy por hoy nos han acercado a muchas personas para llevar relaciones, ya sea en materia laboral, educativa o de recreación. Las Instituciones que forman parte del Estado </w:t>
      </w:r>
      <w:r w:rsidR="00B65E02">
        <w:rPr>
          <w:rFonts w:ascii="Arial" w:eastAsia="Arial" w:hAnsi="Arial" w:cs="Arial"/>
          <w:sz w:val="24"/>
          <w:szCs w:val="24"/>
        </w:rPr>
        <w:t>a</w:t>
      </w:r>
      <w:r w:rsidR="006A0BA4">
        <w:rPr>
          <w:rFonts w:ascii="Arial" w:eastAsia="Arial" w:hAnsi="Arial" w:cs="Arial"/>
          <w:sz w:val="24"/>
          <w:szCs w:val="24"/>
        </w:rPr>
        <w:t xml:space="preserve"> pesar de las limitantes presentadas por la misma crisis sanitaria, han implementado formas de atención para seguir dando sus servicios con calidad y calidez a los Jaliscienses. El Instituto de Justicia Alternativa es sin duda una de las entidades que ha sabido adaptarse a esta nueva realidad sin desatender a los usuarios que </w:t>
      </w:r>
      <w:r w:rsidR="00B65E02">
        <w:rPr>
          <w:rFonts w:ascii="Arial" w:eastAsia="Arial" w:hAnsi="Arial" w:cs="Arial"/>
          <w:sz w:val="24"/>
          <w:szCs w:val="24"/>
        </w:rPr>
        <w:t>día</w:t>
      </w:r>
      <w:r w:rsidR="006A0BA4">
        <w:rPr>
          <w:rFonts w:ascii="Arial" w:eastAsia="Arial" w:hAnsi="Arial" w:cs="Arial"/>
          <w:sz w:val="24"/>
          <w:szCs w:val="24"/>
        </w:rPr>
        <w:t xml:space="preserve"> con </w:t>
      </w:r>
      <w:r w:rsidR="00B65E02">
        <w:rPr>
          <w:rFonts w:ascii="Arial" w:eastAsia="Arial" w:hAnsi="Arial" w:cs="Arial"/>
          <w:sz w:val="24"/>
          <w:szCs w:val="24"/>
        </w:rPr>
        <w:t>día</w:t>
      </w:r>
      <w:r w:rsidR="006A0BA4">
        <w:rPr>
          <w:rFonts w:ascii="Arial" w:eastAsia="Arial" w:hAnsi="Arial" w:cs="Arial"/>
          <w:sz w:val="24"/>
          <w:szCs w:val="24"/>
        </w:rPr>
        <w:t xml:space="preserve"> solicitan sus servicios y con un crecimiento exponencial han brindado capacitación en línea a diversas instituciones y a </w:t>
      </w:r>
      <w:r w:rsidR="00B65E02">
        <w:rPr>
          <w:rFonts w:ascii="Arial" w:eastAsia="Arial" w:hAnsi="Arial" w:cs="Arial"/>
          <w:sz w:val="24"/>
          <w:szCs w:val="24"/>
        </w:rPr>
        <w:t>particulares</w:t>
      </w:r>
      <w:r w:rsidR="006A0BA4">
        <w:rPr>
          <w:rFonts w:ascii="Arial" w:eastAsia="Arial" w:hAnsi="Arial" w:cs="Arial"/>
          <w:sz w:val="24"/>
          <w:szCs w:val="24"/>
        </w:rPr>
        <w:t xml:space="preserve">. </w:t>
      </w:r>
      <w:r w:rsidR="00B65E02">
        <w:rPr>
          <w:rFonts w:ascii="Arial" w:eastAsia="Arial" w:hAnsi="Arial" w:cs="Arial"/>
          <w:sz w:val="24"/>
          <w:szCs w:val="24"/>
        </w:rPr>
        <w:t>Orgullosamente</w:t>
      </w:r>
      <w:r w:rsidR="006A0BA4">
        <w:rPr>
          <w:rFonts w:ascii="Arial" w:eastAsia="Arial" w:hAnsi="Arial" w:cs="Arial"/>
          <w:sz w:val="24"/>
          <w:szCs w:val="24"/>
        </w:rPr>
        <w:t xml:space="preserve"> puedo </w:t>
      </w:r>
      <w:r w:rsidR="00B65E02">
        <w:rPr>
          <w:rFonts w:ascii="Arial" w:eastAsia="Arial" w:hAnsi="Arial" w:cs="Arial"/>
          <w:sz w:val="24"/>
          <w:szCs w:val="24"/>
        </w:rPr>
        <w:t>decirles que un servidor f</w:t>
      </w:r>
      <w:r w:rsidR="006A0BA4">
        <w:rPr>
          <w:rFonts w:ascii="Arial" w:eastAsia="Arial" w:hAnsi="Arial" w:cs="Arial"/>
          <w:sz w:val="24"/>
          <w:szCs w:val="24"/>
        </w:rPr>
        <w:t xml:space="preserve">orma parte del Consejo del Instituto y que </w:t>
      </w:r>
      <w:r w:rsidR="00B65E02">
        <w:rPr>
          <w:rFonts w:ascii="Arial" w:eastAsia="Arial" w:hAnsi="Arial" w:cs="Arial"/>
          <w:sz w:val="24"/>
          <w:szCs w:val="24"/>
        </w:rPr>
        <w:t>reconozco</w:t>
      </w:r>
      <w:r w:rsidR="006A0BA4">
        <w:rPr>
          <w:rFonts w:ascii="Arial" w:eastAsia="Arial" w:hAnsi="Arial" w:cs="Arial"/>
          <w:sz w:val="24"/>
          <w:szCs w:val="24"/>
        </w:rPr>
        <w:t xml:space="preserve"> el </w:t>
      </w:r>
      <w:r w:rsidR="00B65E02">
        <w:rPr>
          <w:rFonts w:ascii="Arial" w:eastAsia="Arial" w:hAnsi="Arial" w:cs="Arial"/>
          <w:sz w:val="24"/>
          <w:szCs w:val="24"/>
        </w:rPr>
        <w:t>profesionalismo</w:t>
      </w:r>
      <w:r w:rsidR="006A0BA4">
        <w:rPr>
          <w:rFonts w:ascii="Arial" w:eastAsia="Arial" w:hAnsi="Arial" w:cs="Arial"/>
          <w:sz w:val="24"/>
          <w:szCs w:val="24"/>
        </w:rPr>
        <w:t xml:space="preserve"> del Dr. Guillermo Zepeda Lecuona y su gran equipo de trabajo</w:t>
      </w:r>
      <w:r w:rsidR="00B65E02">
        <w:rPr>
          <w:rFonts w:ascii="Arial" w:eastAsia="Arial" w:hAnsi="Arial" w:cs="Arial"/>
          <w:sz w:val="24"/>
          <w:szCs w:val="24"/>
        </w:rPr>
        <w:t>, han puesto al servicio de los Jaliscienses para seguir ofreciendo y fomentando una Alternativa para la prevención y solución de conflictos. Es importante destacar que este Instituto ha recibido un reconocimiento por parte del Congreso del Estado y por la Red Nacional  de Asociaciones Civiles y Participación Ciudadana SEREDAC</w:t>
      </w:r>
      <w:r w:rsidR="00A20CAB">
        <w:rPr>
          <w:rFonts w:ascii="Arial" w:eastAsia="Arial" w:hAnsi="Arial" w:cs="Arial"/>
          <w:sz w:val="24"/>
          <w:szCs w:val="24"/>
        </w:rPr>
        <w:t xml:space="preserve">, reconocimientos que nos deben llenar de orgullo. Por eso el </w:t>
      </w:r>
      <w:r w:rsidR="0001039D">
        <w:rPr>
          <w:rFonts w:ascii="Arial" w:eastAsia="Arial" w:hAnsi="Arial" w:cs="Arial"/>
          <w:sz w:val="24"/>
          <w:szCs w:val="24"/>
        </w:rPr>
        <w:t>día</w:t>
      </w:r>
      <w:r w:rsidR="00A20CAB">
        <w:rPr>
          <w:rFonts w:ascii="Arial" w:eastAsia="Arial" w:hAnsi="Arial" w:cs="Arial"/>
          <w:sz w:val="24"/>
          <w:szCs w:val="24"/>
        </w:rPr>
        <w:t xml:space="preserve"> de hoy, solo tengo palabras de felicitación y decirles que los invito a seguir por ese rumbo que han llevado en estos 2 años de trabajo para seguir posicionando a nuestro Estado a Nivel Nacional como una Institución imparcial, honesta y que es un ejemplo para muchas entidades de nuestro País. De parte del Gobernador Constitucional del Estado Ing. Enrique Alfaro Ramírez y un servidor, les deseamos el mayor de los éxitos en los proyectos que tengan considerados para este año que inicia y que sin duda alguna es una gran alternativa para los jaliscienses en la solución de sus conflictos, por su atención muchas gracias y buenos días.</w:t>
      </w:r>
    </w:p>
    <w:p w:rsidR="001A03F5" w:rsidRPr="001A03F5" w:rsidRDefault="001A03F5" w:rsidP="00D15F1F">
      <w:pPr>
        <w:pStyle w:val="Sinespaciado"/>
        <w:rPr>
          <w:lang w:val="es-ES"/>
        </w:rPr>
      </w:pPr>
    </w:p>
    <w:p w:rsidR="005451B7" w:rsidRPr="00A20CAB" w:rsidRDefault="001A03F5" w:rsidP="001A03F5">
      <w:pPr>
        <w:pStyle w:val="Prrafodelista"/>
        <w:numPr>
          <w:ilvl w:val="0"/>
          <w:numId w:val="6"/>
        </w:numPr>
        <w:shd w:val="clear" w:color="auto" w:fill="FFFFFF" w:themeFill="background1"/>
        <w:spacing w:after="0"/>
        <w:jc w:val="both"/>
        <w:rPr>
          <w:rFonts w:ascii="Arial" w:eastAsia="Arial" w:hAnsi="Arial" w:cs="Arial"/>
          <w:i/>
          <w:sz w:val="24"/>
          <w:szCs w:val="24"/>
          <w:lang w:val="es-ES"/>
        </w:rPr>
      </w:pPr>
      <w:r>
        <w:rPr>
          <w:rFonts w:ascii="Arial" w:eastAsia="Arial" w:hAnsi="Arial" w:cs="Arial"/>
          <w:sz w:val="24"/>
          <w:szCs w:val="24"/>
        </w:rPr>
        <w:t xml:space="preserve">Solicitamos nos dirija unas palabras el Presidente del </w:t>
      </w:r>
      <w:r w:rsidRPr="001A03F5">
        <w:rPr>
          <w:rFonts w:ascii="Arial" w:eastAsia="Arial" w:hAnsi="Arial" w:cs="Arial"/>
          <w:sz w:val="24"/>
          <w:szCs w:val="24"/>
        </w:rPr>
        <w:t>Supremo Tribunal de Justicia</w:t>
      </w:r>
      <w:r>
        <w:rPr>
          <w:rFonts w:ascii="Arial" w:eastAsia="Arial" w:hAnsi="Arial" w:cs="Arial"/>
          <w:sz w:val="24"/>
          <w:szCs w:val="24"/>
        </w:rPr>
        <w:t xml:space="preserve"> y </w:t>
      </w:r>
      <w:r w:rsidRPr="001A03F5">
        <w:rPr>
          <w:rFonts w:ascii="Arial" w:eastAsia="Arial" w:hAnsi="Arial" w:cs="Arial"/>
          <w:sz w:val="24"/>
          <w:szCs w:val="24"/>
        </w:rPr>
        <w:t>del Consejo de la Judicatura del Estado</w:t>
      </w:r>
      <w:r w:rsidR="005451B7" w:rsidRPr="001A03F5">
        <w:rPr>
          <w:rFonts w:ascii="Arial" w:eastAsia="Arial" w:hAnsi="Arial" w:cs="Arial"/>
          <w:sz w:val="24"/>
          <w:szCs w:val="24"/>
        </w:rPr>
        <w:t xml:space="preserve"> </w:t>
      </w:r>
      <w:r>
        <w:rPr>
          <w:rFonts w:ascii="Arial" w:eastAsia="Arial" w:hAnsi="Arial" w:cs="Arial"/>
          <w:sz w:val="24"/>
          <w:szCs w:val="24"/>
        </w:rPr>
        <w:t xml:space="preserve">y consejero de nuestro Instituto </w:t>
      </w:r>
      <w:r w:rsidR="005451B7" w:rsidRPr="001A03F5">
        <w:rPr>
          <w:rFonts w:ascii="Arial" w:eastAsia="Arial" w:hAnsi="Arial" w:cs="Arial"/>
          <w:sz w:val="24"/>
          <w:szCs w:val="24"/>
        </w:rPr>
        <w:t>Mgdo. y  Dr. Daniel Espinosa Licón</w:t>
      </w:r>
      <w:r>
        <w:rPr>
          <w:rFonts w:ascii="Arial" w:eastAsia="Arial" w:hAnsi="Arial" w:cs="Arial"/>
          <w:sz w:val="24"/>
          <w:szCs w:val="24"/>
        </w:rPr>
        <w:t>.</w:t>
      </w:r>
    </w:p>
    <w:p w:rsidR="00A20CAB" w:rsidRPr="001A03F5" w:rsidRDefault="00A20CAB" w:rsidP="00A20CAB">
      <w:pPr>
        <w:pStyle w:val="Prrafodelista"/>
        <w:shd w:val="clear" w:color="auto" w:fill="FFFFFF" w:themeFill="background1"/>
        <w:spacing w:after="0"/>
        <w:jc w:val="both"/>
        <w:rPr>
          <w:rFonts w:ascii="Arial" w:eastAsia="Arial" w:hAnsi="Arial" w:cs="Arial"/>
          <w:i/>
          <w:sz w:val="24"/>
          <w:szCs w:val="24"/>
          <w:lang w:val="es-ES"/>
        </w:rPr>
      </w:pPr>
    </w:p>
    <w:p w:rsidR="00A20CAB" w:rsidRDefault="00A20CAB" w:rsidP="008A1577">
      <w:pPr>
        <w:pStyle w:val="Sinespaciado"/>
        <w:ind w:left="709"/>
        <w:jc w:val="both"/>
        <w:rPr>
          <w:rFonts w:ascii="Arial" w:eastAsia="Arial" w:hAnsi="Arial" w:cs="Arial"/>
          <w:i/>
          <w:sz w:val="24"/>
          <w:szCs w:val="24"/>
        </w:rPr>
      </w:pPr>
      <w:r w:rsidRPr="00A20CAB">
        <w:rPr>
          <w:rFonts w:ascii="Arial" w:eastAsia="Arial" w:hAnsi="Arial" w:cs="Arial"/>
          <w:b/>
          <w:i/>
          <w:sz w:val="28"/>
          <w:szCs w:val="24"/>
        </w:rPr>
        <w:t>MGDO. Y  DR. DANIEL ESPINOSA LICÓN</w:t>
      </w:r>
      <w:r>
        <w:rPr>
          <w:rFonts w:ascii="Arial" w:eastAsia="Arial" w:hAnsi="Arial" w:cs="Arial"/>
          <w:b/>
          <w:i/>
          <w:sz w:val="28"/>
          <w:szCs w:val="24"/>
        </w:rPr>
        <w:t>:</w:t>
      </w:r>
      <w:r>
        <w:rPr>
          <w:rFonts w:ascii="Arial" w:eastAsia="Arial" w:hAnsi="Arial" w:cs="Arial"/>
          <w:i/>
          <w:sz w:val="24"/>
          <w:szCs w:val="24"/>
        </w:rPr>
        <w:t xml:space="preserve"> “Si el hombre fracasa en conciliar la justicia </w:t>
      </w:r>
      <w:r w:rsidR="002757B0">
        <w:rPr>
          <w:rFonts w:ascii="Arial" w:eastAsia="Arial" w:hAnsi="Arial" w:cs="Arial"/>
          <w:i/>
          <w:sz w:val="24"/>
          <w:szCs w:val="24"/>
        </w:rPr>
        <w:t>y la libertad, fracasa en todo”. –Albert Camus.</w:t>
      </w:r>
    </w:p>
    <w:p w:rsidR="004859E6" w:rsidRPr="00871267" w:rsidRDefault="002757B0" w:rsidP="004859E6">
      <w:pPr>
        <w:pStyle w:val="Prrafodelista"/>
        <w:numPr>
          <w:ilvl w:val="0"/>
          <w:numId w:val="6"/>
        </w:numPr>
        <w:shd w:val="clear" w:color="auto" w:fill="FFFFFF" w:themeFill="background1"/>
        <w:spacing w:after="0"/>
        <w:jc w:val="both"/>
        <w:rPr>
          <w:rFonts w:ascii="Arial" w:eastAsia="Arial" w:hAnsi="Arial" w:cs="Arial"/>
          <w:i/>
          <w:sz w:val="24"/>
          <w:szCs w:val="24"/>
          <w:lang w:val="es-ES"/>
        </w:rPr>
      </w:pPr>
      <w:r>
        <w:rPr>
          <w:rFonts w:ascii="Arial" w:eastAsia="Arial" w:hAnsi="Arial" w:cs="Arial"/>
          <w:i/>
          <w:sz w:val="24"/>
          <w:szCs w:val="24"/>
        </w:rPr>
        <w:t xml:space="preserve">Buenos días, les quiero dar la bienvenida </w:t>
      </w:r>
      <w:r w:rsidR="004859E6">
        <w:rPr>
          <w:rFonts w:ascii="Arial" w:eastAsia="Arial" w:hAnsi="Arial" w:cs="Arial"/>
          <w:i/>
          <w:sz w:val="24"/>
          <w:szCs w:val="24"/>
        </w:rPr>
        <w:t>a esta que es la casa de la justicia</w:t>
      </w:r>
      <w:r w:rsidR="00871267">
        <w:rPr>
          <w:rFonts w:ascii="Arial" w:eastAsia="Arial" w:hAnsi="Arial" w:cs="Arial"/>
          <w:i/>
          <w:sz w:val="24"/>
          <w:szCs w:val="24"/>
        </w:rPr>
        <w:t xml:space="preserve"> de</w:t>
      </w:r>
      <w:r w:rsidR="004859E6">
        <w:rPr>
          <w:rFonts w:ascii="Arial" w:eastAsia="Arial" w:hAnsi="Arial" w:cs="Arial"/>
          <w:i/>
          <w:sz w:val="24"/>
          <w:szCs w:val="24"/>
        </w:rPr>
        <w:t xml:space="preserve"> todas y todos. Bienvenido </w:t>
      </w:r>
      <w:r w:rsidR="004859E6" w:rsidRPr="001A03F5">
        <w:rPr>
          <w:rFonts w:ascii="Arial" w:eastAsia="Arial" w:hAnsi="Arial" w:cs="Arial"/>
          <w:i/>
          <w:sz w:val="24"/>
          <w:szCs w:val="24"/>
          <w:lang w:val="es-ES"/>
        </w:rPr>
        <w:t xml:space="preserve">Mtro. Juan Carlos Márquez Rosas, Procurador </w:t>
      </w:r>
      <w:r w:rsidR="004859E6" w:rsidRPr="001A03F5">
        <w:rPr>
          <w:rFonts w:ascii="Arial" w:eastAsia="Arial" w:hAnsi="Arial" w:cs="Arial"/>
          <w:i/>
          <w:sz w:val="24"/>
          <w:szCs w:val="24"/>
          <w:lang w:val="es-ES"/>
        </w:rPr>
        <w:lastRenderedPageBreak/>
        <w:t xml:space="preserve">Social del Estado, consejero de este Instituto y </w:t>
      </w:r>
      <w:r w:rsidR="004859E6">
        <w:rPr>
          <w:rFonts w:ascii="Arial" w:eastAsia="Arial" w:hAnsi="Arial" w:cs="Arial"/>
          <w:i/>
          <w:sz w:val="24"/>
          <w:szCs w:val="24"/>
          <w:lang w:val="es-ES"/>
        </w:rPr>
        <w:t xml:space="preserve">Representante Personal  en este acto </w:t>
      </w:r>
      <w:r w:rsidR="004859E6" w:rsidRPr="001A03F5">
        <w:rPr>
          <w:rFonts w:ascii="Arial" w:eastAsia="Arial" w:hAnsi="Arial" w:cs="Arial"/>
          <w:i/>
          <w:sz w:val="24"/>
          <w:szCs w:val="24"/>
          <w:lang w:val="es-ES"/>
        </w:rPr>
        <w:t>del Gobernador Constitucional del Estado Ing. Enrique Alfaro Ramírez.</w:t>
      </w:r>
      <w:r w:rsidR="004859E6">
        <w:rPr>
          <w:rFonts w:ascii="Arial" w:eastAsia="Arial" w:hAnsi="Arial" w:cs="Arial"/>
          <w:i/>
          <w:sz w:val="24"/>
          <w:szCs w:val="24"/>
          <w:lang w:val="es-ES"/>
        </w:rPr>
        <w:t xml:space="preserve"> Saludo y agradezco la presencia del </w:t>
      </w:r>
      <w:r w:rsidR="004859E6" w:rsidRPr="001A03F5">
        <w:rPr>
          <w:rFonts w:ascii="Arial" w:eastAsia="Arial" w:hAnsi="Arial" w:cs="Arial"/>
          <w:i/>
          <w:sz w:val="24"/>
          <w:szCs w:val="24"/>
          <w:lang w:val="es-ES"/>
        </w:rPr>
        <w:t>Dip</w:t>
      </w:r>
      <w:r w:rsidR="004859E6">
        <w:rPr>
          <w:rFonts w:ascii="Arial" w:eastAsia="Arial" w:hAnsi="Arial" w:cs="Arial"/>
          <w:i/>
          <w:sz w:val="24"/>
          <w:szCs w:val="24"/>
          <w:lang w:val="es-ES"/>
        </w:rPr>
        <w:t>. Edgar Enrique Velázquez González,</w:t>
      </w:r>
      <w:r w:rsidR="004859E6" w:rsidRPr="001A03F5">
        <w:rPr>
          <w:rFonts w:ascii="Arial" w:eastAsia="Arial" w:hAnsi="Arial" w:cs="Arial"/>
          <w:sz w:val="24"/>
          <w:szCs w:val="24"/>
        </w:rPr>
        <w:t xml:space="preserve"> </w:t>
      </w:r>
      <w:r w:rsidR="004859E6">
        <w:rPr>
          <w:rFonts w:ascii="Arial" w:eastAsia="Arial" w:hAnsi="Arial" w:cs="Arial"/>
          <w:sz w:val="24"/>
          <w:szCs w:val="24"/>
        </w:rPr>
        <w:t xml:space="preserve">consejero de este Instituto y Representante </w:t>
      </w:r>
      <w:r w:rsidR="00871267">
        <w:rPr>
          <w:rFonts w:ascii="Arial" w:eastAsia="Arial" w:hAnsi="Arial" w:cs="Arial"/>
          <w:sz w:val="24"/>
          <w:szCs w:val="24"/>
        </w:rPr>
        <w:t xml:space="preserve">de la Mesa Directiva </w:t>
      </w:r>
      <w:r w:rsidR="004859E6">
        <w:rPr>
          <w:rFonts w:ascii="Arial" w:eastAsia="Arial" w:hAnsi="Arial" w:cs="Arial"/>
          <w:sz w:val="24"/>
          <w:szCs w:val="24"/>
        </w:rPr>
        <w:t>del</w:t>
      </w:r>
      <w:r w:rsidR="004859E6" w:rsidRPr="001A03F5">
        <w:rPr>
          <w:rFonts w:ascii="Arial" w:eastAsia="Arial" w:hAnsi="Arial" w:cs="Arial"/>
          <w:sz w:val="24"/>
          <w:szCs w:val="24"/>
        </w:rPr>
        <w:t xml:space="preserve"> H. Congreso del Estado</w:t>
      </w:r>
      <w:r w:rsidR="004859E6">
        <w:rPr>
          <w:rFonts w:ascii="Arial" w:eastAsia="Arial" w:hAnsi="Arial" w:cs="Arial"/>
          <w:sz w:val="24"/>
          <w:szCs w:val="24"/>
        </w:rPr>
        <w:t xml:space="preserve"> de Jalisco.</w:t>
      </w:r>
      <w:r w:rsidR="00871267">
        <w:rPr>
          <w:rFonts w:ascii="Arial" w:eastAsia="Arial" w:hAnsi="Arial" w:cs="Arial"/>
          <w:sz w:val="24"/>
          <w:szCs w:val="24"/>
        </w:rPr>
        <w:t xml:space="preserve"> </w:t>
      </w:r>
    </w:p>
    <w:p w:rsidR="00871267" w:rsidRDefault="00871267" w:rsidP="00871267">
      <w:pPr>
        <w:pStyle w:val="Prrafodelista"/>
        <w:shd w:val="clear" w:color="auto" w:fill="FFFFFF" w:themeFill="background1"/>
        <w:spacing w:after="0"/>
        <w:jc w:val="both"/>
        <w:rPr>
          <w:rFonts w:ascii="Arial" w:eastAsia="Arial" w:hAnsi="Arial" w:cs="Arial"/>
          <w:i/>
          <w:sz w:val="24"/>
          <w:szCs w:val="24"/>
        </w:rPr>
      </w:pPr>
      <w:r>
        <w:rPr>
          <w:rFonts w:ascii="Arial" w:eastAsia="Arial" w:hAnsi="Arial" w:cs="Arial"/>
          <w:i/>
          <w:sz w:val="24"/>
          <w:szCs w:val="24"/>
        </w:rPr>
        <w:t>Es un honor para un servidor y para el Supremo Tribunal de Justicia, ser sede de actos que son ejemplos de transparencia y rendición de cuentas, como lo es este Segundo Informe, resultados que el día de hoy presenta el amigo Dr. Guillermo Raúl Zepeda Lecuona en su encargo de Titular del Instituto de Justicia Alternativa del Estado de Jalisco, al que saludo y referendo de parte del Supremo Tribunal de Justicia, que cuenta con un servidor, un aliado y un amigo, y con todos los que integramos el Poder Judicial para continuar</w:t>
      </w:r>
      <w:r w:rsidR="0001039D">
        <w:rPr>
          <w:rFonts w:ascii="Arial" w:eastAsia="Arial" w:hAnsi="Arial" w:cs="Arial"/>
          <w:i/>
          <w:sz w:val="24"/>
          <w:szCs w:val="24"/>
        </w:rPr>
        <w:t xml:space="preserve"> impulsando la justicia Alternativa en nuestra entidad. Dr., está usted en su casa.</w:t>
      </w:r>
    </w:p>
    <w:p w:rsidR="0001039D" w:rsidRDefault="0001039D" w:rsidP="00871267">
      <w:pPr>
        <w:pStyle w:val="Prrafodelista"/>
        <w:shd w:val="clear" w:color="auto" w:fill="FFFFFF" w:themeFill="background1"/>
        <w:spacing w:after="0"/>
        <w:jc w:val="both"/>
        <w:rPr>
          <w:rFonts w:ascii="Arial" w:eastAsia="Arial" w:hAnsi="Arial" w:cs="Arial"/>
          <w:i/>
          <w:sz w:val="24"/>
          <w:szCs w:val="24"/>
        </w:rPr>
      </w:pPr>
      <w:r>
        <w:rPr>
          <w:rFonts w:ascii="Arial" w:eastAsia="Arial" w:hAnsi="Arial" w:cs="Arial"/>
          <w:i/>
          <w:sz w:val="24"/>
          <w:szCs w:val="24"/>
        </w:rPr>
        <w:t xml:space="preserve">Asimismo saludo a las y los integrantes del Consejo del Instituto de Justicia Alternativa, a mis compañeros y amigos Magistrados. Bienvenida a la Jueza Romana Paloma Magallanes, bienvenido al Presidente de la Asociación de Jueces Albino Reyes, bienvenido al Fiscal Ejecutivo amigo Luis </w:t>
      </w:r>
      <w:r w:rsidR="00DB43CB">
        <w:rPr>
          <w:rFonts w:ascii="Arial" w:eastAsia="Arial" w:hAnsi="Arial" w:cs="Arial"/>
          <w:i/>
          <w:sz w:val="24"/>
          <w:szCs w:val="24"/>
        </w:rPr>
        <w:t>Joaquín</w:t>
      </w:r>
      <w:r>
        <w:rPr>
          <w:rFonts w:ascii="Arial" w:eastAsia="Arial" w:hAnsi="Arial" w:cs="Arial"/>
          <w:i/>
          <w:sz w:val="24"/>
          <w:szCs w:val="24"/>
        </w:rPr>
        <w:t xml:space="preserve"> </w:t>
      </w:r>
      <w:r w:rsidR="00DB43CB">
        <w:rPr>
          <w:rFonts w:ascii="Arial" w:eastAsia="Arial" w:hAnsi="Arial" w:cs="Arial"/>
          <w:i/>
          <w:sz w:val="24"/>
          <w:szCs w:val="24"/>
        </w:rPr>
        <w:t>Méndez</w:t>
      </w:r>
      <w:r>
        <w:rPr>
          <w:rFonts w:ascii="Arial" w:eastAsia="Arial" w:hAnsi="Arial" w:cs="Arial"/>
          <w:i/>
          <w:sz w:val="24"/>
          <w:szCs w:val="24"/>
        </w:rPr>
        <w:t xml:space="preserve"> Ruiz, Secretario </w:t>
      </w:r>
      <w:r w:rsidR="00DB43CB">
        <w:rPr>
          <w:rFonts w:ascii="Arial" w:eastAsia="Arial" w:hAnsi="Arial" w:cs="Arial"/>
          <w:i/>
          <w:sz w:val="24"/>
          <w:szCs w:val="24"/>
        </w:rPr>
        <w:t>Técnico</w:t>
      </w:r>
      <w:r>
        <w:rPr>
          <w:rFonts w:ascii="Arial" w:eastAsia="Arial" w:hAnsi="Arial" w:cs="Arial"/>
          <w:i/>
          <w:sz w:val="24"/>
          <w:szCs w:val="24"/>
        </w:rPr>
        <w:t xml:space="preserve"> del Instituto de Justicia Alternativa Dr. </w:t>
      </w:r>
      <w:r w:rsidR="00DB43CB">
        <w:rPr>
          <w:rFonts w:ascii="Arial" w:eastAsia="Arial" w:hAnsi="Arial" w:cs="Arial"/>
          <w:i/>
          <w:sz w:val="24"/>
          <w:szCs w:val="24"/>
        </w:rPr>
        <w:t>Héctor</w:t>
      </w:r>
      <w:r>
        <w:rPr>
          <w:rFonts w:ascii="Arial" w:eastAsia="Arial" w:hAnsi="Arial" w:cs="Arial"/>
          <w:i/>
          <w:sz w:val="24"/>
          <w:szCs w:val="24"/>
        </w:rPr>
        <w:t xml:space="preserve"> Antonio Emiliano Magallanes. Sean todos y todas bienvenidos.</w:t>
      </w:r>
    </w:p>
    <w:p w:rsidR="0001039D" w:rsidRDefault="0001039D" w:rsidP="00871267">
      <w:pPr>
        <w:pStyle w:val="Prrafodelista"/>
        <w:shd w:val="clear" w:color="auto" w:fill="FFFFFF" w:themeFill="background1"/>
        <w:spacing w:after="0"/>
        <w:jc w:val="both"/>
        <w:rPr>
          <w:rFonts w:ascii="Arial" w:eastAsia="Arial" w:hAnsi="Arial" w:cs="Arial"/>
          <w:i/>
          <w:sz w:val="24"/>
          <w:szCs w:val="24"/>
        </w:rPr>
      </w:pPr>
      <w:r>
        <w:rPr>
          <w:rFonts w:ascii="Arial" w:eastAsia="Arial" w:hAnsi="Arial" w:cs="Arial"/>
          <w:i/>
          <w:sz w:val="24"/>
          <w:szCs w:val="24"/>
        </w:rPr>
        <w:t xml:space="preserve">Desde el primer </w:t>
      </w:r>
      <w:r w:rsidR="00DB43CB">
        <w:rPr>
          <w:rFonts w:ascii="Arial" w:eastAsia="Arial" w:hAnsi="Arial" w:cs="Arial"/>
          <w:i/>
          <w:sz w:val="24"/>
          <w:szCs w:val="24"/>
        </w:rPr>
        <w:t>día</w:t>
      </w:r>
      <w:r>
        <w:rPr>
          <w:rFonts w:ascii="Arial" w:eastAsia="Arial" w:hAnsi="Arial" w:cs="Arial"/>
          <w:i/>
          <w:sz w:val="24"/>
          <w:szCs w:val="24"/>
        </w:rPr>
        <w:t xml:space="preserve"> como Presidente </w:t>
      </w:r>
      <w:r w:rsidR="00DB43CB">
        <w:rPr>
          <w:rFonts w:ascii="Arial" w:eastAsia="Arial" w:hAnsi="Arial" w:cs="Arial"/>
          <w:i/>
          <w:sz w:val="24"/>
          <w:szCs w:val="24"/>
        </w:rPr>
        <w:t>asumí</w:t>
      </w:r>
      <w:r>
        <w:rPr>
          <w:rFonts w:ascii="Arial" w:eastAsia="Arial" w:hAnsi="Arial" w:cs="Arial"/>
          <w:i/>
          <w:sz w:val="24"/>
          <w:szCs w:val="24"/>
        </w:rPr>
        <w:t xml:space="preserve"> el compromiso de llevar la justicia a un diverso nivel para garantizar a las y los jaliscienses una justicia </w:t>
      </w:r>
      <w:r w:rsidR="00DB43CB">
        <w:rPr>
          <w:rFonts w:ascii="Arial" w:eastAsia="Arial" w:hAnsi="Arial" w:cs="Arial"/>
          <w:i/>
          <w:sz w:val="24"/>
          <w:szCs w:val="24"/>
        </w:rPr>
        <w:t xml:space="preserve">mucho mas transparente, eficaz y eficiente. Esta tarea sin duda, que es a través de los Mecanismos Alternativos para la Solución de Controversias podemos tener procesos más rápidos y satisfactorios. Si bien que la relación que se ha forjado entre los 3 tres poderes de la Unión, ha rendido frutos en beneficio de todos y todas; ejemplo de ello es destacar la acertada colaboración que a finales de 2019 se tuvo con la creación de “Los Módulos del Instituto de Justicia Alternativa en Ciudad Judicial”, en lo largo de todo el año 2020 aun frente la emergencia Sanitaria que hemos venido enfrentando se </w:t>
      </w:r>
      <w:r w:rsidR="00A11087">
        <w:rPr>
          <w:rFonts w:ascii="Arial" w:eastAsia="Arial" w:hAnsi="Arial" w:cs="Arial"/>
          <w:i/>
          <w:sz w:val="24"/>
          <w:szCs w:val="24"/>
        </w:rPr>
        <w:t>logró</w:t>
      </w:r>
      <w:r w:rsidR="00DB43CB">
        <w:rPr>
          <w:rFonts w:ascii="Arial" w:eastAsia="Arial" w:hAnsi="Arial" w:cs="Arial"/>
          <w:i/>
          <w:sz w:val="24"/>
          <w:szCs w:val="24"/>
        </w:rPr>
        <w:t xml:space="preserve"> cuadruplicar la mediación intrajudicial. Lo anterior es un ejemplo</w:t>
      </w:r>
      <w:r w:rsidR="00A11087">
        <w:rPr>
          <w:rFonts w:ascii="Arial" w:eastAsia="Arial" w:hAnsi="Arial" w:cs="Arial"/>
          <w:i/>
          <w:sz w:val="24"/>
          <w:szCs w:val="24"/>
        </w:rPr>
        <w:t xml:space="preserve"> de la necesidad permanente de fortalecer los lazo</w:t>
      </w:r>
      <w:r w:rsidR="008A6C37">
        <w:rPr>
          <w:rFonts w:ascii="Arial" w:eastAsia="Arial" w:hAnsi="Arial" w:cs="Arial"/>
          <w:i/>
          <w:sz w:val="24"/>
          <w:szCs w:val="24"/>
        </w:rPr>
        <w:t>s</w:t>
      </w:r>
      <w:r w:rsidR="00A11087">
        <w:rPr>
          <w:rFonts w:ascii="Arial" w:eastAsia="Arial" w:hAnsi="Arial" w:cs="Arial"/>
          <w:i/>
          <w:sz w:val="24"/>
          <w:szCs w:val="24"/>
        </w:rPr>
        <w:t xml:space="preserve">, </w:t>
      </w:r>
      <w:r w:rsidR="008A6C37">
        <w:rPr>
          <w:rFonts w:ascii="Arial" w:eastAsia="Arial" w:hAnsi="Arial" w:cs="Arial"/>
          <w:i/>
          <w:sz w:val="24"/>
          <w:szCs w:val="24"/>
        </w:rPr>
        <w:t>así</w:t>
      </w:r>
      <w:r w:rsidR="00A11087">
        <w:rPr>
          <w:rFonts w:ascii="Arial" w:eastAsia="Arial" w:hAnsi="Arial" w:cs="Arial"/>
          <w:i/>
          <w:sz w:val="24"/>
          <w:szCs w:val="24"/>
        </w:rPr>
        <w:t xml:space="preserve"> como de que con voluntad y compromiso, encontrar el “como si”, con nuestra labor frente a los </w:t>
      </w:r>
      <w:r w:rsidR="008A6C37">
        <w:rPr>
          <w:rFonts w:ascii="Arial" w:eastAsia="Arial" w:hAnsi="Arial" w:cs="Arial"/>
          <w:i/>
          <w:sz w:val="24"/>
          <w:szCs w:val="24"/>
        </w:rPr>
        <w:t>obstáculos</w:t>
      </w:r>
      <w:r w:rsidR="00A11087">
        <w:rPr>
          <w:rFonts w:ascii="Arial" w:eastAsia="Arial" w:hAnsi="Arial" w:cs="Arial"/>
          <w:i/>
          <w:sz w:val="24"/>
          <w:szCs w:val="24"/>
        </w:rPr>
        <w:t xml:space="preserve"> que tenemos el </w:t>
      </w:r>
      <w:r w:rsidR="00BB53C4">
        <w:rPr>
          <w:rFonts w:ascii="Arial" w:eastAsia="Arial" w:hAnsi="Arial" w:cs="Arial"/>
          <w:i/>
          <w:sz w:val="24"/>
          <w:szCs w:val="24"/>
        </w:rPr>
        <w:t>día</w:t>
      </w:r>
      <w:r w:rsidR="00A11087">
        <w:rPr>
          <w:rFonts w:ascii="Arial" w:eastAsia="Arial" w:hAnsi="Arial" w:cs="Arial"/>
          <w:i/>
          <w:sz w:val="24"/>
          <w:szCs w:val="24"/>
        </w:rPr>
        <w:t xml:space="preserve"> de hoy. El como si transitar una justicia más eficaz, </w:t>
      </w:r>
      <w:r w:rsidR="00BB53C4">
        <w:rPr>
          <w:rFonts w:ascii="Arial" w:eastAsia="Arial" w:hAnsi="Arial" w:cs="Arial"/>
          <w:i/>
          <w:sz w:val="24"/>
          <w:szCs w:val="24"/>
        </w:rPr>
        <w:t>más</w:t>
      </w:r>
      <w:r w:rsidR="00A11087">
        <w:rPr>
          <w:rFonts w:ascii="Arial" w:eastAsia="Arial" w:hAnsi="Arial" w:cs="Arial"/>
          <w:i/>
          <w:sz w:val="24"/>
          <w:szCs w:val="24"/>
        </w:rPr>
        <w:t xml:space="preserve"> eficiente, </w:t>
      </w:r>
      <w:r w:rsidR="00BB53C4">
        <w:rPr>
          <w:rFonts w:ascii="Arial" w:eastAsia="Arial" w:hAnsi="Arial" w:cs="Arial"/>
          <w:i/>
          <w:sz w:val="24"/>
          <w:szCs w:val="24"/>
        </w:rPr>
        <w:t>más</w:t>
      </w:r>
      <w:r w:rsidR="00A11087">
        <w:rPr>
          <w:rFonts w:ascii="Arial" w:eastAsia="Arial" w:hAnsi="Arial" w:cs="Arial"/>
          <w:i/>
          <w:sz w:val="24"/>
          <w:szCs w:val="24"/>
        </w:rPr>
        <w:t xml:space="preserve"> </w:t>
      </w:r>
      <w:r w:rsidR="00BB53C4">
        <w:rPr>
          <w:rFonts w:ascii="Arial" w:eastAsia="Arial" w:hAnsi="Arial" w:cs="Arial"/>
          <w:i/>
          <w:sz w:val="24"/>
          <w:szCs w:val="24"/>
        </w:rPr>
        <w:t>transparente</w:t>
      </w:r>
      <w:r w:rsidR="00A11087">
        <w:rPr>
          <w:rFonts w:ascii="Arial" w:eastAsia="Arial" w:hAnsi="Arial" w:cs="Arial"/>
          <w:i/>
          <w:sz w:val="24"/>
          <w:szCs w:val="24"/>
        </w:rPr>
        <w:t xml:space="preserve"> y </w:t>
      </w:r>
      <w:r w:rsidR="00BB53C4">
        <w:rPr>
          <w:rFonts w:ascii="Arial" w:eastAsia="Arial" w:hAnsi="Arial" w:cs="Arial"/>
          <w:i/>
          <w:sz w:val="24"/>
          <w:szCs w:val="24"/>
        </w:rPr>
        <w:t>él</w:t>
      </w:r>
      <w:r w:rsidR="00A11087">
        <w:rPr>
          <w:rFonts w:ascii="Arial" w:eastAsia="Arial" w:hAnsi="Arial" w:cs="Arial"/>
          <w:i/>
          <w:sz w:val="24"/>
          <w:szCs w:val="24"/>
        </w:rPr>
        <w:t xml:space="preserve"> como si darle a las y los </w:t>
      </w:r>
      <w:r w:rsidR="00BB53C4">
        <w:rPr>
          <w:rFonts w:ascii="Arial" w:eastAsia="Arial" w:hAnsi="Arial" w:cs="Arial"/>
          <w:i/>
          <w:sz w:val="24"/>
          <w:szCs w:val="24"/>
        </w:rPr>
        <w:t>jaliscienses</w:t>
      </w:r>
      <w:r w:rsidR="00A11087">
        <w:rPr>
          <w:rFonts w:ascii="Arial" w:eastAsia="Arial" w:hAnsi="Arial" w:cs="Arial"/>
          <w:i/>
          <w:sz w:val="24"/>
          <w:szCs w:val="24"/>
        </w:rPr>
        <w:t xml:space="preserve"> los resultados que esperan de todas y todos nosotros, y como siempre dar un extra en esta función. Con esta premisa</w:t>
      </w:r>
      <w:r w:rsidR="008A6C37">
        <w:rPr>
          <w:rFonts w:ascii="Arial" w:eastAsia="Arial" w:hAnsi="Arial" w:cs="Arial"/>
          <w:i/>
          <w:sz w:val="24"/>
          <w:szCs w:val="24"/>
        </w:rPr>
        <w:t xml:space="preserve">, es que </w:t>
      </w:r>
      <w:r w:rsidR="00A11087">
        <w:rPr>
          <w:rFonts w:ascii="Arial" w:eastAsia="Arial" w:hAnsi="Arial" w:cs="Arial"/>
          <w:i/>
          <w:sz w:val="24"/>
          <w:szCs w:val="24"/>
        </w:rPr>
        <w:t xml:space="preserve">trabajo de </w:t>
      </w:r>
      <w:r w:rsidR="00A11087">
        <w:rPr>
          <w:rFonts w:ascii="Arial" w:eastAsia="Arial" w:hAnsi="Arial" w:cs="Arial"/>
          <w:i/>
          <w:sz w:val="24"/>
          <w:szCs w:val="24"/>
        </w:rPr>
        <w:lastRenderedPageBreak/>
        <w:t>todos los días</w:t>
      </w:r>
      <w:r w:rsidR="008A6C37">
        <w:rPr>
          <w:rFonts w:ascii="Arial" w:eastAsia="Arial" w:hAnsi="Arial" w:cs="Arial"/>
          <w:i/>
          <w:sz w:val="24"/>
          <w:szCs w:val="24"/>
        </w:rPr>
        <w:t xml:space="preserve">, convencido de que </w:t>
      </w:r>
      <w:r w:rsidR="00BB53C4">
        <w:rPr>
          <w:rFonts w:ascii="Arial" w:eastAsia="Arial" w:hAnsi="Arial" w:cs="Arial"/>
          <w:i/>
          <w:sz w:val="24"/>
          <w:szCs w:val="24"/>
        </w:rPr>
        <w:t>tenemos</w:t>
      </w:r>
      <w:r w:rsidR="008A6C37">
        <w:rPr>
          <w:rFonts w:ascii="Arial" w:eastAsia="Arial" w:hAnsi="Arial" w:cs="Arial"/>
          <w:i/>
          <w:sz w:val="24"/>
          <w:szCs w:val="24"/>
        </w:rPr>
        <w:t xml:space="preserve"> que fortalecer este tipo de sinergia e impulsar soluciones inovativas ante la problemática que amerita; estoy plenamente convencido de que como seres humanos tenemos la capacidad de dialogar y encontrar puntos de acuerdo para solucionar nuestras diferencias, y más aun cuando existe una adecuada y profesional mediación como la que garantiza el </w:t>
      </w:r>
      <w:r w:rsidR="00BB53C4">
        <w:rPr>
          <w:rFonts w:ascii="Arial" w:eastAsia="Arial" w:hAnsi="Arial" w:cs="Arial"/>
          <w:i/>
          <w:sz w:val="24"/>
          <w:szCs w:val="24"/>
        </w:rPr>
        <w:t>día</w:t>
      </w:r>
      <w:r w:rsidR="008A6C37">
        <w:rPr>
          <w:rFonts w:ascii="Arial" w:eastAsia="Arial" w:hAnsi="Arial" w:cs="Arial"/>
          <w:i/>
          <w:sz w:val="24"/>
          <w:szCs w:val="24"/>
        </w:rPr>
        <w:t xml:space="preserve"> de hoy el Instituto de Justicia Alternativa, por lo que creo firmemente que los mecanismos alternativos de solución de controversias es el cimiento, es la base necesaria para consolidar nuestro sistema de justicia. Si bien, todo gran apoyo necesita de un líder que cause el trabajo en el rumbo correcto y eso merece ser reconocido a usted, amigo Zepeda Lecuona, ha sabido dirigir por la ruta correcta siempre </w:t>
      </w:r>
      <w:r w:rsidR="00BB53C4">
        <w:rPr>
          <w:rFonts w:ascii="Arial" w:eastAsia="Arial" w:hAnsi="Arial" w:cs="Arial"/>
          <w:i/>
          <w:sz w:val="24"/>
          <w:szCs w:val="24"/>
        </w:rPr>
        <w:t>apoyada</w:t>
      </w:r>
      <w:r w:rsidR="008A6C37">
        <w:rPr>
          <w:rFonts w:ascii="Arial" w:eastAsia="Arial" w:hAnsi="Arial" w:cs="Arial"/>
          <w:i/>
          <w:sz w:val="24"/>
          <w:szCs w:val="24"/>
        </w:rPr>
        <w:t xml:space="preserve"> por un equipo extraordinario de trabajo.</w:t>
      </w:r>
    </w:p>
    <w:p w:rsidR="008A6C37" w:rsidRDefault="008A6C37" w:rsidP="00871267">
      <w:pPr>
        <w:pStyle w:val="Prrafodelista"/>
        <w:shd w:val="clear" w:color="auto" w:fill="FFFFFF" w:themeFill="background1"/>
        <w:spacing w:after="0"/>
        <w:jc w:val="both"/>
        <w:rPr>
          <w:rFonts w:ascii="Arial" w:eastAsia="Arial" w:hAnsi="Arial" w:cs="Arial"/>
          <w:i/>
          <w:sz w:val="24"/>
          <w:szCs w:val="24"/>
        </w:rPr>
      </w:pPr>
      <w:r>
        <w:rPr>
          <w:rFonts w:ascii="Arial" w:eastAsia="Arial" w:hAnsi="Arial" w:cs="Arial"/>
          <w:i/>
          <w:sz w:val="24"/>
          <w:szCs w:val="24"/>
        </w:rPr>
        <w:t>Hoy por hoy, gracias a su trabajo realizado Jalisco es un referente nacional en materia de Justicia Alternativa, somos líderes en porcentaje de resoluciones judiciales que son convenios reparatorios en Materia Penal que ha alcanzado</w:t>
      </w:r>
      <w:r w:rsidR="00BB53C4">
        <w:rPr>
          <w:rFonts w:ascii="Arial" w:eastAsia="Arial" w:hAnsi="Arial" w:cs="Arial"/>
          <w:i/>
          <w:sz w:val="24"/>
          <w:szCs w:val="24"/>
        </w:rPr>
        <w:t xml:space="preserve"> un 98% de efectividad en los asuntos que se resuelven en esta vía. Además, somos la Red de Centros Públicos y Privados de Mediación mas grande del país con 151 centros, el avance ha sido importante, los logros significativos de mantener ese liderazgo, el dar más y mejores resultados es una tarea constante y para ello tengo que refrendares a todos y todas que en un servidor siempre encontraran un aliado y un amigo para impulsar los proyectos existentes en fortalecerlos y consolidarlos, ya que siempre procurare buscar él como si para avanzar. Buenos días, gracias a todos y todas.</w:t>
      </w:r>
    </w:p>
    <w:p w:rsidR="0001039D" w:rsidRDefault="0001039D" w:rsidP="00871267">
      <w:pPr>
        <w:pStyle w:val="Prrafodelista"/>
        <w:shd w:val="clear" w:color="auto" w:fill="FFFFFF" w:themeFill="background1"/>
        <w:spacing w:after="0"/>
        <w:jc w:val="both"/>
        <w:rPr>
          <w:rFonts w:ascii="Arial" w:eastAsia="Arial" w:hAnsi="Arial" w:cs="Arial"/>
          <w:i/>
          <w:sz w:val="24"/>
          <w:szCs w:val="24"/>
          <w:lang w:val="es-ES"/>
        </w:rPr>
      </w:pPr>
    </w:p>
    <w:p w:rsidR="002757B0" w:rsidRPr="002757B0" w:rsidRDefault="002757B0" w:rsidP="00A20CAB">
      <w:pPr>
        <w:pStyle w:val="Sinespaciado"/>
        <w:ind w:left="709"/>
        <w:rPr>
          <w:i/>
        </w:rPr>
      </w:pPr>
    </w:p>
    <w:p w:rsidR="00A20CAB" w:rsidRDefault="00A20CAB" w:rsidP="00D15F1F">
      <w:pPr>
        <w:pStyle w:val="Sinespaciado"/>
      </w:pPr>
    </w:p>
    <w:p w:rsidR="008A0DA2" w:rsidRPr="008A0DA2" w:rsidRDefault="008A0DA2" w:rsidP="008A0DA2">
      <w:pPr>
        <w:pStyle w:val="Sinespaciado"/>
      </w:pPr>
    </w:p>
    <w:p w:rsidR="000A4070" w:rsidRPr="00232E86" w:rsidRDefault="001A03F5" w:rsidP="009E33D1">
      <w:pPr>
        <w:jc w:val="both"/>
        <w:rPr>
          <w:rFonts w:ascii="Arial" w:eastAsia="Arial" w:hAnsi="Arial" w:cs="Arial"/>
          <w:sz w:val="24"/>
          <w:szCs w:val="24"/>
        </w:rPr>
      </w:pPr>
      <w:r>
        <w:rPr>
          <w:rFonts w:ascii="Arial" w:eastAsia="Arial" w:hAnsi="Arial" w:cs="Arial"/>
          <w:b/>
          <w:sz w:val="28"/>
          <w:szCs w:val="24"/>
        </w:rPr>
        <w:t xml:space="preserve">(VII) </w:t>
      </w:r>
      <w:r w:rsidR="008A0DA2" w:rsidRPr="001A03F5">
        <w:rPr>
          <w:rFonts w:ascii="Arial" w:eastAsia="Arial" w:hAnsi="Arial" w:cs="Arial"/>
          <w:b/>
          <w:sz w:val="28"/>
          <w:szCs w:val="24"/>
        </w:rPr>
        <w:t xml:space="preserve">PRESIDENTE DEL CONSEJO: </w:t>
      </w:r>
      <w:r w:rsidR="002757B0" w:rsidRPr="002757B0">
        <w:rPr>
          <w:rFonts w:ascii="Arial" w:eastAsia="Arial" w:hAnsi="Arial" w:cs="Arial"/>
          <w:sz w:val="24"/>
          <w:szCs w:val="24"/>
        </w:rPr>
        <w:t xml:space="preserve">Muchas </w:t>
      </w:r>
      <w:r w:rsidR="002757B0">
        <w:rPr>
          <w:rFonts w:ascii="Arial" w:eastAsia="Arial" w:hAnsi="Arial" w:cs="Arial"/>
          <w:sz w:val="24"/>
          <w:szCs w:val="24"/>
        </w:rPr>
        <w:t xml:space="preserve">gracias a todos por sus palabras. </w:t>
      </w:r>
      <w:r w:rsidR="009E33D1">
        <w:rPr>
          <w:rFonts w:ascii="Arial" w:eastAsia="Arial" w:hAnsi="Arial" w:cs="Arial"/>
          <w:sz w:val="24"/>
          <w:szCs w:val="24"/>
        </w:rPr>
        <w:t>Con lo anterior</w:t>
      </w:r>
      <w:r w:rsidR="00232E86">
        <w:rPr>
          <w:rFonts w:ascii="Arial" w:eastAsia="Arial" w:hAnsi="Arial" w:cs="Arial"/>
          <w:sz w:val="24"/>
          <w:szCs w:val="24"/>
        </w:rPr>
        <w:t xml:space="preserve">, quedan agotados los asuntos listados para la </w:t>
      </w:r>
      <w:r>
        <w:rPr>
          <w:rFonts w:ascii="Arial" w:eastAsia="Arial" w:hAnsi="Arial" w:cs="Arial"/>
          <w:sz w:val="24"/>
          <w:szCs w:val="24"/>
        </w:rPr>
        <w:t xml:space="preserve">Décima </w:t>
      </w:r>
      <w:r w:rsidR="00A30ADA">
        <w:rPr>
          <w:rFonts w:ascii="Arial" w:eastAsia="Arial" w:hAnsi="Arial" w:cs="Arial"/>
          <w:sz w:val="24"/>
          <w:szCs w:val="24"/>
        </w:rPr>
        <w:t>Sesión</w:t>
      </w:r>
      <w:r>
        <w:rPr>
          <w:rFonts w:ascii="Arial" w:eastAsia="Arial" w:hAnsi="Arial" w:cs="Arial"/>
          <w:sz w:val="24"/>
          <w:szCs w:val="24"/>
        </w:rPr>
        <w:t xml:space="preserve"> Solemne</w:t>
      </w:r>
      <w:r w:rsidR="00232E86">
        <w:rPr>
          <w:rFonts w:ascii="Arial" w:eastAsia="Arial" w:hAnsi="Arial" w:cs="Arial"/>
          <w:sz w:val="24"/>
          <w:szCs w:val="24"/>
        </w:rPr>
        <w:t xml:space="preserve"> </w:t>
      </w:r>
      <w:r>
        <w:rPr>
          <w:rFonts w:ascii="Arial" w:eastAsia="Arial" w:hAnsi="Arial" w:cs="Arial"/>
          <w:sz w:val="24"/>
          <w:szCs w:val="24"/>
        </w:rPr>
        <w:t xml:space="preserve">y Pública </w:t>
      </w:r>
      <w:r w:rsidR="009E33D1">
        <w:rPr>
          <w:rFonts w:ascii="Arial" w:eastAsia="Arial" w:hAnsi="Arial" w:cs="Arial"/>
          <w:sz w:val="24"/>
          <w:szCs w:val="24"/>
        </w:rPr>
        <w:t>de esta fecha</w:t>
      </w:r>
      <w:r w:rsidR="00A441FB">
        <w:rPr>
          <w:rFonts w:ascii="Arial" w:eastAsia="Arial" w:hAnsi="Arial" w:cs="Arial"/>
          <w:sz w:val="24"/>
          <w:szCs w:val="24"/>
        </w:rPr>
        <w:t>,</w:t>
      </w:r>
      <w:r w:rsidR="009E33D1">
        <w:rPr>
          <w:rFonts w:ascii="Arial" w:eastAsia="Arial" w:hAnsi="Arial" w:cs="Arial"/>
          <w:sz w:val="24"/>
          <w:szCs w:val="24"/>
        </w:rPr>
        <w:t xml:space="preserve"> por lo que les pregunto a </w:t>
      </w:r>
      <w:r>
        <w:rPr>
          <w:rFonts w:ascii="Arial" w:eastAsia="Arial" w:hAnsi="Arial" w:cs="Arial"/>
          <w:sz w:val="24"/>
          <w:szCs w:val="24"/>
        </w:rPr>
        <w:t xml:space="preserve">las y </w:t>
      </w:r>
      <w:r w:rsidR="009E33D1">
        <w:rPr>
          <w:rFonts w:ascii="Arial" w:eastAsia="Arial" w:hAnsi="Arial" w:cs="Arial"/>
          <w:sz w:val="24"/>
          <w:szCs w:val="24"/>
        </w:rPr>
        <w:t>los integrantes de este consejo si proponen algún tema a tratar como Asuntos Generales</w:t>
      </w:r>
      <w:r>
        <w:rPr>
          <w:rFonts w:ascii="Arial" w:eastAsia="Arial" w:hAnsi="Arial" w:cs="Arial"/>
          <w:sz w:val="24"/>
          <w:szCs w:val="24"/>
        </w:rPr>
        <w:t xml:space="preserve"> o Varios</w:t>
      </w:r>
      <w:r w:rsidR="009E33D1">
        <w:rPr>
          <w:rFonts w:ascii="Arial" w:eastAsia="Arial" w:hAnsi="Arial" w:cs="Arial"/>
          <w:sz w:val="24"/>
          <w:szCs w:val="24"/>
        </w:rPr>
        <w:t>.</w:t>
      </w:r>
    </w:p>
    <w:p w:rsidR="00E7507D" w:rsidRDefault="001A03F5" w:rsidP="00A441FB">
      <w:pPr>
        <w:jc w:val="both"/>
        <w:rPr>
          <w:rFonts w:ascii="Arial" w:eastAsia="Arial" w:hAnsi="Arial" w:cs="Arial"/>
          <w:sz w:val="24"/>
          <w:szCs w:val="24"/>
        </w:rPr>
      </w:pPr>
      <w:r w:rsidRPr="001A03F5">
        <w:rPr>
          <w:rFonts w:ascii="Arial" w:eastAsia="Arial" w:hAnsi="Arial" w:cs="Arial"/>
          <w:b/>
          <w:sz w:val="28"/>
          <w:szCs w:val="24"/>
        </w:rPr>
        <w:t>PRESIDENTE DEL CONSEJO:</w:t>
      </w:r>
      <w:r>
        <w:rPr>
          <w:rFonts w:ascii="Arial" w:eastAsia="Arial" w:hAnsi="Arial" w:cs="Arial"/>
          <w:b/>
          <w:sz w:val="28"/>
          <w:szCs w:val="24"/>
        </w:rPr>
        <w:t xml:space="preserve"> </w:t>
      </w:r>
      <w:r>
        <w:rPr>
          <w:rFonts w:ascii="Arial" w:eastAsia="Arial" w:hAnsi="Arial" w:cs="Arial"/>
          <w:sz w:val="24"/>
          <w:szCs w:val="24"/>
        </w:rPr>
        <w:t xml:space="preserve">De no </w:t>
      </w:r>
      <w:r w:rsidR="00715212">
        <w:rPr>
          <w:rFonts w:ascii="Arial" w:eastAsia="Arial" w:hAnsi="Arial" w:cs="Arial"/>
          <w:sz w:val="24"/>
          <w:szCs w:val="24"/>
        </w:rPr>
        <w:t xml:space="preserve">existir temas propuestos, solo me resta agradecer profundamente a </w:t>
      </w:r>
      <w:r w:rsidR="00D15F1F">
        <w:rPr>
          <w:rFonts w:ascii="Arial" w:eastAsia="Arial" w:hAnsi="Arial" w:cs="Arial"/>
          <w:sz w:val="24"/>
          <w:szCs w:val="24"/>
        </w:rPr>
        <w:t xml:space="preserve">cada uno de las y  los consejeros del Instituto y a tan distinguidos asistentes  que nos acompañaron en el auditorio pese a las  medidas sanitarias que impone la contingencia a esta DÉCIMA SESIÓN SOLEMNE </w:t>
      </w:r>
      <w:r w:rsidR="000B4C20">
        <w:rPr>
          <w:rFonts w:ascii="Arial" w:eastAsia="Arial" w:hAnsi="Arial" w:cs="Arial"/>
          <w:sz w:val="24"/>
          <w:szCs w:val="24"/>
        </w:rPr>
        <w:t xml:space="preserve">del </w:t>
      </w:r>
      <w:r w:rsidR="001C5C36">
        <w:rPr>
          <w:rFonts w:ascii="Arial" w:eastAsia="Arial" w:hAnsi="Arial" w:cs="Arial"/>
          <w:sz w:val="24"/>
          <w:szCs w:val="24"/>
        </w:rPr>
        <w:lastRenderedPageBreak/>
        <w:t>Consejo del I</w:t>
      </w:r>
      <w:r w:rsidR="000B4C20">
        <w:rPr>
          <w:rFonts w:ascii="Arial" w:eastAsia="Arial" w:hAnsi="Arial" w:cs="Arial"/>
          <w:sz w:val="24"/>
          <w:szCs w:val="24"/>
        </w:rPr>
        <w:t xml:space="preserve">nstituto de </w:t>
      </w:r>
      <w:r w:rsidR="001C5C36">
        <w:rPr>
          <w:rFonts w:ascii="Arial" w:eastAsia="Arial" w:hAnsi="Arial" w:cs="Arial"/>
          <w:sz w:val="24"/>
          <w:szCs w:val="24"/>
        </w:rPr>
        <w:t>J</w:t>
      </w:r>
      <w:r w:rsidR="000B4C20">
        <w:rPr>
          <w:rFonts w:ascii="Arial" w:eastAsia="Arial" w:hAnsi="Arial" w:cs="Arial"/>
          <w:sz w:val="24"/>
          <w:szCs w:val="24"/>
        </w:rPr>
        <w:t xml:space="preserve">usticia </w:t>
      </w:r>
      <w:r w:rsidR="001C5C36">
        <w:rPr>
          <w:rFonts w:ascii="Arial" w:eastAsia="Arial" w:hAnsi="Arial" w:cs="Arial"/>
          <w:sz w:val="24"/>
          <w:szCs w:val="24"/>
        </w:rPr>
        <w:t>A</w:t>
      </w:r>
      <w:r w:rsidR="000B4C20">
        <w:rPr>
          <w:rFonts w:ascii="Arial" w:eastAsia="Arial" w:hAnsi="Arial" w:cs="Arial"/>
          <w:sz w:val="24"/>
          <w:szCs w:val="24"/>
        </w:rPr>
        <w:t xml:space="preserve">lternativa, por lo que siendo las </w:t>
      </w:r>
      <w:r w:rsidR="002757B0">
        <w:rPr>
          <w:rFonts w:ascii="Arial" w:eastAsia="Arial" w:hAnsi="Arial" w:cs="Arial"/>
          <w:sz w:val="24"/>
          <w:szCs w:val="24"/>
        </w:rPr>
        <w:t>11 once</w:t>
      </w:r>
      <w:r w:rsidR="000B4C20">
        <w:rPr>
          <w:rFonts w:ascii="Arial" w:eastAsia="Arial" w:hAnsi="Arial" w:cs="Arial"/>
          <w:sz w:val="24"/>
          <w:szCs w:val="24"/>
        </w:rPr>
        <w:t xml:space="preserve"> horas con</w:t>
      </w:r>
      <w:r w:rsidR="002757B0">
        <w:rPr>
          <w:rFonts w:ascii="Arial" w:eastAsia="Arial" w:hAnsi="Arial" w:cs="Arial"/>
          <w:sz w:val="24"/>
          <w:szCs w:val="24"/>
        </w:rPr>
        <w:t xml:space="preserve"> 29 veintinueve </w:t>
      </w:r>
      <w:r w:rsidR="000B4C20">
        <w:rPr>
          <w:rFonts w:ascii="Arial" w:eastAsia="Arial" w:hAnsi="Arial" w:cs="Arial"/>
          <w:sz w:val="24"/>
          <w:szCs w:val="24"/>
        </w:rPr>
        <w:t xml:space="preserve">minutos, se da por clausurada la presente, </w:t>
      </w:r>
      <w:r w:rsidR="00D15F1F">
        <w:rPr>
          <w:rFonts w:ascii="Arial" w:eastAsia="Arial" w:hAnsi="Arial" w:cs="Arial"/>
          <w:sz w:val="24"/>
          <w:szCs w:val="24"/>
        </w:rPr>
        <w:t>GRACIAS. SE CIERRA LA SESIÓN.</w:t>
      </w:r>
    </w:p>
    <w:tbl>
      <w:tblPr>
        <w:tblW w:w="0" w:type="auto"/>
        <w:tblInd w:w="-108" w:type="dxa"/>
        <w:tblCellMar>
          <w:left w:w="10" w:type="dxa"/>
          <w:right w:w="10" w:type="dxa"/>
        </w:tblCellMar>
        <w:tblLook w:val="04A0" w:firstRow="1" w:lastRow="0" w:firstColumn="1" w:lastColumn="0" w:noHBand="0" w:noVBand="1"/>
      </w:tblPr>
      <w:tblGrid>
        <w:gridCol w:w="4494"/>
        <w:gridCol w:w="4452"/>
      </w:tblGrid>
      <w:tr w:rsidR="00BD67BB" w:rsidRPr="002A6A83" w:rsidTr="006F2375">
        <w:trPr>
          <w:trHeight w:val="6655"/>
        </w:trPr>
        <w:tc>
          <w:tcPr>
            <w:tcW w:w="4626" w:type="dxa"/>
            <w:shd w:val="clear" w:color="auto" w:fill="FFFFFF"/>
            <w:tcMar>
              <w:top w:w="0" w:type="dxa"/>
              <w:left w:w="108" w:type="dxa"/>
              <w:bottom w:w="0" w:type="dxa"/>
              <w:right w:w="108" w:type="dxa"/>
            </w:tcMar>
          </w:tcPr>
          <w:p w:rsidR="00BD67BB" w:rsidRPr="002A6A83" w:rsidRDefault="00BD67BB" w:rsidP="006F2375">
            <w:pPr>
              <w:pStyle w:val="Predeterminado"/>
              <w:spacing w:line="240" w:lineRule="auto"/>
              <w:jc w:val="center"/>
              <w:rPr>
                <w:rFonts w:ascii="Arial" w:hAnsi="Arial" w:cs="Arial"/>
              </w:rPr>
            </w:pPr>
          </w:p>
          <w:p w:rsidR="00BD67BB" w:rsidRDefault="00BD67BB" w:rsidP="006F2375">
            <w:pPr>
              <w:pStyle w:val="Normal1"/>
              <w:jc w:val="center"/>
              <w:rPr>
                <w:sz w:val="22"/>
                <w:szCs w:val="22"/>
              </w:rPr>
            </w:pPr>
            <w:r w:rsidRPr="008F4496">
              <w:rPr>
                <w:sz w:val="22"/>
                <w:szCs w:val="22"/>
              </w:rPr>
              <w:t>EL</w:t>
            </w:r>
            <w:r w:rsidRPr="008F4496">
              <w:rPr>
                <w:rFonts w:eastAsia="Arial"/>
                <w:sz w:val="22"/>
                <w:szCs w:val="22"/>
              </w:rPr>
              <w:t xml:space="preserve"> </w:t>
            </w:r>
            <w:r w:rsidRPr="008F4496">
              <w:rPr>
                <w:sz w:val="22"/>
                <w:szCs w:val="22"/>
              </w:rPr>
              <w:t>CONSEJERO</w:t>
            </w:r>
            <w:r w:rsidRPr="008F4496">
              <w:rPr>
                <w:rFonts w:eastAsia="Arial"/>
                <w:sz w:val="22"/>
                <w:szCs w:val="22"/>
              </w:rPr>
              <w:t xml:space="preserve"> </w:t>
            </w:r>
            <w:r w:rsidR="009729A9">
              <w:rPr>
                <w:rFonts w:eastAsia="Arial"/>
                <w:sz w:val="22"/>
                <w:szCs w:val="22"/>
              </w:rPr>
              <w:t xml:space="preserve">DESIGNADO POR EL </w:t>
            </w:r>
            <w:r>
              <w:rPr>
                <w:rFonts w:eastAsia="Arial"/>
                <w:sz w:val="22"/>
                <w:szCs w:val="22"/>
              </w:rPr>
              <w:t>PRESIDENTE DEL SUPREMO TRIBUNAL DE JUSTICIA DEL ESTADO</w:t>
            </w:r>
          </w:p>
          <w:p w:rsidR="00BD67BB" w:rsidRDefault="00BD67BB" w:rsidP="006F2375">
            <w:pPr>
              <w:pStyle w:val="Predeterminado"/>
              <w:spacing w:line="240" w:lineRule="auto"/>
              <w:jc w:val="center"/>
              <w:rPr>
                <w:rFonts w:ascii="Arial" w:hAnsi="Arial" w:cs="Arial"/>
              </w:rPr>
            </w:pPr>
          </w:p>
          <w:p w:rsidR="00BD67BB" w:rsidRPr="002A6A83" w:rsidRDefault="00BD67BB" w:rsidP="006F2375">
            <w:pPr>
              <w:pStyle w:val="Predeterminado"/>
              <w:spacing w:line="240" w:lineRule="auto"/>
              <w:jc w:val="center"/>
              <w:rPr>
                <w:rFonts w:ascii="Arial" w:hAnsi="Arial" w:cs="Arial"/>
              </w:rPr>
            </w:pPr>
          </w:p>
          <w:p w:rsidR="00BD67BB" w:rsidRPr="002A6A83" w:rsidRDefault="00BD67BB" w:rsidP="006F2375">
            <w:pPr>
              <w:pStyle w:val="Predeterminado"/>
              <w:spacing w:line="240" w:lineRule="auto"/>
              <w:jc w:val="center"/>
              <w:rPr>
                <w:rFonts w:ascii="Arial" w:hAnsi="Arial" w:cs="Arial"/>
              </w:rPr>
            </w:pPr>
            <w:r w:rsidRPr="002A6A83">
              <w:rPr>
                <w:rFonts w:ascii="Arial" w:eastAsia="Times New Roman" w:hAnsi="Arial" w:cs="Arial"/>
                <w:b/>
                <w:color w:val="000000"/>
                <w:lang w:val="es-ES" w:eastAsia="es-ES"/>
              </w:rPr>
              <w:t>_______________________________</w:t>
            </w:r>
          </w:p>
          <w:p w:rsidR="00BD67BB" w:rsidRPr="002A6A83" w:rsidRDefault="00BD67BB" w:rsidP="006F2375">
            <w:pPr>
              <w:pStyle w:val="Predeterminado"/>
              <w:spacing w:line="240" w:lineRule="auto"/>
              <w:jc w:val="center"/>
              <w:rPr>
                <w:rFonts w:ascii="Arial" w:hAnsi="Arial" w:cs="Arial"/>
              </w:rPr>
            </w:pPr>
            <w:r w:rsidRPr="002A6A83">
              <w:rPr>
                <w:rFonts w:ascii="Arial" w:eastAsia="Times New Roman" w:hAnsi="Arial" w:cs="Arial"/>
                <w:b/>
                <w:i/>
                <w:color w:val="000000"/>
                <w:lang w:val="es-ES" w:eastAsia="es-ES"/>
              </w:rPr>
              <w:t xml:space="preserve">MAGISTRADO </w:t>
            </w:r>
            <w:r>
              <w:rPr>
                <w:rFonts w:ascii="Arial" w:eastAsia="Times New Roman" w:hAnsi="Arial" w:cs="Arial"/>
                <w:b/>
                <w:i/>
                <w:color w:val="000000"/>
                <w:lang w:val="es-ES" w:eastAsia="es-ES"/>
              </w:rPr>
              <w:t>ARMANDO RAM</w:t>
            </w:r>
            <w:r w:rsidR="009729A9">
              <w:rPr>
                <w:rFonts w:ascii="Arial" w:eastAsia="Times New Roman" w:hAnsi="Arial" w:cs="Arial"/>
                <w:b/>
                <w:i/>
                <w:color w:val="000000"/>
                <w:lang w:val="es-ES" w:eastAsia="es-ES"/>
              </w:rPr>
              <w:t>Í</w:t>
            </w:r>
            <w:r>
              <w:rPr>
                <w:rFonts w:ascii="Arial" w:eastAsia="Times New Roman" w:hAnsi="Arial" w:cs="Arial"/>
                <w:b/>
                <w:i/>
                <w:color w:val="000000"/>
                <w:lang w:val="es-ES" w:eastAsia="es-ES"/>
              </w:rPr>
              <w:t>REZ RIZO</w:t>
            </w:r>
          </w:p>
          <w:p w:rsidR="00BD67BB" w:rsidRPr="002A6A83" w:rsidRDefault="00BD67BB" w:rsidP="006F2375">
            <w:pPr>
              <w:pStyle w:val="Predeterminado"/>
              <w:spacing w:line="240" w:lineRule="auto"/>
              <w:jc w:val="center"/>
              <w:rPr>
                <w:rFonts w:ascii="Arial" w:hAnsi="Arial" w:cs="Arial"/>
              </w:rPr>
            </w:pPr>
          </w:p>
          <w:p w:rsidR="00BD67BB" w:rsidRPr="002A6A83" w:rsidRDefault="00BD67BB" w:rsidP="006F2375">
            <w:pPr>
              <w:pStyle w:val="Predeterminado"/>
              <w:spacing w:line="240" w:lineRule="auto"/>
              <w:jc w:val="center"/>
              <w:rPr>
                <w:rFonts w:ascii="Arial" w:eastAsia="Times New Roman" w:hAnsi="Arial" w:cs="Arial"/>
                <w:color w:val="000000"/>
                <w:lang w:val="es-ES" w:eastAsia="es-ES"/>
              </w:rPr>
            </w:pPr>
            <w:r w:rsidRPr="002A6A83">
              <w:rPr>
                <w:rFonts w:ascii="Arial" w:eastAsia="Times New Roman" w:hAnsi="Arial" w:cs="Arial"/>
                <w:color w:val="000000"/>
                <w:lang w:val="es-ES" w:eastAsia="es-ES"/>
              </w:rPr>
              <w:t xml:space="preserve">EL CONSEJERO </w:t>
            </w:r>
          </w:p>
          <w:p w:rsidR="00BD67BB" w:rsidRDefault="00BD67BB" w:rsidP="006F2375">
            <w:pPr>
              <w:pStyle w:val="Predeterminado"/>
              <w:spacing w:line="240" w:lineRule="auto"/>
              <w:jc w:val="center"/>
              <w:rPr>
                <w:rFonts w:ascii="Arial" w:eastAsia="Times New Roman" w:hAnsi="Arial" w:cs="Arial"/>
                <w:bCs/>
                <w:color w:val="000000"/>
                <w:lang w:val="es-ES" w:eastAsia="es-ES"/>
              </w:rPr>
            </w:pPr>
            <w:r>
              <w:rPr>
                <w:rFonts w:ascii="Arial" w:eastAsia="Times New Roman" w:hAnsi="Arial" w:cs="Arial"/>
                <w:color w:val="000000"/>
                <w:lang w:val="es-ES" w:eastAsia="es-ES"/>
              </w:rPr>
              <w:t xml:space="preserve"> </w:t>
            </w:r>
            <w:r w:rsidRPr="002A6A83">
              <w:rPr>
                <w:rFonts w:ascii="Arial" w:eastAsia="Times New Roman" w:hAnsi="Arial" w:cs="Arial"/>
                <w:color w:val="000000"/>
                <w:lang w:val="es-ES" w:eastAsia="es-ES"/>
              </w:rPr>
              <w:t>REPRESENTANTE DEL PODER EJECUTIVO</w:t>
            </w:r>
            <w:r w:rsidRPr="002A6A83">
              <w:rPr>
                <w:rFonts w:ascii="Arial" w:eastAsia="Times New Roman" w:hAnsi="Arial" w:cs="Arial"/>
                <w:bCs/>
                <w:color w:val="000000"/>
                <w:lang w:val="es-ES" w:eastAsia="es-ES"/>
              </w:rPr>
              <w:t xml:space="preserve"> DEL ESTADO</w:t>
            </w:r>
          </w:p>
          <w:p w:rsidR="00BD67BB" w:rsidRDefault="00BD67BB" w:rsidP="006F2375">
            <w:pPr>
              <w:pStyle w:val="Predeterminado"/>
              <w:spacing w:line="240" w:lineRule="auto"/>
              <w:jc w:val="center"/>
              <w:rPr>
                <w:rFonts w:ascii="Arial" w:hAnsi="Arial" w:cs="Arial"/>
              </w:rPr>
            </w:pPr>
          </w:p>
          <w:p w:rsidR="00BD67BB" w:rsidRPr="002A6A83" w:rsidRDefault="00BD67BB" w:rsidP="006F2375">
            <w:pPr>
              <w:pStyle w:val="Predeterminado"/>
              <w:spacing w:line="240" w:lineRule="auto"/>
              <w:jc w:val="center"/>
              <w:rPr>
                <w:rFonts w:ascii="Arial" w:hAnsi="Arial" w:cs="Arial"/>
              </w:rPr>
            </w:pPr>
          </w:p>
          <w:p w:rsidR="00BD67BB" w:rsidRPr="002A6A83" w:rsidRDefault="00BD67BB" w:rsidP="006F2375">
            <w:pPr>
              <w:pStyle w:val="Predeterminado"/>
              <w:spacing w:line="240" w:lineRule="auto"/>
              <w:jc w:val="center"/>
              <w:rPr>
                <w:rFonts w:ascii="Arial" w:hAnsi="Arial" w:cs="Arial"/>
              </w:rPr>
            </w:pPr>
            <w:r w:rsidRPr="002A6A83">
              <w:rPr>
                <w:rFonts w:ascii="Arial" w:eastAsia="Times New Roman" w:hAnsi="Arial" w:cs="Arial"/>
                <w:b/>
                <w:color w:val="000000"/>
                <w:lang w:val="es-ES" w:eastAsia="es-ES"/>
              </w:rPr>
              <w:t>________________</w:t>
            </w:r>
            <w:r>
              <w:rPr>
                <w:rFonts w:ascii="Arial" w:eastAsia="Times New Roman" w:hAnsi="Arial" w:cs="Arial"/>
                <w:b/>
                <w:color w:val="000000"/>
                <w:lang w:val="es-ES" w:eastAsia="es-ES"/>
              </w:rPr>
              <w:t>____</w:t>
            </w:r>
            <w:r w:rsidRPr="002A6A83">
              <w:rPr>
                <w:rFonts w:ascii="Arial" w:eastAsia="Times New Roman" w:hAnsi="Arial" w:cs="Arial"/>
                <w:b/>
                <w:color w:val="000000"/>
                <w:lang w:val="es-ES" w:eastAsia="es-ES"/>
              </w:rPr>
              <w:t>______________</w:t>
            </w:r>
          </w:p>
          <w:p w:rsidR="00BD67BB" w:rsidRPr="002A6A83" w:rsidRDefault="00BD67BB" w:rsidP="006F2375">
            <w:pPr>
              <w:pStyle w:val="Predeterminado"/>
              <w:spacing w:line="240" w:lineRule="auto"/>
              <w:jc w:val="center"/>
              <w:rPr>
                <w:rFonts w:ascii="Arial" w:eastAsia="Times New Roman" w:hAnsi="Arial" w:cs="Arial"/>
                <w:b/>
                <w:i/>
                <w:color w:val="000000"/>
                <w:lang w:val="es-ES" w:eastAsia="es-ES"/>
              </w:rPr>
            </w:pPr>
            <w:r>
              <w:rPr>
                <w:rFonts w:ascii="Arial" w:eastAsia="Times New Roman" w:hAnsi="Arial" w:cs="Arial"/>
                <w:b/>
                <w:i/>
                <w:color w:val="000000"/>
                <w:lang w:val="es-ES" w:eastAsia="es-ES"/>
              </w:rPr>
              <w:t>MAESTRO JUAN CARLOS MÁRQUEZ ROSAS</w:t>
            </w:r>
          </w:p>
          <w:p w:rsidR="00BD67BB" w:rsidRDefault="00BD67BB" w:rsidP="006F2375">
            <w:pPr>
              <w:pStyle w:val="Predeterminado"/>
              <w:spacing w:line="240" w:lineRule="auto"/>
              <w:jc w:val="center"/>
              <w:rPr>
                <w:rFonts w:ascii="Arial" w:eastAsia="Times New Roman" w:hAnsi="Arial" w:cs="Arial"/>
                <w:lang w:val="es-ES" w:eastAsia="es-ES"/>
              </w:rPr>
            </w:pPr>
          </w:p>
          <w:p w:rsidR="009729A9" w:rsidRDefault="00BD67BB" w:rsidP="006F2375">
            <w:pPr>
              <w:pStyle w:val="Normal1"/>
              <w:jc w:val="center"/>
              <w:rPr>
                <w:sz w:val="22"/>
                <w:szCs w:val="22"/>
              </w:rPr>
            </w:pPr>
            <w:r>
              <w:rPr>
                <w:sz w:val="22"/>
                <w:szCs w:val="22"/>
              </w:rPr>
              <w:t xml:space="preserve"> </w:t>
            </w:r>
          </w:p>
          <w:p w:rsidR="00BD67BB" w:rsidRPr="008F4496" w:rsidRDefault="00BD67BB" w:rsidP="006F2375">
            <w:pPr>
              <w:pStyle w:val="Normal1"/>
              <w:jc w:val="center"/>
              <w:rPr>
                <w:sz w:val="22"/>
                <w:szCs w:val="22"/>
              </w:rPr>
            </w:pPr>
            <w:bookmarkStart w:id="7" w:name="_GoBack"/>
            <w:bookmarkEnd w:id="7"/>
            <w:r w:rsidRPr="008F4496">
              <w:rPr>
                <w:sz w:val="22"/>
                <w:szCs w:val="22"/>
              </w:rPr>
              <w:t>EL</w:t>
            </w:r>
            <w:r w:rsidRPr="008F4496">
              <w:rPr>
                <w:rFonts w:eastAsia="Arial"/>
                <w:sz w:val="22"/>
                <w:szCs w:val="22"/>
              </w:rPr>
              <w:t xml:space="preserve"> </w:t>
            </w:r>
            <w:r w:rsidRPr="008F4496">
              <w:rPr>
                <w:sz w:val="22"/>
                <w:szCs w:val="22"/>
              </w:rPr>
              <w:t>CONSEJERO</w:t>
            </w:r>
            <w:r w:rsidRPr="008F4496">
              <w:rPr>
                <w:rFonts w:eastAsia="Arial"/>
                <w:sz w:val="22"/>
                <w:szCs w:val="22"/>
              </w:rPr>
              <w:t xml:space="preserve"> </w:t>
            </w:r>
            <w:r w:rsidRPr="008F4496">
              <w:rPr>
                <w:sz w:val="22"/>
                <w:szCs w:val="22"/>
              </w:rPr>
              <w:t>PRESIDENTE</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LA</w:t>
            </w:r>
            <w:r w:rsidRPr="008F4496">
              <w:rPr>
                <w:rFonts w:eastAsia="Arial"/>
                <w:sz w:val="22"/>
                <w:szCs w:val="22"/>
              </w:rPr>
              <w:t xml:space="preserve"> </w:t>
            </w:r>
            <w:r w:rsidRPr="008F4496">
              <w:rPr>
                <w:sz w:val="22"/>
                <w:szCs w:val="22"/>
              </w:rPr>
              <w:t>COMISION</w:t>
            </w:r>
            <w:r w:rsidRPr="008F4496">
              <w:rPr>
                <w:rFonts w:eastAsia="Arial"/>
                <w:sz w:val="22"/>
                <w:szCs w:val="22"/>
              </w:rPr>
              <w:t xml:space="preserve"> </w:t>
            </w:r>
            <w:r w:rsidRPr="008F4496">
              <w:rPr>
                <w:sz w:val="22"/>
                <w:szCs w:val="22"/>
              </w:rPr>
              <w:t>LEGISLATIVA</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Pr>
                <w:rFonts w:eastAsia="Arial"/>
                <w:sz w:val="22"/>
                <w:szCs w:val="22"/>
              </w:rPr>
              <w:t xml:space="preserve">SEGURIDAD Y </w:t>
            </w:r>
            <w:r w:rsidRPr="008F4496">
              <w:rPr>
                <w:sz w:val="22"/>
                <w:szCs w:val="22"/>
              </w:rPr>
              <w:t>JUSTICIA</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CONGRESO</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ESTADO</w:t>
            </w:r>
          </w:p>
          <w:p w:rsidR="00BD67BB" w:rsidRDefault="00BD67BB" w:rsidP="006F2375">
            <w:pPr>
              <w:pStyle w:val="Normal1"/>
              <w:jc w:val="center"/>
              <w:rPr>
                <w:sz w:val="22"/>
                <w:szCs w:val="22"/>
              </w:rPr>
            </w:pPr>
          </w:p>
          <w:p w:rsidR="00BD67BB" w:rsidRDefault="00BD67BB" w:rsidP="006F2375">
            <w:pPr>
              <w:pStyle w:val="Predeterminado"/>
              <w:spacing w:line="240" w:lineRule="auto"/>
              <w:jc w:val="center"/>
              <w:rPr>
                <w:rFonts w:ascii="Arial" w:hAnsi="Arial" w:cs="Arial"/>
              </w:rPr>
            </w:pPr>
          </w:p>
          <w:p w:rsidR="00BD67BB" w:rsidRPr="002A6A83" w:rsidRDefault="00BD67BB" w:rsidP="006F2375">
            <w:pPr>
              <w:pStyle w:val="Predeterminado"/>
              <w:spacing w:line="240" w:lineRule="auto"/>
              <w:jc w:val="center"/>
              <w:rPr>
                <w:rFonts w:ascii="Arial" w:hAnsi="Arial" w:cs="Arial"/>
              </w:rPr>
            </w:pPr>
            <w:r w:rsidRPr="002A6A83">
              <w:rPr>
                <w:rFonts w:ascii="Arial" w:eastAsia="Times New Roman" w:hAnsi="Arial" w:cs="Arial"/>
                <w:b/>
                <w:color w:val="000000"/>
                <w:lang w:val="es-ES" w:eastAsia="es-ES"/>
              </w:rPr>
              <w:t>_______________</w:t>
            </w:r>
            <w:r>
              <w:rPr>
                <w:rFonts w:ascii="Arial" w:eastAsia="Times New Roman" w:hAnsi="Arial" w:cs="Arial"/>
                <w:b/>
                <w:color w:val="000000"/>
                <w:lang w:val="es-ES" w:eastAsia="es-ES"/>
              </w:rPr>
              <w:t>__</w:t>
            </w:r>
            <w:r w:rsidRPr="002A6A83">
              <w:rPr>
                <w:rFonts w:ascii="Arial" w:eastAsia="Times New Roman" w:hAnsi="Arial" w:cs="Arial"/>
                <w:b/>
                <w:color w:val="000000"/>
                <w:lang w:val="es-ES" w:eastAsia="es-ES"/>
              </w:rPr>
              <w:t>______________</w:t>
            </w:r>
          </w:p>
          <w:p w:rsidR="00BD67BB" w:rsidRDefault="00BD67BB" w:rsidP="006F2375">
            <w:pPr>
              <w:pStyle w:val="Predeterminado"/>
              <w:spacing w:line="240" w:lineRule="auto"/>
              <w:jc w:val="center"/>
              <w:rPr>
                <w:rFonts w:ascii="Arial" w:hAnsi="Arial" w:cs="Arial"/>
                <w:b/>
                <w:i/>
              </w:rPr>
            </w:pPr>
            <w:r>
              <w:rPr>
                <w:rFonts w:ascii="Arial" w:hAnsi="Arial" w:cs="Arial"/>
                <w:b/>
                <w:i/>
              </w:rPr>
              <w:t>DIPUTADO EDGAR ENRIQUE VELÁZQUEZ GONZÁLEZ</w:t>
            </w:r>
          </w:p>
          <w:p w:rsidR="00BD67BB" w:rsidRPr="002A6A83" w:rsidRDefault="00BD67BB" w:rsidP="006F2375">
            <w:pPr>
              <w:pStyle w:val="Predeterminado"/>
              <w:spacing w:line="240" w:lineRule="auto"/>
              <w:jc w:val="center"/>
              <w:rPr>
                <w:rFonts w:ascii="Arial" w:hAnsi="Arial" w:cs="Arial"/>
                <w:b/>
                <w:i/>
              </w:rPr>
            </w:pPr>
          </w:p>
          <w:p w:rsidR="00BD67BB" w:rsidRPr="002A6A83" w:rsidRDefault="00BD67BB" w:rsidP="006F2375">
            <w:pPr>
              <w:jc w:val="center"/>
              <w:rPr>
                <w:rFonts w:ascii="Arial" w:hAnsi="Arial" w:cs="Arial"/>
              </w:rPr>
            </w:pPr>
            <w:r w:rsidRPr="002A6A83">
              <w:rPr>
                <w:rFonts w:ascii="Arial" w:eastAsiaTheme="minorHAnsi" w:hAnsi="Arial" w:cs="Arial"/>
                <w:lang w:eastAsia="en-US"/>
              </w:rPr>
              <w:t>EL</w:t>
            </w:r>
            <w:r>
              <w:rPr>
                <w:rFonts w:ascii="Arial" w:eastAsiaTheme="minorHAnsi" w:hAnsi="Arial" w:cs="Arial"/>
                <w:lang w:eastAsia="en-US"/>
              </w:rPr>
              <w:t xml:space="preserve"> </w:t>
            </w:r>
            <w:r w:rsidRPr="003B6334">
              <w:rPr>
                <w:rFonts w:ascii="Arial" w:hAnsi="Arial" w:cs="Arial"/>
                <w:lang w:eastAsia="en-US"/>
              </w:rPr>
              <w:t>SECRETARIO TÉCNICO DEL INSTITUTO DE JUSTICIA ALTERNATIVA DEL ESTADO</w:t>
            </w:r>
          </w:p>
          <w:p w:rsidR="00BD67BB" w:rsidRPr="002A6A83" w:rsidRDefault="00BD67BB" w:rsidP="006F2375">
            <w:pPr>
              <w:pStyle w:val="Predeterminado"/>
              <w:spacing w:line="240" w:lineRule="auto"/>
              <w:jc w:val="center"/>
              <w:rPr>
                <w:rFonts w:ascii="Arial" w:eastAsia="Times New Roman" w:hAnsi="Arial" w:cs="Arial"/>
                <w:b/>
                <w:color w:val="000000"/>
                <w:lang w:val="es-ES" w:eastAsia="es-ES"/>
              </w:rPr>
            </w:pPr>
            <w:r w:rsidRPr="002A6A83">
              <w:rPr>
                <w:rFonts w:ascii="Arial" w:eastAsia="Times New Roman" w:hAnsi="Arial" w:cs="Arial"/>
                <w:b/>
                <w:color w:val="000000"/>
                <w:lang w:val="es-ES" w:eastAsia="es-ES"/>
              </w:rPr>
              <w:t>________________________________</w:t>
            </w:r>
          </w:p>
          <w:p w:rsidR="00BD67BB" w:rsidRPr="002A6A83" w:rsidRDefault="00BD67BB" w:rsidP="006F2375">
            <w:pPr>
              <w:pStyle w:val="Predeterminado"/>
              <w:spacing w:line="240" w:lineRule="auto"/>
              <w:jc w:val="center"/>
              <w:rPr>
                <w:rFonts w:ascii="Arial" w:hAnsi="Arial" w:cs="Arial"/>
              </w:rPr>
            </w:pPr>
            <w:r>
              <w:rPr>
                <w:rFonts w:ascii="Arial" w:eastAsia="Times New Roman" w:hAnsi="Arial" w:cs="Arial"/>
                <w:b/>
                <w:i/>
                <w:lang w:val="es-ES" w:eastAsia="es-ES"/>
              </w:rPr>
              <w:t>DOCTOR HÉCTOR ANTONIO EMILIANO MAGALLANES RAMÍREZ</w:t>
            </w:r>
          </w:p>
        </w:tc>
        <w:tc>
          <w:tcPr>
            <w:tcW w:w="4536" w:type="dxa"/>
            <w:shd w:val="clear" w:color="auto" w:fill="FFFFFF"/>
            <w:tcMar>
              <w:top w:w="0" w:type="dxa"/>
              <w:left w:w="108" w:type="dxa"/>
              <w:bottom w:w="0" w:type="dxa"/>
              <w:right w:w="108" w:type="dxa"/>
            </w:tcMar>
          </w:tcPr>
          <w:p w:rsidR="00BD67BB" w:rsidRPr="002A6A83" w:rsidRDefault="00BD67BB" w:rsidP="006F2375">
            <w:pPr>
              <w:pStyle w:val="Predeterminado"/>
              <w:spacing w:line="240" w:lineRule="auto"/>
              <w:jc w:val="center"/>
              <w:rPr>
                <w:rFonts w:ascii="Arial" w:hAnsi="Arial" w:cs="Arial"/>
              </w:rPr>
            </w:pPr>
          </w:p>
          <w:p w:rsidR="00BD67BB" w:rsidRPr="008F4496" w:rsidRDefault="00BD67BB" w:rsidP="006F2375">
            <w:pPr>
              <w:pStyle w:val="Normal1"/>
              <w:jc w:val="center"/>
              <w:rPr>
                <w:bCs/>
                <w:sz w:val="22"/>
                <w:szCs w:val="22"/>
              </w:rPr>
            </w:pPr>
            <w:r w:rsidRPr="008F4496">
              <w:rPr>
                <w:sz w:val="22"/>
                <w:szCs w:val="22"/>
              </w:rPr>
              <w:t>L</w:t>
            </w:r>
            <w:r>
              <w:rPr>
                <w:sz w:val="22"/>
                <w:szCs w:val="22"/>
              </w:rPr>
              <w:t>A</w:t>
            </w:r>
            <w:r w:rsidRPr="008F4496">
              <w:rPr>
                <w:rFonts w:eastAsia="Arial"/>
                <w:sz w:val="22"/>
                <w:szCs w:val="22"/>
              </w:rPr>
              <w:t xml:space="preserve"> </w:t>
            </w:r>
            <w:r w:rsidRPr="008F4496">
              <w:rPr>
                <w:sz w:val="22"/>
                <w:szCs w:val="22"/>
              </w:rPr>
              <w:t>CONSEJER</w:t>
            </w:r>
            <w:r>
              <w:rPr>
                <w:sz w:val="22"/>
                <w:szCs w:val="22"/>
              </w:rPr>
              <w:t>A</w:t>
            </w:r>
            <w:r w:rsidRPr="008F4496">
              <w:rPr>
                <w:rFonts w:eastAsia="Arial"/>
                <w:sz w:val="22"/>
                <w:szCs w:val="22"/>
              </w:rPr>
              <w:t xml:space="preserve"> </w:t>
            </w:r>
            <w:r>
              <w:rPr>
                <w:rFonts w:eastAsia="Arial"/>
                <w:sz w:val="22"/>
                <w:szCs w:val="22"/>
              </w:rPr>
              <w:t xml:space="preserve">JUEZ DE PRIMERA INSTANCIA DESIGNADA POR EL </w:t>
            </w:r>
            <w:r w:rsidRPr="008F4496">
              <w:rPr>
                <w:sz w:val="22"/>
                <w:szCs w:val="22"/>
              </w:rPr>
              <w:t>CONSEJO</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LA</w:t>
            </w:r>
            <w:r w:rsidRPr="008F4496">
              <w:rPr>
                <w:rFonts w:eastAsia="Arial"/>
                <w:sz w:val="22"/>
                <w:szCs w:val="22"/>
              </w:rPr>
              <w:t xml:space="preserve"> </w:t>
            </w:r>
            <w:r w:rsidRPr="008F4496">
              <w:rPr>
                <w:sz w:val="22"/>
                <w:szCs w:val="22"/>
              </w:rPr>
              <w:t>JUDICATURA</w:t>
            </w:r>
            <w:r w:rsidRPr="008F4496">
              <w:rPr>
                <w:rFonts w:eastAsia="Arial"/>
                <w:bCs/>
                <w:sz w:val="22"/>
                <w:szCs w:val="22"/>
              </w:rPr>
              <w:t xml:space="preserve"> </w:t>
            </w:r>
            <w:r w:rsidRPr="008F4496">
              <w:rPr>
                <w:bCs/>
                <w:sz w:val="22"/>
                <w:szCs w:val="22"/>
              </w:rPr>
              <w:t>DEL</w:t>
            </w:r>
            <w:r w:rsidRPr="008F4496">
              <w:rPr>
                <w:rFonts w:eastAsia="Arial"/>
                <w:bCs/>
                <w:sz w:val="22"/>
                <w:szCs w:val="22"/>
              </w:rPr>
              <w:t xml:space="preserve"> </w:t>
            </w:r>
            <w:r w:rsidRPr="008F4496">
              <w:rPr>
                <w:bCs/>
                <w:sz w:val="22"/>
                <w:szCs w:val="22"/>
              </w:rPr>
              <w:t>ESTADO</w:t>
            </w:r>
          </w:p>
          <w:p w:rsidR="00BD67BB" w:rsidRPr="002A6A83" w:rsidRDefault="00BD67BB" w:rsidP="006F2375">
            <w:pPr>
              <w:pStyle w:val="Predeterminado"/>
              <w:spacing w:line="240" w:lineRule="auto"/>
              <w:jc w:val="center"/>
              <w:rPr>
                <w:rFonts w:ascii="Arial" w:hAnsi="Arial" w:cs="Arial"/>
              </w:rPr>
            </w:pPr>
          </w:p>
          <w:p w:rsidR="00BD67BB" w:rsidRPr="002A6A83" w:rsidRDefault="00BD67BB" w:rsidP="006F2375">
            <w:pPr>
              <w:pStyle w:val="Predeterminado"/>
              <w:spacing w:line="240" w:lineRule="auto"/>
              <w:jc w:val="center"/>
              <w:rPr>
                <w:rFonts w:ascii="Arial" w:hAnsi="Arial" w:cs="Arial"/>
              </w:rPr>
            </w:pPr>
            <w:r>
              <w:rPr>
                <w:rFonts w:ascii="Arial" w:eastAsia="Times New Roman" w:hAnsi="Arial" w:cs="Arial"/>
                <w:b/>
                <w:color w:val="000000"/>
                <w:lang w:val="es-ES" w:eastAsia="es-ES"/>
              </w:rPr>
              <w:t>______</w:t>
            </w:r>
            <w:r w:rsidRPr="002A6A83">
              <w:rPr>
                <w:rFonts w:ascii="Arial" w:eastAsia="Times New Roman" w:hAnsi="Arial" w:cs="Arial"/>
                <w:b/>
                <w:color w:val="000000"/>
                <w:lang w:val="es-ES" w:eastAsia="es-ES"/>
              </w:rPr>
              <w:t>__________</w:t>
            </w:r>
            <w:r>
              <w:rPr>
                <w:rFonts w:ascii="Arial" w:eastAsia="Times New Roman" w:hAnsi="Arial" w:cs="Arial"/>
                <w:b/>
                <w:color w:val="000000"/>
                <w:lang w:val="es-ES" w:eastAsia="es-ES"/>
              </w:rPr>
              <w:t>__</w:t>
            </w:r>
            <w:r w:rsidRPr="002A6A83">
              <w:rPr>
                <w:rFonts w:ascii="Arial" w:eastAsia="Times New Roman" w:hAnsi="Arial" w:cs="Arial"/>
                <w:b/>
                <w:color w:val="000000"/>
                <w:lang w:val="es-ES" w:eastAsia="es-ES"/>
              </w:rPr>
              <w:t>________________</w:t>
            </w:r>
          </w:p>
          <w:p w:rsidR="00BD67BB" w:rsidRPr="002A6A83" w:rsidRDefault="00BD67BB" w:rsidP="006F2375">
            <w:pPr>
              <w:pStyle w:val="Predeterminado"/>
              <w:spacing w:line="240" w:lineRule="auto"/>
              <w:jc w:val="center"/>
              <w:rPr>
                <w:rFonts w:ascii="Arial" w:hAnsi="Arial" w:cs="Arial"/>
              </w:rPr>
            </w:pPr>
            <w:r>
              <w:rPr>
                <w:rFonts w:ascii="Arial" w:eastAsia="Times New Roman" w:hAnsi="Arial" w:cs="Arial"/>
                <w:b/>
                <w:i/>
                <w:color w:val="000000"/>
                <w:lang w:val="es-ES" w:eastAsia="es-ES"/>
              </w:rPr>
              <w:t>LIC. PALOMA ROMANA MAGALLANES DE LA ROSA</w:t>
            </w:r>
          </w:p>
          <w:p w:rsidR="00BD67BB" w:rsidRDefault="00BD67BB" w:rsidP="006F2375">
            <w:pPr>
              <w:pStyle w:val="Predeterminado"/>
              <w:spacing w:line="240" w:lineRule="auto"/>
              <w:jc w:val="center"/>
              <w:rPr>
                <w:rFonts w:ascii="Arial" w:hAnsi="Arial" w:cs="Arial"/>
              </w:rPr>
            </w:pPr>
          </w:p>
          <w:p w:rsidR="00BD67BB" w:rsidRDefault="00BD67BB" w:rsidP="006F2375">
            <w:pPr>
              <w:pStyle w:val="Predeterminado"/>
              <w:spacing w:line="240" w:lineRule="auto"/>
              <w:jc w:val="center"/>
              <w:rPr>
                <w:rFonts w:ascii="Arial" w:eastAsia="Times New Roman" w:hAnsi="Arial" w:cs="Arial"/>
                <w:lang w:val="es-ES" w:eastAsia="es-ES"/>
              </w:rPr>
            </w:pPr>
          </w:p>
          <w:p w:rsidR="00BD67BB" w:rsidRPr="002A6A83" w:rsidRDefault="00BD67BB" w:rsidP="006F2375">
            <w:pPr>
              <w:pStyle w:val="Predeterminado"/>
              <w:spacing w:line="240" w:lineRule="auto"/>
              <w:jc w:val="center"/>
              <w:rPr>
                <w:rFonts w:ascii="Arial" w:hAnsi="Arial" w:cs="Arial"/>
              </w:rPr>
            </w:pPr>
            <w:r w:rsidRPr="002A6A83">
              <w:rPr>
                <w:rFonts w:ascii="Arial" w:eastAsia="Times New Roman" w:hAnsi="Arial" w:cs="Arial"/>
                <w:lang w:val="es-ES" w:eastAsia="es-ES"/>
              </w:rPr>
              <w:t>EL CONSEJERO REPRESENTANTE DEL PODER EJECUTIVO</w:t>
            </w:r>
            <w:r w:rsidRPr="002A6A83">
              <w:rPr>
                <w:rFonts w:ascii="Arial" w:eastAsia="Times New Roman" w:hAnsi="Arial" w:cs="Arial"/>
                <w:bCs/>
                <w:lang w:val="es-ES" w:eastAsia="es-ES"/>
              </w:rPr>
              <w:t xml:space="preserve"> DEL ESTADO</w:t>
            </w:r>
          </w:p>
          <w:p w:rsidR="00BD67BB" w:rsidRPr="002A6A83" w:rsidRDefault="00BD67BB" w:rsidP="006F2375">
            <w:pPr>
              <w:pStyle w:val="Predeterminado"/>
              <w:spacing w:line="240" w:lineRule="auto"/>
              <w:jc w:val="center"/>
              <w:rPr>
                <w:rFonts w:ascii="Arial" w:hAnsi="Arial" w:cs="Arial"/>
              </w:rPr>
            </w:pPr>
          </w:p>
          <w:p w:rsidR="00BD67BB" w:rsidRDefault="00BD67BB" w:rsidP="006F2375">
            <w:pPr>
              <w:pStyle w:val="Predeterminado"/>
              <w:spacing w:line="240" w:lineRule="auto"/>
              <w:jc w:val="center"/>
              <w:rPr>
                <w:rFonts w:ascii="Arial" w:hAnsi="Arial" w:cs="Arial"/>
              </w:rPr>
            </w:pPr>
          </w:p>
          <w:p w:rsidR="00BD67BB" w:rsidRPr="002A6A83" w:rsidRDefault="00BD67BB" w:rsidP="006F2375">
            <w:pPr>
              <w:pStyle w:val="Predeterminado"/>
              <w:spacing w:line="240" w:lineRule="auto"/>
              <w:jc w:val="center"/>
              <w:rPr>
                <w:rFonts w:ascii="Arial" w:hAnsi="Arial" w:cs="Arial"/>
              </w:rPr>
            </w:pPr>
            <w:r w:rsidRPr="002A6A83">
              <w:rPr>
                <w:rFonts w:ascii="Arial" w:eastAsia="Times New Roman" w:hAnsi="Arial" w:cs="Arial"/>
                <w:b/>
                <w:lang w:val="es-ES" w:eastAsia="es-ES"/>
              </w:rPr>
              <w:t>______________</w:t>
            </w:r>
            <w:r>
              <w:rPr>
                <w:rFonts w:ascii="Arial" w:eastAsia="Times New Roman" w:hAnsi="Arial" w:cs="Arial"/>
                <w:b/>
                <w:lang w:val="es-ES" w:eastAsia="es-ES"/>
              </w:rPr>
              <w:t>______</w:t>
            </w:r>
            <w:r w:rsidRPr="002A6A83">
              <w:rPr>
                <w:rFonts w:ascii="Arial" w:eastAsia="Times New Roman" w:hAnsi="Arial" w:cs="Arial"/>
                <w:b/>
                <w:lang w:val="es-ES" w:eastAsia="es-ES"/>
              </w:rPr>
              <w:t>______________</w:t>
            </w:r>
          </w:p>
          <w:p w:rsidR="00BD67BB" w:rsidRPr="002A6A83" w:rsidRDefault="00BD67BB" w:rsidP="006F2375">
            <w:pPr>
              <w:pStyle w:val="Predeterminado"/>
              <w:spacing w:line="240" w:lineRule="auto"/>
              <w:jc w:val="center"/>
              <w:rPr>
                <w:rFonts w:ascii="Arial" w:hAnsi="Arial" w:cs="Arial"/>
              </w:rPr>
            </w:pPr>
            <w:r>
              <w:rPr>
                <w:rFonts w:ascii="Arial" w:eastAsia="Times New Roman" w:hAnsi="Arial" w:cs="Arial"/>
                <w:b/>
                <w:i/>
                <w:lang w:val="es-ES" w:eastAsia="es-ES"/>
              </w:rPr>
              <w:t>MAESTRO LUIS JOAQUÍN MÉNDEZ RUIZ</w:t>
            </w:r>
          </w:p>
          <w:p w:rsidR="00BD67BB" w:rsidRPr="002A6A83" w:rsidRDefault="00BD67BB" w:rsidP="006F2375">
            <w:pPr>
              <w:pStyle w:val="Predeterminado"/>
              <w:spacing w:line="240" w:lineRule="auto"/>
              <w:jc w:val="center"/>
              <w:rPr>
                <w:rFonts w:ascii="Arial" w:hAnsi="Arial" w:cs="Arial"/>
              </w:rPr>
            </w:pPr>
          </w:p>
          <w:p w:rsidR="00BD67BB" w:rsidRPr="008F4496" w:rsidRDefault="00BD67BB" w:rsidP="006F2375">
            <w:pPr>
              <w:pStyle w:val="Normal1"/>
              <w:jc w:val="center"/>
              <w:rPr>
                <w:sz w:val="22"/>
                <w:szCs w:val="22"/>
              </w:rPr>
            </w:pPr>
            <w:r w:rsidRPr="008F4496">
              <w:rPr>
                <w:sz w:val="22"/>
                <w:szCs w:val="22"/>
              </w:rPr>
              <w:t>EL</w:t>
            </w:r>
            <w:r w:rsidRPr="008F4496">
              <w:rPr>
                <w:rFonts w:eastAsia="Arial"/>
                <w:sz w:val="22"/>
                <w:szCs w:val="22"/>
              </w:rPr>
              <w:t xml:space="preserve"> </w:t>
            </w:r>
            <w:r w:rsidRPr="008F4496">
              <w:rPr>
                <w:sz w:val="22"/>
                <w:szCs w:val="22"/>
              </w:rPr>
              <w:t>CONSEJERO</w:t>
            </w:r>
            <w:r w:rsidRPr="008F4496">
              <w:rPr>
                <w:rFonts w:eastAsia="Arial"/>
                <w:sz w:val="22"/>
                <w:szCs w:val="22"/>
              </w:rPr>
              <w:t xml:space="preserve"> </w:t>
            </w:r>
            <w:r w:rsidR="009729A9">
              <w:rPr>
                <w:rFonts w:eastAsia="Arial"/>
                <w:sz w:val="22"/>
                <w:szCs w:val="22"/>
              </w:rPr>
              <w:t>DESIGNADO POR LA PRESEIDENTA</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LA</w:t>
            </w:r>
            <w:r w:rsidRPr="008F4496">
              <w:rPr>
                <w:rFonts w:eastAsia="Arial"/>
                <w:sz w:val="22"/>
                <w:szCs w:val="22"/>
              </w:rPr>
              <w:t xml:space="preserve"> </w:t>
            </w:r>
            <w:r w:rsidRPr="008F4496">
              <w:rPr>
                <w:sz w:val="22"/>
                <w:szCs w:val="22"/>
              </w:rPr>
              <w:t>COMISION</w:t>
            </w:r>
            <w:r w:rsidRPr="008F4496">
              <w:rPr>
                <w:rFonts w:eastAsia="Arial"/>
                <w:sz w:val="22"/>
                <w:szCs w:val="22"/>
              </w:rPr>
              <w:t xml:space="preserve"> </w:t>
            </w:r>
            <w:r w:rsidRPr="008F4496">
              <w:rPr>
                <w:sz w:val="22"/>
                <w:szCs w:val="22"/>
              </w:rPr>
              <w:t>LEGISLATIVA</w:t>
            </w:r>
            <w:r w:rsidRPr="008F4496">
              <w:rPr>
                <w:rFonts w:eastAsia="Arial"/>
                <w:sz w:val="22"/>
                <w:szCs w:val="22"/>
              </w:rPr>
              <w:t xml:space="preserve"> </w:t>
            </w:r>
            <w:r w:rsidRPr="008F4496">
              <w:rPr>
                <w:sz w:val="22"/>
                <w:szCs w:val="22"/>
              </w:rPr>
              <w:t>DE</w:t>
            </w:r>
            <w:r w:rsidRPr="008F4496">
              <w:rPr>
                <w:rFonts w:eastAsia="Arial"/>
                <w:sz w:val="22"/>
                <w:szCs w:val="22"/>
              </w:rPr>
              <w:t xml:space="preserve"> </w:t>
            </w:r>
            <w:r w:rsidRPr="008F4496">
              <w:rPr>
                <w:sz w:val="22"/>
                <w:szCs w:val="22"/>
              </w:rPr>
              <w:t>PUNTOS</w:t>
            </w:r>
            <w:r w:rsidRPr="008F4496">
              <w:rPr>
                <w:rFonts w:eastAsia="Arial"/>
                <w:sz w:val="22"/>
                <w:szCs w:val="22"/>
              </w:rPr>
              <w:t xml:space="preserve"> </w:t>
            </w:r>
            <w:r w:rsidRPr="008F4496">
              <w:rPr>
                <w:sz w:val="22"/>
                <w:szCs w:val="22"/>
              </w:rPr>
              <w:t>CONSTITUCIONALES</w:t>
            </w:r>
            <w:r>
              <w:rPr>
                <w:sz w:val="22"/>
                <w:szCs w:val="22"/>
              </w:rPr>
              <w:t xml:space="preserve"> Y ELECTORALES</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CONGRESO</w:t>
            </w:r>
            <w:r w:rsidRPr="008F4496">
              <w:rPr>
                <w:rFonts w:eastAsia="Arial"/>
                <w:sz w:val="22"/>
                <w:szCs w:val="22"/>
              </w:rPr>
              <w:t xml:space="preserve"> </w:t>
            </w:r>
            <w:r w:rsidRPr="008F4496">
              <w:rPr>
                <w:sz w:val="22"/>
                <w:szCs w:val="22"/>
              </w:rPr>
              <w:t>DEL</w:t>
            </w:r>
            <w:r w:rsidRPr="008F4496">
              <w:rPr>
                <w:rFonts w:eastAsia="Arial"/>
                <w:sz w:val="22"/>
                <w:szCs w:val="22"/>
              </w:rPr>
              <w:t xml:space="preserve"> </w:t>
            </w:r>
            <w:r w:rsidRPr="008F4496">
              <w:rPr>
                <w:sz w:val="22"/>
                <w:szCs w:val="22"/>
              </w:rPr>
              <w:t>ESTADO</w:t>
            </w:r>
          </w:p>
          <w:p w:rsidR="00BD67BB" w:rsidRPr="002A6A83" w:rsidRDefault="00BD67BB" w:rsidP="006F2375">
            <w:pPr>
              <w:pStyle w:val="Predeterminado"/>
              <w:spacing w:line="240" w:lineRule="auto"/>
              <w:jc w:val="center"/>
              <w:rPr>
                <w:rFonts w:ascii="Arial" w:hAnsi="Arial" w:cs="Arial"/>
              </w:rPr>
            </w:pPr>
          </w:p>
          <w:p w:rsidR="00BD67BB" w:rsidRDefault="00BD67BB" w:rsidP="006F2375">
            <w:pPr>
              <w:pStyle w:val="Predeterminado"/>
              <w:spacing w:line="240" w:lineRule="auto"/>
              <w:jc w:val="center"/>
              <w:rPr>
                <w:rFonts w:ascii="Arial" w:hAnsi="Arial" w:cs="Arial"/>
              </w:rPr>
            </w:pPr>
          </w:p>
          <w:p w:rsidR="00BD67BB" w:rsidRPr="002A6A83" w:rsidRDefault="00BD67BB" w:rsidP="006F2375">
            <w:pPr>
              <w:pStyle w:val="Predeterminado"/>
              <w:spacing w:line="240" w:lineRule="auto"/>
              <w:jc w:val="center"/>
              <w:rPr>
                <w:rFonts w:ascii="Arial" w:hAnsi="Arial" w:cs="Arial"/>
              </w:rPr>
            </w:pPr>
            <w:r w:rsidRPr="002A6A83">
              <w:rPr>
                <w:rFonts w:ascii="Arial" w:eastAsia="Times New Roman" w:hAnsi="Arial" w:cs="Arial"/>
                <w:b/>
                <w:lang w:val="es-ES" w:eastAsia="es-ES"/>
              </w:rPr>
              <w:t>______________</w:t>
            </w:r>
            <w:r>
              <w:rPr>
                <w:rFonts w:ascii="Arial" w:eastAsia="Times New Roman" w:hAnsi="Arial" w:cs="Arial"/>
                <w:b/>
                <w:lang w:val="es-ES" w:eastAsia="es-ES"/>
              </w:rPr>
              <w:t>____</w:t>
            </w:r>
            <w:r w:rsidRPr="002A6A83">
              <w:rPr>
                <w:rFonts w:ascii="Arial" w:eastAsia="Times New Roman" w:hAnsi="Arial" w:cs="Arial"/>
                <w:b/>
                <w:lang w:val="es-ES" w:eastAsia="es-ES"/>
              </w:rPr>
              <w:t>___</w:t>
            </w:r>
            <w:r>
              <w:rPr>
                <w:rFonts w:ascii="Arial" w:eastAsia="Times New Roman" w:hAnsi="Arial" w:cs="Arial"/>
                <w:b/>
                <w:lang w:val="es-ES" w:eastAsia="es-ES"/>
              </w:rPr>
              <w:t>___________</w:t>
            </w:r>
          </w:p>
          <w:p w:rsidR="00BD67BB" w:rsidRDefault="00BD67BB" w:rsidP="006F2375">
            <w:pPr>
              <w:pStyle w:val="Predeterminado"/>
              <w:spacing w:line="240" w:lineRule="auto"/>
              <w:jc w:val="center"/>
              <w:rPr>
                <w:rFonts w:ascii="Arial" w:eastAsia="Times New Roman" w:hAnsi="Arial" w:cs="Arial"/>
                <w:b/>
                <w:i/>
                <w:color w:val="000000"/>
                <w:lang w:val="es-ES" w:eastAsia="es-ES"/>
              </w:rPr>
            </w:pPr>
            <w:r>
              <w:rPr>
                <w:rFonts w:ascii="Arial" w:eastAsia="Times New Roman" w:hAnsi="Arial" w:cs="Arial"/>
                <w:b/>
                <w:i/>
                <w:color w:val="000000"/>
                <w:lang w:val="es-ES" w:eastAsia="es-ES"/>
              </w:rPr>
              <w:t>LICENCIADO GERARDO AGUILAR FLORES</w:t>
            </w:r>
          </w:p>
          <w:p w:rsidR="00BD67BB" w:rsidRDefault="00BD67BB" w:rsidP="006F2375">
            <w:pPr>
              <w:pStyle w:val="Predeterminado"/>
              <w:spacing w:line="240" w:lineRule="auto"/>
              <w:jc w:val="center"/>
              <w:rPr>
                <w:rFonts w:ascii="Arial" w:eastAsia="Times New Roman" w:hAnsi="Arial" w:cs="Arial"/>
                <w:b/>
                <w:i/>
                <w:color w:val="000000"/>
                <w:lang w:val="es-ES" w:eastAsia="es-ES"/>
              </w:rPr>
            </w:pPr>
          </w:p>
          <w:p w:rsidR="00BD67BB" w:rsidRPr="003B6334" w:rsidRDefault="00BD67BB" w:rsidP="006F2375">
            <w:pPr>
              <w:pStyle w:val="Normal1"/>
              <w:jc w:val="center"/>
              <w:rPr>
                <w:sz w:val="22"/>
                <w:szCs w:val="22"/>
              </w:rPr>
            </w:pPr>
            <w:r w:rsidRPr="003B6334">
              <w:rPr>
                <w:sz w:val="22"/>
                <w:szCs w:val="22"/>
              </w:rPr>
              <w:t>EL DIRECTOR GENERAL DEL INSTITUTO DE JU</w:t>
            </w:r>
            <w:r>
              <w:rPr>
                <w:sz w:val="22"/>
                <w:szCs w:val="22"/>
              </w:rPr>
              <w:t>S</w:t>
            </w:r>
            <w:r w:rsidRPr="003B6334">
              <w:rPr>
                <w:sz w:val="22"/>
                <w:szCs w:val="22"/>
              </w:rPr>
              <w:t>TICIA ALTERNATIVA</w:t>
            </w:r>
          </w:p>
          <w:p w:rsidR="00BD67BB" w:rsidRDefault="00BD67BB" w:rsidP="006F2375">
            <w:pPr>
              <w:tabs>
                <w:tab w:val="left" w:pos="709"/>
              </w:tabs>
              <w:jc w:val="center"/>
              <w:rPr>
                <w:rFonts w:ascii="Arial" w:hAnsi="Arial"/>
                <w:bCs/>
                <w:color w:val="00000A"/>
                <w:sz w:val="20"/>
              </w:rPr>
            </w:pPr>
            <w:r w:rsidRPr="003B6334">
              <w:rPr>
                <w:rFonts w:ascii="Arial" w:hAnsi="Arial"/>
                <w:bCs/>
                <w:color w:val="00000A"/>
              </w:rPr>
              <w:t>DEL ESTADO</w:t>
            </w:r>
          </w:p>
          <w:p w:rsidR="00BD67BB" w:rsidRDefault="00BD67BB" w:rsidP="006F2375">
            <w:pPr>
              <w:pStyle w:val="Normal1"/>
              <w:pBdr>
                <w:bottom w:val="single" w:sz="12" w:space="1" w:color="auto"/>
              </w:pBdr>
              <w:jc w:val="center"/>
              <w:rPr>
                <w:sz w:val="22"/>
                <w:szCs w:val="22"/>
              </w:rPr>
            </w:pPr>
          </w:p>
          <w:p w:rsidR="00BD67BB" w:rsidRPr="002A6A83" w:rsidRDefault="00BD67BB" w:rsidP="006F2375">
            <w:pPr>
              <w:pStyle w:val="Normal1"/>
              <w:jc w:val="center"/>
            </w:pPr>
            <w:r>
              <w:rPr>
                <w:b/>
                <w:i/>
                <w:sz w:val="22"/>
                <w:szCs w:val="22"/>
              </w:rPr>
              <w:t>DOCTOR GUILLERMO RAÚL ZEPEDA LECUONA</w:t>
            </w:r>
          </w:p>
        </w:tc>
      </w:tr>
    </w:tbl>
    <w:p w:rsidR="00BD67BB" w:rsidRDefault="00BD67BB" w:rsidP="00A441FB">
      <w:pPr>
        <w:jc w:val="both"/>
        <w:rPr>
          <w:rFonts w:ascii="Arial" w:eastAsia="Arial" w:hAnsi="Arial" w:cs="Arial"/>
          <w:sz w:val="18"/>
          <w:szCs w:val="24"/>
        </w:rPr>
      </w:pPr>
    </w:p>
    <w:p w:rsidR="002757B0" w:rsidRPr="009C6E76" w:rsidRDefault="00BD67BB" w:rsidP="00A441FB">
      <w:pPr>
        <w:jc w:val="both"/>
        <w:rPr>
          <w:rFonts w:ascii="Arial" w:eastAsia="Arial" w:hAnsi="Arial" w:cs="Arial"/>
          <w:sz w:val="18"/>
          <w:szCs w:val="24"/>
        </w:rPr>
      </w:pPr>
      <w:r>
        <w:rPr>
          <w:rFonts w:ascii="Arial" w:eastAsia="Arial" w:hAnsi="Arial" w:cs="Arial"/>
          <w:sz w:val="18"/>
          <w:szCs w:val="24"/>
        </w:rPr>
        <w:t>LA PRESENTE</w:t>
      </w:r>
      <w:r w:rsidR="009C6E76" w:rsidRPr="009C6E76">
        <w:rPr>
          <w:rFonts w:ascii="Arial" w:eastAsia="Arial" w:hAnsi="Arial" w:cs="Arial"/>
          <w:sz w:val="18"/>
          <w:szCs w:val="24"/>
        </w:rPr>
        <w:t xml:space="preserve"> HOJA FORMA PARTE DEL ACTA ELABORADA CON MOTIVO DE LA SOLEMNE DÉCIMA SESIÓN (ORDINARIA) DEL CONSEJO DEL INSTITUTO DE JUSTICIA ALTERNATIVA DEL ESTADO DE JALISCO DE FECHA QUINCE DE ENERO DE DOS MIL VEINTIUNO.</w:t>
      </w:r>
    </w:p>
    <w:sectPr w:rsidR="002757B0" w:rsidRPr="009C6E76" w:rsidSect="00C3731F">
      <w:headerReference w:type="default" r:id="rId17"/>
      <w:footerReference w:type="default" r:id="rId18"/>
      <w:pgSz w:w="12240" w:h="15840" w:code="1"/>
      <w:pgMar w:top="1985" w:right="1701" w:bottom="1985"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86F" w:rsidRDefault="00C6686F">
      <w:pPr>
        <w:spacing w:after="0" w:line="240" w:lineRule="auto"/>
      </w:pPr>
      <w:r>
        <w:separator/>
      </w:r>
    </w:p>
  </w:endnote>
  <w:endnote w:type="continuationSeparator" w:id="0">
    <w:p w:rsidR="00C6686F" w:rsidRDefault="00C6686F">
      <w:pPr>
        <w:spacing w:after="0" w:line="240" w:lineRule="auto"/>
      </w:pPr>
      <w:r>
        <w:continuationSeparator/>
      </w:r>
    </w:p>
  </w:endnote>
  <w:endnote w:type="continuationNotice" w:id="1">
    <w:p w:rsidR="00C6686F" w:rsidRDefault="00C668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9D" w:rsidRDefault="0001039D">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729A9">
      <w:rPr>
        <w:noProof/>
        <w:color w:val="000000"/>
      </w:rPr>
      <w:t>28</w:t>
    </w:r>
    <w:r>
      <w:rPr>
        <w:color w:val="000000"/>
      </w:rPr>
      <w:fldChar w:fldCharType="end"/>
    </w:r>
  </w:p>
  <w:p w:rsidR="0001039D" w:rsidRDefault="0001039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86F" w:rsidRDefault="00C6686F">
      <w:pPr>
        <w:spacing w:after="0" w:line="240" w:lineRule="auto"/>
      </w:pPr>
      <w:r>
        <w:separator/>
      </w:r>
    </w:p>
  </w:footnote>
  <w:footnote w:type="continuationSeparator" w:id="0">
    <w:p w:rsidR="00C6686F" w:rsidRDefault="00C6686F">
      <w:pPr>
        <w:spacing w:after="0" w:line="240" w:lineRule="auto"/>
      </w:pPr>
      <w:r>
        <w:continuationSeparator/>
      </w:r>
    </w:p>
  </w:footnote>
  <w:footnote w:type="continuationNotice" w:id="1">
    <w:p w:rsidR="00C6686F" w:rsidRDefault="00C668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9D" w:rsidRDefault="0001039D">
    <w:pPr>
      <w:pBdr>
        <w:top w:val="nil"/>
        <w:left w:val="nil"/>
        <w:bottom w:val="nil"/>
        <w:right w:val="nil"/>
        <w:between w:val="nil"/>
      </w:pBdr>
      <w:tabs>
        <w:tab w:val="center" w:pos="4419"/>
        <w:tab w:val="right" w:pos="8838"/>
      </w:tabs>
      <w:spacing w:after="0" w:line="240" w:lineRule="auto"/>
      <w:jc w:val="right"/>
      <w:rPr>
        <w:color w:val="000000"/>
      </w:rPr>
    </w:pPr>
  </w:p>
  <w:p w:rsidR="0001039D" w:rsidRDefault="0001039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7C33"/>
    <w:multiLevelType w:val="hybridMultilevel"/>
    <w:tmpl w:val="171E3D9E"/>
    <w:lvl w:ilvl="0" w:tplc="46C69A14">
      <w:start w:val="1"/>
      <w:numFmt w:val="bullet"/>
      <w:lvlText w:val="•"/>
      <w:lvlJc w:val="left"/>
      <w:pPr>
        <w:tabs>
          <w:tab w:val="num" w:pos="720"/>
        </w:tabs>
        <w:ind w:left="720" w:hanging="360"/>
      </w:pPr>
      <w:rPr>
        <w:rFonts w:ascii="Arial" w:hAnsi="Arial" w:hint="default"/>
      </w:rPr>
    </w:lvl>
    <w:lvl w:ilvl="1" w:tplc="7D84C270" w:tentative="1">
      <w:start w:val="1"/>
      <w:numFmt w:val="bullet"/>
      <w:lvlText w:val="•"/>
      <w:lvlJc w:val="left"/>
      <w:pPr>
        <w:tabs>
          <w:tab w:val="num" w:pos="1440"/>
        </w:tabs>
        <w:ind w:left="1440" w:hanging="360"/>
      </w:pPr>
      <w:rPr>
        <w:rFonts w:ascii="Arial" w:hAnsi="Arial" w:hint="default"/>
      </w:rPr>
    </w:lvl>
    <w:lvl w:ilvl="2" w:tplc="CF9C1214" w:tentative="1">
      <w:start w:val="1"/>
      <w:numFmt w:val="bullet"/>
      <w:lvlText w:val="•"/>
      <w:lvlJc w:val="left"/>
      <w:pPr>
        <w:tabs>
          <w:tab w:val="num" w:pos="2160"/>
        </w:tabs>
        <w:ind w:left="2160" w:hanging="360"/>
      </w:pPr>
      <w:rPr>
        <w:rFonts w:ascii="Arial" w:hAnsi="Arial" w:hint="default"/>
      </w:rPr>
    </w:lvl>
    <w:lvl w:ilvl="3" w:tplc="028605F8" w:tentative="1">
      <w:start w:val="1"/>
      <w:numFmt w:val="bullet"/>
      <w:lvlText w:val="•"/>
      <w:lvlJc w:val="left"/>
      <w:pPr>
        <w:tabs>
          <w:tab w:val="num" w:pos="2880"/>
        </w:tabs>
        <w:ind w:left="2880" w:hanging="360"/>
      </w:pPr>
      <w:rPr>
        <w:rFonts w:ascii="Arial" w:hAnsi="Arial" w:hint="default"/>
      </w:rPr>
    </w:lvl>
    <w:lvl w:ilvl="4" w:tplc="5BCC2802" w:tentative="1">
      <w:start w:val="1"/>
      <w:numFmt w:val="bullet"/>
      <w:lvlText w:val="•"/>
      <w:lvlJc w:val="left"/>
      <w:pPr>
        <w:tabs>
          <w:tab w:val="num" w:pos="3600"/>
        </w:tabs>
        <w:ind w:left="3600" w:hanging="360"/>
      </w:pPr>
      <w:rPr>
        <w:rFonts w:ascii="Arial" w:hAnsi="Arial" w:hint="default"/>
      </w:rPr>
    </w:lvl>
    <w:lvl w:ilvl="5" w:tplc="26A854E0" w:tentative="1">
      <w:start w:val="1"/>
      <w:numFmt w:val="bullet"/>
      <w:lvlText w:val="•"/>
      <w:lvlJc w:val="left"/>
      <w:pPr>
        <w:tabs>
          <w:tab w:val="num" w:pos="4320"/>
        </w:tabs>
        <w:ind w:left="4320" w:hanging="360"/>
      </w:pPr>
      <w:rPr>
        <w:rFonts w:ascii="Arial" w:hAnsi="Arial" w:hint="default"/>
      </w:rPr>
    </w:lvl>
    <w:lvl w:ilvl="6" w:tplc="68526C2A" w:tentative="1">
      <w:start w:val="1"/>
      <w:numFmt w:val="bullet"/>
      <w:lvlText w:val="•"/>
      <w:lvlJc w:val="left"/>
      <w:pPr>
        <w:tabs>
          <w:tab w:val="num" w:pos="5040"/>
        </w:tabs>
        <w:ind w:left="5040" w:hanging="360"/>
      </w:pPr>
      <w:rPr>
        <w:rFonts w:ascii="Arial" w:hAnsi="Arial" w:hint="default"/>
      </w:rPr>
    </w:lvl>
    <w:lvl w:ilvl="7" w:tplc="1C1257A6" w:tentative="1">
      <w:start w:val="1"/>
      <w:numFmt w:val="bullet"/>
      <w:lvlText w:val="•"/>
      <w:lvlJc w:val="left"/>
      <w:pPr>
        <w:tabs>
          <w:tab w:val="num" w:pos="5760"/>
        </w:tabs>
        <w:ind w:left="5760" w:hanging="360"/>
      </w:pPr>
      <w:rPr>
        <w:rFonts w:ascii="Arial" w:hAnsi="Arial" w:hint="default"/>
      </w:rPr>
    </w:lvl>
    <w:lvl w:ilvl="8" w:tplc="F88218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273167"/>
    <w:multiLevelType w:val="multilevel"/>
    <w:tmpl w:val="130E8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14E2D"/>
    <w:multiLevelType w:val="multilevel"/>
    <w:tmpl w:val="90023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33E9E"/>
    <w:multiLevelType w:val="hybridMultilevel"/>
    <w:tmpl w:val="06DA1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1E6352B"/>
    <w:multiLevelType w:val="hybridMultilevel"/>
    <w:tmpl w:val="CFE64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8F74E1A"/>
    <w:multiLevelType w:val="hybridMultilevel"/>
    <w:tmpl w:val="3C701BE8"/>
    <w:lvl w:ilvl="0" w:tplc="A62ED94E">
      <w:start w:val="1"/>
      <w:numFmt w:val="bullet"/>
      <w:lvlText w:val="-"/>
      <w:lvlJc w:val="left"/>
      <w:pPr>
        <w:ind w:left="720" w:hanging="360"/>
      </w:pPr>
      <w:rPr>
        <w:rFonts w:ascii="Arial" w:eastAsia="Arial" w:hAnsi="Arial" w:cs="Arial" w:hint="default"/>
      </w:rPr>
    </w:lvl>
    <w:lvl w:ilvl="1" w:tplc="080A000F">
      <w:start w:val="1"/>
      <w:numFmt w:val="decimal"/>
      <w:lvlText w:val="%2."/>
      <w:lvlJc w:val="left"/>
      <w:pPr>
        <w:ind w:left="1440" w:hanging="360"/>
      </w:pPr>
      <w:rPr>
        <w:rFonts w:hint="default"/>
      </w:rPr>
    </w:lvl>
    <w:lvl w:ilvl="2" w:tplc="06D443AE">
      <w:start w:val="1"/>
      <w:numFmt w:val="bullet"/>
      <w:lvlText w:val=""/>
      <w:lvlJc w:val="left"/>
      <w:pPr>
        <w:ind w:left="2160" w:hanging="360"/>
      </w:pPr>
      <w:rPr>
        <w:rFonts w:ascii="Wingdings" w:hAnsi="Wingdings" w:hint="default"/>
        <w:b w:val="0"/>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EB2DDD"/>
    <w:multiLevelType w:val="multilevel"/>
    <w:tmpl w:val="5FD8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883A89"/>
    <w:multiLevelType w:val="multilevel"/>
    <w:tmpl w:val="D416D584"/>
    <w:lvl w:ilvl="0">
      <w:start w:val="1"/>
      <w:numFmt w:val="decimal"/>
      <w:lvlText w:val="%1"/>
      <w:lvlJc w:val="left"/>
      <w:pPr>
        <w:ind w:left="600" w:hanging="600"/>
      </w:pPr>
      <w:rPr>
        <w:rFonts w:ascii="Times New Roman" w:hAnsi="Times New Roman" w:cs="Times New Roman" w:hint="default"/>
        <w:b/>
        <w:sz w:val="32"/>
      </w:rPr>
    </w:lvl>
    <w:lvl w:ilvl="1">
      <w:start w:val="10"/>
      <w:numFmt w:val="decimal"/>
      <w:lvlText w:val="%1-%2"/>
      <w:lvlJc w:val="left"/>
      <w:pPr>
        <w:ind w:left="600" w:hanging="600"/>
      </w:pPr>
      <w:rPr>
        <w:rFonts w:ascii="Times New Roman" w:hAnsi="Times New Roman" w:cs="Times New Roman" w:hint="default"/>
        <w:b/>
        <w:sz w:val="32"/>
      </w:rPr>
    </w:lvl>
    <w:lvl w:ilvl="2">
      <w:start w:val="1"/>
      <w:numFmt w:val="decimal"/>
      <w:lvlText w:val="%1-%2.%3"/>
      <w:lvlJc w:val="left"/>
      <w:pPr>
        <w:ind w:left="720" w:hanging="720"/>
      </w:pPr>
      <w:rPr>
        <w:rFonts w:ascii="Times New Roman" w:hAnsi="Times New Roman" w:cs="Times New Roman" w:hint="default"/>
        <w:b/>
        <w:sz w:val="32"/>
      </w:rPr>
    </w:lvl>
    <w:lvl w:ilvl="3">
      <w:start w:val="1"/>
      <w:numFmt w:val="decimal"/>
      <w:lvlText w:val="%1-%2.%3.%4"/>
      <w:lvlJc w:val="left"/>
      <w:pPr>
        <w:ind w:left="720" w:hanging="720"/>
      </w:pPr>
      <w:rPr>
        <w:rFonts w:ascii="Times New Roman" w:hAnsi="Times New Roman" w:cs="Times New Roman" w:hint="default"/>
        <w:b/>
        <w:sz w:val="32"/>
      </w:rPr>
    </w:lvl>
    <w:lvl w:ilvl="4">
      <w:start w:val="1"/>
      <w:numFmt w:val="decimal"/>
      <w:lvlText w:val="%1-%2.%3.%4.%5"/>
      <w:lvlJc w:val="left"/>
      <w:pPr>
        <w:ind w:left="1080" w:hanging="1080"/>
      </w:pPr>
      <w:rPr>
        <w:rFonts w:ascii="Times New Roman" w:hAnsi="Times New Roman" w:cs="Times New Roman" w:hint="default"/>
        <w:b/>
        <w:sz w:val="32"/>
      </w:rPr>
    </w:lvl>
    <w:lvl w:ilvl="5">
      <w:start w:val="1"/>
      <w:numFmt w:val="decimal"/>
      <w:lvlText w:val="%1-%2.%3.%4.%5.%6"/>
      <w:lvlJc w:val="left"/>
      <w:pPr>
        <w:ind w:left="1080" w:hanging="1080"/>
      </w:pPr>
      <w:rPr>
        <w:rFonts w:ascii="Times New Roman" w:hAnsi="Times New Roman" w:cs="Times New Roman" w:hint="default"/>
        <w:b/>
        <w:sz w:val="32"/>
      </w:rPr>
    </w:lvl>
    <w:lvl w:ilvl="6">
      <w:start w:val="1"/>
      <w:numFmt w:val="decimal"/>
      <w:lvlText w:val="%1-%2.%3.%4.%5.%6.%7"/>
      <w:lvlJc w:val="left"/>
      <w:pPr>
        <w:ind w:left="1440" w:hanging="1440"/>
      </w:pPr>
      <w:rPr>
        <w:rFonts w:ascii="Times New Roman" w:hAnsi="Times New Roman" w:cs="Times New Roman" w:hint="default"/>
        <w:b/>
        <w:sz w:val="32"/>
      </w:rPr>
    </w:lvl>
    <w:lvl w:ilvl="7">
      <w:start w:val="1"/>
      <w:numFmt w:val="decimal"/>
      <w:lvlText w:val="%1-%2.%3.%4.%5.%6.%7.%8"/>
      <w:lvlJc w:val="left"/>
      <w:pPr>
        <w:ind w:left="1440" w:hanging="1440"/>
      </w:pPr>
      <w:rPr>
        <w:rFonts w:ascii="Times New Roman" w:hAnsi="Times New Roman" w:cs="Times New Roman" w:hint="default"/>
        <w:b/>
        <w:sz w:val="32"/>
      </w:rPr>
    </w:lvl>
    <w:lvl w:ilvl="8">
      <w:start w:val="1"/>
      <w:numFmt w:val="decimal"/>
      <w:lvlText w:val="%1-%2.%3.%4.%5.%6.%7.%8.%9"/>
      <w:lvlJc w:val="left"/>
      <w:pPr>
        <w:ind w:left="1800" w:hanging="1800"/>
      </w:pPr>
      <w:rPr>
        <w:rFonts w:ascii="Times New Roman" w:hAnsi="Times New Roman" w:cs="Times New Roman" w:hint="default"/>
        <w:b/>
        <w:sz w:val="32"/>
      </w:rPr>
    </w:lvl>
  </w:abstractNum>
  <w:abstractNum w:abstractNumId="8" w15:restartNumberingAfterBreak="0">
    <w:nsid w:val="7744340D"/>
    <w:multiLevelType w:val="hybridMultilevel"/>
    <w:tmpl w:val="11A664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6"/>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01039D"/>
    <w:rsid w:val="00050A74"/>
    <w:rsid w:val="0007364F"/>
    <w:rsid w:val="00082628"/>
    <w:rsid w:val="00092C32"/>
    <w:rsid w:val="000965A2"/>
    <w:rsid w:val="000A4070"/>
    <w:rsid w:val="000B4C20"/>
    <w:rsid w:val="000E5202"/>
    <w:rsid w:val="000F1AC1"/>
    <w:rsid w:val="00100B8A"/>
    <w:rsid w:val="001042A1"/>
    <w:rsid w:val="0012131C"/>
    <w:rsid w:val="00121D0E"/>
    <w:rsid w:val="00125CF9"/>
    <w:rsid w:val="001451F5"/>
    <w:rsid w:val="0017262F"/>
    <w:rsid w:val="00191292"/>
    <w:rsid w:val="0019409E"/>
    <w:rsid w:val="001A03F5"/>
    <w:rsid w:val="001C5C36"/>
    <w:rsid w:val="001D1513"/>
    <w:rsid w:val="001D50B0"/>
    <w:rsid w:val="002269E8"/>
    <w:rsid w:val="00230E9A"/>
    <w:rsid w:val="00232E86"/>
    <w:rsid w:val="00234E7B"/>
    <w:rsid w:val="002439F6"/>
    <w:rsid w:val="002757B0"/>
    <w:rsid w:val="00281348"/>
    <w:rsid w:val="00281EE6"/>
    <w:rsid w:val="00287509"/>
    <w:rsid w:val="0029371E"/>
    <w:rsid w:val="002A1206"/>
    <w:rsid w:val="002C45F3"/>
    <w:rsid w:val="002C5A79"/>
    <w:rsid w:val="002E0BDC"/>
    <w:rsid w:val="002E3A16"/>
    <w:rsid w:val="002F587B"/>
    <w:rsid w:val="00361C32"/>
    <w:rsid w:val="003A129D"/>
    <w:rsid w:val="003A34E1"/>
    <w:rsid w:val="003D2C79"/>
    <w:rsid w:val="0041235D"/>
    <w:rsid w:val="00436CF2"/>
    <w:rsid w:val="00440B9F"/>
    <w:rsid w:val="004530AE"/>
    <w:rsid w:val="00455726"/>
    <w:rsid w:val="004577C2"/>
    <w:rsid w:val="004756DB"/>
    <w:rsid w:val="004859E6"/>
    <w:rsid w:val="00493387"/>
    <w:rsid w:val="00494F59"/>
    <w:rsid w:val="004A1189"/>
    <w:rsid w:val="004A3F65"/>
    <w:rsid w:val="004A4334"/>
    <w:rsid w:val="004B4A63"/>
    <w:rsid w:val="004F0B53"/>
    <w:rsid w:val="005141B4"/>
    <w:rsid w:val="00522CB8"/>
    <w:rsid w:val="005451B7"/>
    <w:rsid w:val="00545A6C"/>
    <w:rsid w:val="00561486"/>
    <w:rsid w:val="00565F84"/>
    <w:rsid w:val="00577F24"/>
    <w:rsid w:val="00586865"/>
    <w:rsid w:val="005E1EBD"/>
    <w:rsid w:val="005F26FF"/>
    <w:rsid w:val="0061720F"/>
    <w:rsid w:val="00620853"/>
    <w:rsid w:val="00635FA8"/>
    <w:rsid w:val="0064176F"/>
    <w:rsid w:val="006611B2"/>
    <w:rsid w:val="0066304C"/>
    <w:rsid w:val="00675A23"/>
    <w:rsid w:val="0069205F"/>
    <w:rsid w:val="006A0BA4"/>
    <w:rsid w:val="006B06B1"/>
    <w:rsid w:val="006C3453"/>
    <w:rsid w:val="006D0820"/>
    <w:rsid w:val="00715212"/>
    <w:rsid w:val="007168E1"/>
    <w:rsid w:val="007350B8"/>
    <w:rsid w:val="00736BEA"/>
    <w:rsid w:val="00745F5F"/>
    <w:rsid w:val="0076483A"/>
    <w:rsid w:val="00785879"/>
    <w:rsid w:val="00786720"/>
    <w:rsid w:val="007968A8"/>
    <w:rsid w:val="007B1D84"/>
    <w:rsid w:val="007C44FF"/>
    <w:rsid w:val="007D7521"/>
    <w:rsid w:val="007E4F39"/>
    <w:rsid w:val="007E5C3E"/>
    <w:rsid w:val="007E5D2B"/>
    <w:rsid w:val="008233B2"/>
    <w:rsid w:val="0085733C"/>
    <w:rsid w:val="00871267"/>
    <w:rsid w:val="008752DC"/>
    <w:rsid w:val="00876AC5"/>
    <w:rsid w:val="00895614"/>
    <w:rsid w:val="00895D3A"/>
    <w:rsid w:val="00897228"/>
    <w:rsid w:val="008A0DA2"/>
    <w:rsid w:val="008A1577"/>
    <w:rsid w:val="008A2397"/>
    <w:rsid w:val="008A6C37"/>
    <w:rsid w:val="008B34F4"/>
    <w:rsid w:val="008C3D7C"/>
    <w:rsid w:val="008C6383"/>
    <w:rsid w:val="008D2E3D"/>
    <w:rsid w:val="008E72AA"/>
    <w:rsid w:val="008F4642"/>
    <w:rsid w:val="008F483D"/>
    <w:rsid w:val="00922D10"/>
    <w:rsid w:val="00940D3D"/>
    <w:rsid w:val="00945910"/>
    <w:rsid w:val="00970818"/>
    <w:rsid w:val="009729A9"/>
    <w:rsid w:val="009773DE"/>
    <w:rsid w:val="00983098"/>
    <w:rsid w:val="00984002"/>
    <w:rsid w:val="0098439D"/>
    <w:rsid w:val="00994406"/>
    <w:rsid w:val="009B35AF"/>
    <w:rsid w:val="009C6E76"/>
    <w:rsid w:val="009E33D1"/>
    <w:rsid w:val="009E5C40"/>
    <w:rsid w:val="009F1F7E"/>
    <w:rsid w:val="009F4B14"/>
    <w:rsid w:val="00A06C41"/>
    <w:rsid w:val="00A10AEE"/>
    <w:rsid w:val="00A11087"/>
    <w:rsid w:val="00A16026"/>
    <w:rsid w:val="00A168FE"/>
    <w:rsid w:val="00A20CAB"/>
    <w:rsid w:val="00A24144"/>
    <w:rsid w:val="00A262E0"/>
    <w:rsid w:val="00A30ADA"/>
    <w:rsid w:val="00A42427"/>
    <w:rsid w:val="00A441FB"/>
    <w:rsid w:val="00A51136"/>
    <w:rsid w:val="00A73D15"/>
    <w:rsid w:val="00A83F1E"/>
    <w:rsid w:val="00A87AF8"/>
    <w:rsid w:val="00A87FC5"/>
    <w:rsid w:val="00A947DC"/>
    <w:rsid w:val="00AA070E"/>
    <w:rsid w:val="00AA1E42"/>
    <w:rsid w:val="00AA6A6F"/>
    <w:rsid w:val="00AB3193"/>
    <w:rsid w:val="00AC36E1"/>
    <w:rsid w:val="00AD3C7C"/>
    <w:rsid w:val="00AE046A"/>
    <w:rsid w:val="00AE3E3D"/>
    <w:rsid w:val="00B050B0"/>
    <w:rsid w:val="00B233CA"/>
    <w:rsid w:val="00B262EE"/>
    <w:rsid w:val="00B400F3"/>
    <w:rsid w:val="00B65E02"/>
    <w:rsid w:val="00BA3069"/>
    <w:rsid w:val="00BB1A0F"/>
    <w:rsid w:val="00BB53C4"/>
    <w:rsid w:val="00BC2D4E"/>
    <w:rsid w:val="00BD67BB"/>
    <w:rsid w:val="00BE377B"/>
    <w:rsid w:val="00BF6F96"/>
    <w:rsid w:val="00C2778F"/>
    <w:rsid w:val="00C3381A"/>
    <w:rsid w:val="00C347B8"/>
    <w:rsid w:val="00C3731F"/>
    <w:rsid w:val="00C46802"/>
    <w:rsid w:val="00C575FB"/>
    <w:rsid w:val="00C6686F"/>
    <w:rsid w:val="00C76E9A"/>
    <w:rsid w:val="00CB58F5"/>
    <w:rsid w:val="00CD6A45"/>
    <w:rsid w:val="00CE4C09"/>
    <w:rsid w:val="00D13626"/>
    <w:rsid w:val="00D15F1F"/>
    <w:rsid w:val="00D21713"/>
    <w:rsid w:val="00D445B2"/>
    <w:rsid w:val="00D53F78"/>
    <w:rsid w:val="00D554FC"/>
    <w:rsid w:val="00D57D2D"/>
    <w:rsid w:val="00D71388"/>
    <w:rsid w:val="00D75353"/>
    <w:rsid w:val="00DB43CB"/>
    <w:rsid w:val="00DE0FFB"/>
    <w:rsid w:val="00DE5A5E"/>
    <w:rsid w:val="00DF164D"/>
    <w:rsid w:val="00E40D5C"/>
    <w:rsid w:val="00E51A96"/>
    <w:rsid w:val="00E63E9E"/>
    <w:rsid w:val="00E64F85"/>
    <w:rsid w:val="00E7507D"/>
    <w:rsid w:val="00E959D1"/>
    <w:rsid w:val="00EC1544"/>
    <w:rsid w:val="00F16A6F"/>
    <w:rsid w:val="00F25E0F"/>
    <w:rsid w:val="00F41357"/>
    <w:rsid w:val="00F419E9"/>
    <w:rsid w:val="00F4292A"/>
    <w:rsid w:val="00F50CF9"/>
    <w:rsid w:val="00F53396"/>
    <w:rsid w:val="00F57C1B"/>
    <w:rsid w:val="00F6054B"/>
    <w:rsid w:val="00F819ED"/>
    <w:rsid w:val="00F8776A"/>
    <w:rsid w:val="00FB6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891D1-C941-4835-B2CC-38DF1CAE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396"/>
  </w:style>
  <w:style w:type="paragraph" w:styleId="Ttulo1">
    <w:name w:val="heading 1"/>
    <w:basedOn w:val="Normal"/>
    <w:next w:val="Normal"/>
    <w:uiPriority w:val="9"/>
    <w:qFormat/>
    <w:rsid w:val="00F53396"/>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F53396"/>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F53396"/>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F53396"/>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F53396"/>
    <w:pPr>
      <w:keepNext/>
      <w:keepLines/>
      <w:spacing w:before="220" w:after="40"/>
      <w:outlineLvl w:val="4"/>
    </w:pPr>
    <w:rPr>
      <w:b/>
    </w:rPr>
  </w:style>
  <w:style w:type="paragraph" w:styleId="Ttulo6">
    <w:name w:val="heading 6"/>
    <w:basedOn w:val="Normal"/>
    <w:next w:val="Normal"/>
    <w:uiPriority w:val="9"/>
    <w:semiHidden/>
    <w:unhideWhenUsed/>
    <w:qFormat/>
    <w:rsid w:val="00F5339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53396"/>
    <w:tblPr>
      <w:tblCellMar>
        <w:top w:w="0" w:type="dxa"/>
        <w:left w:w="0" w:type="dxa"/>
        <w:bottom w:w="0" w:type="dxa"/>
        <w:right w:w="0" w:type="dxa"/>
      </w:tblCellMar>
    </w:tblPr>
  </w:style>
  <w:style w:type="paragraph" w:styleId="Puesto">
    <w:name w:val="Title"/>
    <w:basedOn w:val="Normal"/>
    <w:next w:val="Normal"/>
    <w:uiPriority w:val="10"/>
    <w:qFormat/>
    <w:rsid w:val="00F53396"/>
    <w:pPr>
      <w:keepNext/>
      <w:keepLines/>
      <w:spacing w:before="480" w:after="120"/>
    </w:pPr>
    <w:rPr>
      <w:b/>
      <w:sz w:val="72"/>
      <w:szCs w:val="72"/>
    </w:rPr>
  </w:style>
  <w:style w:type="paragraph" w:styleId="Subttulo">
    <w:name w:val="Subtitle"/>
    <w:basedOn w:val="Normal"/>
    <w:next w:val="Normal"/>
    <w:uiPriority w:val="11"/>
    <w:qFormat/>
    <w:rsid w:val="00F53396"/>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53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AE"/>
    <w:rPr>
      <w:rFonts w:ascii="Segoe UI" w:hAnsi="Segoe UI" w:cs="Segoe UI"/>
      <w:sz w:val="18"/>
      <w:szCs w:val="18"/>
    </w:rPr>
  </w:style>
  <w:style w:type="paragraph" w:styleId="NormalWeb">
    <w:name w:val="Normal (Web)"/>
    <w:basedOn w:val="Normal"/>
    <w:uiPriority w:val="99"/>
    <w:semiHidden/>
    <w:unhideWhenUsed/>
    <w:rsid w:val="00E63E9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B3193"/>
    <w:pPr>
      <w:ind w:left="720"/>
      <w:contextualSpacing/>
    </w:pPr>
  </w:style>
  <w:style w:type="character" w:styleId="Ttulodellibro">
    <w:name w:val="Book Title"/>
    <w:basedOn w:val="Fuentedeprrafopredeter"/>
    <w:uiPriority w:val="33"/>
    <w:qFormat/>
    <w:rsid w:val="00A24144"/>
    <w:rPr>
      <w:b/>
      <w:bCs/>
      <w:i/>
      <w:iCs/>
      <w:spacing w:val="5"/>
    </w:rPr>
  </w:style>
  <w:style w:type="paragraph" w:styleId="Encabezado">
    <w:name w:val="header"/>
    <w:basedOn w:val="Normal"/>
    <w:link w:val="EncabezadoCar"/>
    <w:uiPriority w:val="99"/>
    <w:unhideWhenUsed/>
    <w:rsid w:val="00895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5D3A"/>
  </w:style>
  <w:style w:type="paragraph" w:styleId="Piedepgina">
    <w:name w:val="footer"/>
    <w:basedOn w:val="Normal"/>
    <w:link w:val="PiedepginaCar"/>
    <w:uiPriority w:val="99"/>
    <w:unhideWhenUsed/>
    <w:rsid w:val="00895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5D3A"/>
  </w:style>
  <w:style w:type="character" w:styleId="Refdecomentario">
    <w:name w:val="annotation reference"/>
    <w:basedOn w:val="Fuentedeprrafopredeter"/>
    <w:uiPriority w:val="99"/>
    <w:semiHidden/>
    <w:unhideWhenUsed/>
    <w:rsid w:val="008D2E3D"/>
    <w:rPr>
      <w:sz w:val="16"/>
      <w:szCs w:val="16"/>
    </w:rPr>
  </w:style>
  <w:style w:type="paragraph" w:styleId="Textocomentario">
    <w:name w:val="annotation text"/>
    <w:basedOn w:val="Normal"/>
    <w:link w:val="TextocomentarioCar"/>
    <w:uiPriority w:val="99"/>
    <w:semiHidden/>
    <w:unhideWhenUsed/>
    <w:rsid w:val="008D2E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2E3D"/>
    <w:rPr>
      <w:sz w:val="20"/>
      <w:szCs w:val="20"/>
    </w:rPr>
  </w:style>
  <w:style w:type="paragraph" w:styleId="Asuntodelcomentario">
    <w:name w:val="annotation subject"/>
    <w:basedOn w:val="Textocomentario"/>
    <w:next w:val="Textocomentario"/>
    <w:link w:val="AsuntodelcomentarioCar"/>
    <w:uiPriority w:val="99"/>
    <w:semiHidden/>
    <w:unhideWhenUsed/>
    <w:rsid w:val="008D2E3D"/>
    <w:rPr>
      <w:b/>
      <w:bCs/>
    </w:rPr>
  </w:style>
  <w:style w:type="character" w:customStyle="1" w:styleId="AsuntodelcomentarioCar">
    <w:name w:val="Asunto del comentario Car"/>
    <w:basedOn w:val="TextocomentarioCar"/>
    <w:link w:val="Asuntodelcomentario"/>
    <w:uiPriority w:val="99"/>
    <w:semiHidden/>
    <w:rsid w:val="008D2E3D"/>
    <w:rPr>
      <w:b/>
      <w:bCs/>
      <w:sz w:val="20"/>
      <w:szCs w:val="20"/>
    </w:rPr>
  </w:style>
  <w:style w:type="character" w:styleId="Textoennegrita">
    <w:name w:val="Strong"/>
    <w:basedOn w:val="Fuentedeprrafopredeter"/>
    <w:uiPriority w:val="22"/>
    <w:qFormat/>
    <w:rsid w:val="00A168FE"/>
    <w:rPr>
      <w:b/>
      <w:bCs/>
    </w:rPr>
  </w:style>
  <w:style w:type="character" w:customStyle="1" w:styleId="object">
    <w:name w:val="object"/>
    <w:basedOn w:val="Fuentedeprrafopredeter"/>
    <w:rsid w:val="00A168FE"/>
  </w:style>
  <w:style w:type="paragraph" w:styleId="Sinespaciado">
    <w:name w:val="No Spacing"/>
    <w:uiPriority w:val="1"/>
    <w:qFormat/>
    <w:rsid w:val="008A0DA2"/>
    <w:pPr>
      <w:spacing w:after="0" w:line="240" w:lineRule="auto"/>
    </w:pPr>
  </w:style>
  <w:style w:type="character" w:styleId="Hipervnculo">
    <w:name w:val="Hyperlink"/>
    <w:basedOn w:val="Fuentedeprrafopredeter"/>
    <w:uiPriority w:val="99"/>
    <w:unhideWhenUsed/>
    <w:rsid w:val="005F26FF"/>
    <w:rPr>
      <w:color w:val="0000FF" w:themeColor="hyperlink"/>
      <w:u w:val="single"/>
    </w:rPr>
  </w:style>
  <w:style w:type="character" w:customStyle="1" w:styleId="Mencinsinresolver1">
    <w:name w:val="Mención sin resolver1"/>
    <w:basedOn w:val="Fuentedeprrafopredeter"/>
    <w:uiPriority w:val="99"/>
    <w:semiHidden/>
    <w:unhideWhenUsed/>
    <w:rsid w:val="005F26FF"/>
    <w:rPr>
      <w:color w:val="605E5C"/>
      <w:shd w:val="clear" w:color="auto" w:fill="E1DFDD"/>
    </w:rPr>
  </w:style>
  <w:style w:type="paragraph" w:customStyle="1" w:styleId="Predeterminado">
    <w:name w:val="Predeterminado"/>
    <w:rsid w:val="00BD67BB"/>
    <w:pPr>
      <w:tabs>
        <w:tab w:val="left" w:pos="708"/>
      </w:tabs>
      <w:suppressAutoHyphens/>
      <w:spacing w:after="0" w:line="100" w:lineRule="atLeast"/>
    </w:pPr>
    <w:rPr>
      <w:rFonts w:eastAsia="SimSun"/>
      <w:color w:val="00000A"/>
      <w:lang w:eastAsia="en-US"/>
    </w:rPr>
  </w:style>
  <w:style w:type="paragraph" w:customStyle="1" w:styleId="Normal1">
    <w:name w:val="Normal1"/>
    <w:rsid w:val="00BD67BB"/>
    <w:pPr>
      <w:suppressAutoHyphens/>
      <w:autoSpaceDE w:val="0"/>
      <w:spacing w:after="0" w:line="240" w:lineRule="auto"/>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4911">
      <w:bodyDiv w:val="1"/>
      <w:marLeft w:val="0"/>
      <w:marRight w:val="0"/>
      <w:marTop w:val="0"/>
      <w:marBottom w:val="0"/>
      <w:divBdr>
        <w:top w:val="none" w:sz="0" w:space="0" w:color="auto"/>
        <w:left w:val="none" w:sz="0" w:space="0" w:color="auto"/>
        <w:bottom w:val="none" w:sz="0" w:space="0" w:color="auto"/>
        <w:right w:val="none" w:sz="0" w:space="0" w:color="auto"/>
      </w:divBdr>
    </w:div>
    <w:div w:id="948468317">
      <w:bodyDiv w:val="1"/>
      <w:marLeft w:val="0"/>
      <w:marRight w:val="0"/>
      <w:marTop w:val="0"/>
      <w:marBottom w:val="0"/>
      <w:divBdr>
        <w:top w:val="none" w:sz="0" w:space="0" w:color="auto"/>
        <w:left w:val="none" w:sz="0" w:space="0" w:color="auto"/>
        <w:bottom w:val="none" w:sz="0" w:space="0" w:color="auto"/>
        <w:right w:val="none" w:sz="0" w:space="0" w:color="auto"/>
      </w:divBdr>
    </w:div>
    <w:div w:id="1206219382">
      <w:bodyDiv w:val="1"/>
      <w:marLeft w:val="0"/>
      <w:marRight w:val="0"/>
      <w:marTop w:val="0"/>
      <w:marBottom w:val="0"/>
      <w:divBdr>
        <w:top w:val="none" w:sz="0" w:space="0" w:color="auto"/>
        <w:left w:val="none" w:sz="0" w:space="0" w:color="auto"/>
        <w:bottom w:val="none" w:sz="0" w:space="0" w:color="auto"/>
        <w:right w:val="none" w:sz="0" w:space="0" w:color="auto"/>
      </w:divBdr>
    </w:div>
    <w:div w:id="1276134532">
      <w:bodyDiv w:val="1"/>
      <w:marLeft w:val="0"/>
      <w:marRight w:val="0"/>
      <w:marTop w:val="0"/>
      <w:marBottom w:val="0"/>
      <w:divBdr>
        <w:top w:val="none" w:sz="0" w:space="0" w:color="auto"/>
        <w:left w:val="none" w:sz="0" w:space="0" w:color="auto"/>
        <w:bottom w:val="none" w:sz="0" w:space="0" w:color="auto"/>
        <w:right w:val="none" w:sz="0" w:space="0" w:color="auto"/>
      </w:divBdr>
    </w:div>
    <w:div w:id="1325469376">
      <w:bodyDiv w:val="1"/>
      <w:marLeft w:val="0"/>
      <w:marRight w:val="0"/>
      <w:marTop w:val="0"/>
      <w:marBottom w:val="0"/>
      <w:divBdr>
        <w:top w:val="none" w:sz="0" w:space="0" w:color="auto"/>
        <w:left w:val="none" w:sz="0" w:space="0" w:color="auto"/>
        <w:bottom w:val="none" w:sz="0" w:space="0" w:color="auto"/>
        <w:right w:val="none" w:sz="0" w:space="0" w:color="auto"/>
      </w:divBdr>
    </w:div>
    <w:div w:id="183417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gresojal.gob.mx/diputados/perfil?id_dip=158" TargetMode="Externa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gresojal.gob.mx/diputados/perfil?id_dip=158" TargetMode="Externa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gresojal.gob.mx/diputados/perfil?id_dip=158" TargetMode="Externa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yperlink" Target="http://www.congresojal.gob.mx/diputados/perfil?id_dip=15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gresojal.gob.mx/diputados/perfil?id_dip=158"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Volumes\KINGSTON\Gra&#769;fica%20inform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olumes\KINGSTON\Gra&#769;fica%20inform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paola\Documents\IJA\Estadi&#769;stica%20Validacio&#769;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paola\Documents\IJA\Estadi&#769;stica%20Validacio&#769;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paola\Documents\Bases%20de%20datos%20Paola\CNIJ%20Estatal%202020\Justicia%20alternativa%20poder%20judicial-%202019.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4E8-446C-B2A5-59157833AE3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4E8-446C-B2A5-59157833AE3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4E8-446C-B2A5-59157833AE3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4E8-446C-B2A5-59157833AE3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4E8-446C-B2A5-59157833AE35}"/>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4E8-446C-B2A5-59157833AE35}"/>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C4E8-446C-B2A5-59157833AE35}"/>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C4E8-446C-B2A5-59157833AE35}"/>
              </c:ext>
            </c:extLst>
          </c:dPt>
          <c:dLbls>
            <c:dLbl>
              <c:idx val="5"/>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0"/>
              <c:showCatName val="1"/>
              <c:showSerName val="0"/>
              <c:showPercent val="1"/>
              <c:showBubbleSize val="0"/>
            </c:dLbl>
            <c:dLbl>
              <c:idx val="7"/>
              <c:layout>
                <c:manualLayout>
                  <c:x val="-1.8946212684761175E-2"/>
                  <c:y val="4.4431975155735749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F-C4E8-446C-B2A5-59157833AE3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Hoja1!$B$3:$I$3</c:f>
              <c:strCache>
                <c:ptCount val="8"/>
                <c:pt idx="0">
                  <c:v>CIVIL</c:v>
                </c:pt>
                <c:pt idx="1">
                  <c:v>COMUNITARIA</c:v>
                </c:pt>
                <c:pt idx="2">
                  <c:v>CONVENIO FINIQUITO LABORAL</c:v>
                </c:pt>
                <c:pt idx="3">
                  <c:v>FAMILIAR</c:v>
                </c:pt>
                <c:pt idx="4">
                  <c:v>MERCANTIL</c:v>
                </c:pt>
                <c:pt idx="5">
                  <c:v>OTROS</c:v>
                </c:pt>
                <c:pt idx="6">
                  <c:v>PENAL</c:v>
                </c:pt>
                <c:pt idx="7">
                  <c:v>PENAL ADVERSARIAL</c:v>
                </c:pt>
              </c:strCache>
            </c:strRef>
          </c:cat>
          <c:val>
            <c:numRef>
              <c:f>Hoja1!$B$20:$I$20</c:f>
              <c:numCache>
                <c:formatCode>General</c:formatCode>
                <c:ptCount val="8"/>
                <c:pt idx="0">
                  <c:v>2829</c:v>
                </c:pt>
                <c:pt idx="1">
                  <c:v>959</c:v>
                </c:pt>
                <c:pt idx="2">
                  <c:v>73</c:v>
                </c:pt>
                <c:pt idx="3">
                  <c:v>2929</c:v>
                </c:pt>
                <c:pt idx="4">
                  <c:v>756</c:v>
                </c:pt>
                <c:pt idx="5">
                  <c:v>43</c:v>
                </c:pt>
                <c:pt idx="6">
                  <c:v>307</c:v>
                </c:pt>
                <c:pt idx="7">
                  <c:v>2369</c:v>
                </c:pt>
              </c:numCache>
            </c:numRef>
          </c:val>
          <c:extLst xmlns:c16r2="http://schemas.microsoft.com/office/drawing/2015/06/chart">
            <c:ext xmlns:c16="http://schemas.microsoft.com/office/drawing/2014/chart" uri="{C3380CC4-5D6E-409C-BE32-E72D297353CC}">
              <c16:uniqueId val="{00000010-C4E8-446C-B2A5-59157833AE35}"/>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7F4-4055-835D-351D61CBF51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7F4-4055-835D-351D61CBF51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7F4-4055-835D-351D61CBF51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7F4-4055-835D-351D61CBF514}"/>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7F4-4055-835D-351D61CBF514}"/>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A7F4-4055-835D-351D61CBF514}"/>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A7F4-4055-835D-351D61CBF514}"/>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A7F4-4055-835D-351D61CBF51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Hoja1!$B$35:$I$35</c:f>
              <c:strCache>
                <c:ptCount val="8"/>
                <c:pt idx="0">
                  <c:v>CIVIL</c:v>
                </c:pt>
                <c:pt idx="1">
                  <c:v>COMUNITARIA</c:v>
                </c:pt>
                <c:pt idx="2">
                  <c:v>CONVENIO FINIQUITO LABORAL</c:v>
                </c:pt>
                <c:pt idx="3">
                  <c:v>FAMILIAR</c:v>
                </c:pt>
                <c:pt idx="4">
                  <c:v>MERCANTIL</c:v>
                </c:pt>
                <c:pt idx="5">
                  <c:v>OTROS</c:v>
                </c:pt>
                <c:pt idx="6">
                  <c:v>PENAL</c:v>
                </c:pt>
                <c:pt idx="7">
                  <c:v>PENAL ADVERSARIAL</c:v>
                </c:pt>
              </c:strCache>
            </c:strRef>
          </c:cat>
          <c:val>
            <c:numRef>
              <c:f>Hoja1!$B$48:$I$48</c:f>
              <c:numCache>
                <c:formatCode>General</c:formatCode>
                <c:ptCount val="8"/>
                <c:pt idx="0">
                  <c:v>576</c:v>
                </c:pt>
                <c:pt idx="1">
                  <c:v>173</c:v>
                </c:pt>
                <c:pt idx="2">
                  <c:v>18</c:v>
                </c:pt>
                <c:pt idx="3">
                  <c:v>916</c:v>
                </c:pt>
                <c:pt idx="4">
                  <c:v>194</c:v>
                </c:pt>
                <c:pt idx="5">
                  <c:v>4</c:v>
                </c:pt>
                <c:pt idx="6">
                  <c:v>188</c:v>
                </c:pt>
                <c:pt idx="7">
                  <c:v>443</c:v>
                </c:pt>
              </c:numCache>
            </c:numRef>
          </c:val>
          <c:extLst xmlns:c16r2="http://schemas.microsoft.com/office/drawing/2015/06/chart">
            <c:ext xmlns:c16="http://schemas.microsoft.com/office/drawing/2014/chart" uri="{C3380CC4-5D6E-409C-BE32-E72D297353CC}">
              <c16:uniqueId val="{00000010-A7F4-4055-835D-351D61CBF514}"/>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'2020'!$AC$4:$AE$4</c:f>
              <c:numCache>
                <c:formatCode>General</c:formatCode>
                <c:ptCount val="3"/>
                <c:pt idx="0">
                  <c:v>2018</c:v>
                </c:pt>
                <c:pt idx="1">
                  <c:v>2019</c:v>
                </c:pt>
                <c:pt idx="2">
                  <c:v>2020</c:v>
                </c:pt>
              </c:numCache>
            </c:numRef>
          </c:cat>
          <c:val>
            <c:numRef>
              <c:f>'2020'!$AC$17:$AE$17</c:f>
              <c:numCache>
                <c:formatCode>General</c:formatCode>
                <c:ptCount val="3"/>
                <c:pt idx="0">
                  <c:v>4788</c:v>
                </c:pt>
                <c:pt idx="1">
                  <c:v>7912</c:v>
                </c:pt>
                <c:pt idx="2">
                  <c:v>8905</c:v>
                </c:pt>
              </c:numCache>
            </c:numRef>
          </c:val>
          <c:extLst xmlns:c16r2="http://schemas.microsoft.com/office/drawing/2015/06/chart">
            <c:ext xmlns:c16="http://schemas.microsoft.com/office/drawing/2014/chart" uri="{C3380CC4-5D6E-409C-BE32-E72D297353CC}">
              <c16:uniqueId val="{00000000-D8A6-43DE-9E10-E9F31034240B}"/>
            </c:ext>
          </c:extLst>
        </c:ser>
        <c:dLbls>
          <c:dLblPos val="outEnd"/>
          <c:showLegendKey val="0"/>
          <c:showVal val="1"/>
          <c:showCatName val="0"/>
          <c:showSerName val="0"/>
          <c:showPercent val="0"/>
          <c:showBubbleSize val="0"/>
        </c:dLbls>
        <c:gapWidth val="219"/>
        <c:overlap val="-27"/>
        <c:axId val="538747320"/>
        <c:axId val="538741832"/>
      </c:barChart>
      <c:catAx>
        <c:axId val="538747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38741832"/>
        <c:crosses val="autoZero"/>
        <c:auto val="1"/>
        <c:lblAlgn val="ctr"/>
        <c:lblOffset val="100"/>
        <c:noMultiLvlLbl val="0"/>
      </c:catAx>
      <c:valAx>
        <c:axId val="538741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38747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'2020'!$AB$5:$AB$16</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c:v>
                </c:pt>
                <c:pt idx="11">
                  <c:v>DICIEMBRE</c:v>
                </c:pt>
              </c:strCache>
            </c:strRef>
          </c:cat>
          <c:val>
            <c:numRef>
              <c:f>'2020'!$AE$5:$AE$16</c:f>
              <c:numCache>
                <c:formatCode>General</c:formatCode>
                <c:ptCount val="12"/>
                <c:pt idx="0">
                  <c:v>916</c:v>
                </c:pt>
                <c:pt idx="1">
                  <c:v>777</c:v>
                </c:pt>
                <c:pt idx="2">
                  <c:v>538</c:v>
                </c:pt>
                <c:pt idx="3">
                  <c:v>334</c:v>
                </c:pt>
                <c:pt idx="4">
                  <c:v>358</c:v>
                </c:pt>
                <c:pt idx="5">
                  <c:v>594</c:v>
                </c:pt>
                <c:pt idx="6">
                  <c:v>580</c:v>
                </c:pt>
                <c:pt idx="7">
                  <c:v>949</c:v>
                </c:pt>
                <c:pt idx="8">
                  <c:v>974</c:v>
                </c:pt>
                <c:pt idx="9">
                  <c:v>1202</c:v>
                </c:pt>
                <c:pt idx="10">
                  <c:v>886</c:v>
                </c:pt>
                <c:pt idx="11">
                  <c:v>797</c:v>
                </c:pt>
              </c:numCache>
            </c:numRef>
          </c:val>
          <c:extLst xmlns:c16r2="http://schemas.microsoft.com/office/drawing/2015/06/chart">
            <c:ext xmlns:c16="http://schemas.microsoft.com/office/drawing/2014/chart" uri="{C3380CC4-5D6E-409C-BE32-E72D297353CC}">
              <c16:uniqueId val="{00000000-397A-4F59-89AF-CD60D72D1D4F}"/>
            </c:ext>
          </c:extLst>
        </c:ser>
        <c:dLbls>
          <c:dLblPos val="outEnd"/>
          <c:showLegendKey val="0"/>
          <c:showVal val="1"/>
          <c:showCatName val="0"/>
          <c:showSerName val="0"/>
          <c:showPercent val="0"/>
          <c:showBubbleSize val="0"/>
        </c:dLbls>
        <c:gapWidth val="100"/>
        <c:overlap val="-24"/>
        <c:axId val="538745360"/>
        <c:axId val="538742224"/>
      </c:barChart>
      <c:catAx>
        <c:axId val="5387453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538742224"/>
        <c:crosses val="autoZero"/>
        <c:auto val="1"/>
        <c:lblAlgn val="ctr"/>
        <c:lblOffset val="100"/>
        <c:noMultiLvlLbl val="0"/>
      </c:catAx>
      <c:valAx>
        <c:axId val="53874222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538745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1-BF2F-4655-8705-52F86D25C78F}"/>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'ACUERDOS Y EXP CONCLUIDOS JUZG'!$A$86:$A$115</c:f>
              <c:strCache>
                <c:ptCount val="30"/>
                <c:pt idx="0">
                  <c:v>Jalisco</c:v>
                </c:pt>
                <c:pt idx="1">
                  <c:v>Quintana Roo</c:v>
                </c:pt>
                <c:pt idx="2">
                  <c:v>Querétaro</c:v>
                </c:pt>
                <c:pt idx="3">
                  <c:v>Durango</c:v>
                </c:pt>
                <c:pt idx="4">
                  <c:v>Colima</c:v>
                </c:pt>
                <c:pt idx="5">
                  <c:v>Tlaxcala</c:v>
                </c:pt>
                <c:pt idx="6">
                  <c:v>Yucatán</c:v>
                </c:pt>
                <c:pt idx="7">
                  <c:v>Sonora</c:v>
                </c:pt>
                <c:pt idx="8">
                  <c:v>Baja California Sur</c:v>
                </c:pt>
                <c:pt idx="9">
                  <c:v>Hidalgo</c:v>
                </c:pt>
                <c:pt idx="10">
                  <c:v>Veracruz </c:v>
                </c:pt>
                <c:pt idx="11">
                  <c:v>Ciudad de México</c:v>
                </c:pt>
                <c:pt idx="12">
                  <c:v>Guanajuato</c:v>
                </c:pt>
                <c:pt idx="13">
                  <c:v>Aguascalientes</c:v>
                </c:pt>
                <c:pt idx="14">
                  <c:v>Chiapas</c:v>
                </c:pt>
                <c:pt idx="15">
                  <c:v>Tabasco</c:v>
                </c:pt>
                <c:pt idx="16">
                  <c:v>Tamaulipas</c:v>
                </c:pt>
                <c:pt idx="17">
                  <c:v>Campeche</c:v>
                </c:pt>
                <c:pt idx="18">
                  <c:v>Oaxaca</c:v>
                </c:pt>
                <c:pt idx="19">
                  <c:v>Nayarit</c:v>
                </c:pt>
                <c:pt idx="20">
                  <c:v>Chihuahua</c:v>
                </c:pt>
                <c:pt idx="21">
                  <c:v>Michoacán</c:v>
                </c:pt>
                <c:pt idx="22">
                  <c:v>Puebla</c:v>
                </c:pt>
                <c:pt idx="23">
                  <c:v>Sinaloa</c:v>
                </c:pt>
                <c:pt idx="24">
                  <c:v>Zacatecas</c:v>
                </c:pt>
                <c:pt idx="25">
                  <c:v>Morelos</c:v>
                </c:pt>
                <c:pt idx="26">
                  <c:v>México</c:v>
                </c:pt>
                <c:pt idx="27">
                  <c:v>Nuevo León</c:v>
                </c:pt>
                <c:pt idx="28">
                  <c:v>Guerrero</c:v>
                </c:pt>
                <c:pt idx="29">
                  <c:v>San Luis Potosí</c:v>
                </c:pt>
              </c:strCache>
            </c:strRef>
          </c:cat>
          <c:val>
            <c:numRef>
              <c:f>'ACUERDOS Y EXP CONCLUIDOS JUZG'!$B$86:$B$115</c:f>
              <c:numCache>
                <c:formatCode>0.0%</c:formatCode>
                <c:ptCount val="30"/>
                <c:pt idx="0">
                  <c:v>0.24816014130114808</c:v>
                </c:pt>
                <c:pt idx="1">
                  <c:v>0.15195346277808347</c:v>
                </c:pt>
                <c:pt idx="2">
                  <c:v>0.12921082832646999</c:v>
                </c:pt>
                <c:pt idx="3">
                  <c:v>0.11101343101343102</c:v>
                </c:pt>
                <c:pt idx="4">
                  <c:v>9.627329192546584E-2</c:v>
                </c:pt>
                <c:pt idx="5">
                  <c:v>9.5466612211558097E-2</c:v>
                </c:pt>
                <c:pt idx="6">
                  <c:v>8.9520171878730001E-2</c:v>
                </c:pt>
                <c:pt idx="7">
                  <c:v>8.9248954113818973E-2</c:v>
                </c:pt>
                <c:pt idx="8">
                  <c:v>8.1958295557570268E-2</c:v>
                </c:pt>
                <c:pt idx="9">
                  <c:v>7.6649461100264771E-2</c:v>
                </c:pt>
                <c:pt idx="10">
                  <c:v>6.5552124374401027E-2</c:v>
                </c:pt>
                <c:pt idx="11">
                  <c:v>6.393312653463365E-2</c:v>
                </c:pt>
                <c:pt idx="12">
                  <c:v>6.0672880080413008E-2</c:v>
                </c:pt>
                <c:pt idx="13">
                  <c:v>5.317555862230966E-2</c:v>
                </c:pt>
                <c:pt idx="14">
                  <c:v>4.901313618060598E-2</c:v>
                </c:pt>
                <c:pt idx="15">
                  <c:v>4.606822632175616E-2</c:v>
                </c:pt>
                <c:pt idx="16">
                  <c:v>4.2245439075547113E-2</c:v>
                </c:pt>
                <c:pt idx="17">
                  <c:v>4.1175231676495366E-2</c:v>
                </c:pt>
                <c:pt idx="18">
                  <c:v>3.8876027779995208E-2</c:v>
                </c:pt>
                <c:pt idx="19">
                  <c:v>3.6588824808546846E-2</c:v>
                </c:pt>
                <c:pt idx="20">
                  <c:v>3.6169951117533128E-2</c:v>
                </c:pt>
                <c:pt idx="21">
                  <c:v>3.0560231949120838E-2</c:v>
                </c:pt>
                <c:pt idx="22">
                  <c:v>2.9611233164581145E-2</c:v>
                </c:pt>
                <c:pt idx="23">
                  <c:v>2.7495161050176187E-2</c:v>
                </c:pt>
                <c:pt idx="24">
                  <c:v>2.3727534317656493E-2</c:v>
                </c:pt>
                <c:pt idx="25">
                  <c:v>2.2562449637389202E-2</c:v>
                </c:pt>
                <c:pt idx="26">
                  <c:v>2.2534068304848238E-2</c:v>
                </c:pt>
                <c:pt idx="27">
                  <c:v>1.9305332819065792E-2</c:v>
                </c:pt>
                <c:pt idx="28">
                  <c:v>1.6247170062591555E-2</c:v>
                </c:pt>
                <c:pt idx="29">
                  <c:v>1.3804739627272029E-2</c:v>
                </c:pt>
              </c:numCache>
            </c:numRef>
          </c:val>
          <c:extLst xmlns:c16r2="http://schemas.microsoft.com/office/drawing/2015/06/chart">
            <c:ext xmlns:c16="http://schemas.microsoft.com/office/drawing/2014/chart" uri="{C3380CC4-5D6E-409C-BE32-E72D297353CC}">
              <c16:uniqueId val="{00000002-BF2F-4655-8705-52F86D25C78F}"/>
            </c:ext>
          </c:extLst>
        </c:ser>
        <c:dLbls>
          <c:dLblPos val="outEnd"/>
          <c:showLegendKey val="0"/>
          <c:showVal val="1"/>
          <c:showCatName val="0"/>
          <c:showSerName val="0"/>
          <c:showPercent val="0"/>
          <c:showBubbleSize val="0"/>
        </c:dLbls>
        <c:gapWidth val="219"/>
        <c:overlap val="-27"/>
        <c:axId val="538746928"/>
        <c:axId val="538744968"/>
      </c:barChart>
      <c:catAx>
        <c:axId val="53874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38744968"/>
        <c:crosses val="autoZero"/>
        <c:auto val="1"/>
        <c:lblAlgn val="ctr"/>
        <c:lblOffset val="100"/>
        <c:noMultiLvlLbl val="0"/>
      </c:catAx>
      <c:valAx>
        <c:axId val="538744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38746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29</Pages>
  <Words>9446</Words>
  <Characters>51955</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SAT</Company>
  <LinksUpToDate>false</LinksUpToDate>
  <CharactersWithSpaces>61279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Martín del Campo</dc:creator>
  <cp:lastModifiedBy>Cristina Uribe</cp:lastModifiedBy>
  <cp:revision>9</cp:revision>
  <cp:lastPrinted>2022-05-18T15:46:00Z</cp:lastPrinted>
  <dcterms:created xsi:type="dcterms:W3CDTF">2021-04-14T06:27:00Z</dcterms:created>
  <dcterms:modified xsi:type="dcterms:W3CDTF">2022-05-18T15:46:00Z</dcterms:modified>
</cp:coreProperties>
</file>